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F6" w:rsidRDefault="00ED1BF6" w:rsidP="00ED1BF6">
      <w:pPr>
        <w:jc w:val="center"/>
        <w:rPr>
          <w:b/>
          <w:bCs/>
          <w:sz w:val="32"/>
          <w:szCs w:val="32"/>
          <w:lang w:val="en-US"/>
        </w:rPr>
      </w:pPr>
    </w:p>
    <w:p w:rsidR="000F7513" w:rsidRDefault="000F7513" w:rsidP="00ED1BF6">
      <w:pPr>
        <w:jc w:val="center"/>
        <w:rPr>
          <w:b/>
          <w:bCs/>
          <w:sz w:val="32"/>
          <w:szCs w:val="32"/>
          <w:lang w:val="en-US"/>
        </w:rPr>
      </w:pPr>
    </w:p>
    <w:p w:rsidR="000F7513" w:rsidRDefault="000F7513" w:rsidP="00ED1BF6">
      <w:pPr>
        <w:jc w:val="center"/>
        <w:rPr>
          <w:b/>
          <w:bCs/>
          <w:sz w:val="32"/>
          <w:szCs w:val="32"/>
          <w:lang w:val="en-US"/>
        </w:rPr>
      </w:pPr>
    </w:p>
    <w:p w:rsidR="000F7513" w:rsidRDefault="000F7513" w:rsidP="00ED1BF6">
      <w:pPr>
        <w:jc w:val="center"/>
        <w:rPr>
          <w:b/>
          <w:bCs/>
          <w:sz w:val="32"/>
          <w:szCs w:val="32"/>
          <w:lang w:val="en-US"/>
        </w:rPr>
      </w:pPr>
    </w:p>
    <w:p w:rsidR="000F7513" w:rsidRDefault="000F7513" w:rsidP="00ED1BF6">
      <w:pPr>
        <w:jc w:val="center"/>
        <w:rPr>
          <w:b/>
          <w:bCs/>
          <w:sz w:val="32"/>
          <w:szCs w:val="32"/>
          <w:lang w:val="en-US"/>
        </w:rPr>
      </w:pPr>
    </w:p>
    <w:p w:rsidR="000F7513" w:rsidRDefault="000F7513" w:rsidP="00ED1BF6">
      <w:pPr>
        <w:jc w:val="center"/>
        <w:rPr>
          <w:b/>
          <w:bCs/>
          <w:sz w:val="32"/>
          <w:szCs w:val="32"/>
          <w:lang w:val="en-US"/>
        </w:rPr>
      </w:pPr>
      <w:bookmarkStart w:id="0" w:name="_GoBack"/>
      <w:bookmarkEnd w:id="0"/>
    </w:p>
    <w:p w:rsidR="000F7513" w:rsidRDefault="000F7513" w:rsidP="00ED1BF6">
      <w:pPr>
        <w:jc w:val="center"/>
        <w:rPr>
          <w:b/>
          <w:bCs/>
          <w:sz w:val="32"/>
          <w:szCs w:val="32"/>
          <w:lang w:val="en-US"/>
        </w:rPr>
      </w:pPr>
    </w:p>
    <w:p w:rsidR="000F7513" w:rsidRDefault="000F7513" w:rsidP="00ED1BF6">
      <w:pPr>
        <w:jc w:val="center"/>
        <w:rPr>
          <w:b/>
          <w:bCs/>
          <w:sz w:val="32"/>
          <w:szCs w:val="32"/>
          <w:lang w:val="en-US"/>
        </w:rPr>
      </w:pPr>
    </w:p>
    <w:p w:rsidR="000F7513" w:rsidRDefault="000F7513" w:rsidP="00ED1BF6">
      <w:pPr>
        <w:jc w:val="center"/>
        <w:rPr>
          <w:sz w:val="28"/>
          <w:szCs w:val="28"/>
        </w:rPr>
      </w:pPr>
    </w:p>
    <w:p w:rsidR="00ED1BF6" w:rsidRDefault="00ED1BF6" w:rsidP="00ED1BF6">
      <w:pPr>
        <w:jc w:val="center"/>
        <w:rPr>
          <w:sz w:val="28"/>
          <w:szCs w:val="28"/>
        </w:rPr>
      </w:pPr>
    </w:p>
    <w:p w:rsidR="00ED1BF6" w:rsidRDefault="00ED1BF6" w:rsidP="00ED1BF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КОНТРОЛЬНАЯ РАБОТА </w:t>
      </w:r>
    </w:p>
    <w:p w:rsidR="00ED1BF6" w:rsidRPr="00C65298" w:rsidRDefault="00ED1BF6" w:rsidP="00ED1BF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дисциплине «</w:t>
      </w:r>
      <w:r w:rsidRPr="00ED1BF6">
        <w:rPr>
          <w:b/>
          <w:sz w:val="32"/>
          <w:szCs w:val="32"/>
        </w:rPr>
        <w:t>Управление жизненным циклом ИС</w:t>
      </w:r>
      <w:r>
        <w:rPr>
          <w:b/>
          <w:sz w:val="32"/>
          <w:szCs w:val="32"/>
        </w:rPr>
        <w:t>»</w:t>
      </w:r>
    </w:p>
    <w:p w:rsidR="00ED1BF6" w:rsidRPr="00C25719" w:rsidRDefault="00ED1BF6" w:rsidP="00ED1BF6">
      <w:pPr>
        <w:spacing w:line="360" w:lineRule="auto"/>
        <w:jc w:val="center"/>
        <w:rPr>
          <w:sz w:val="32"/>
          <w:szCs w:val="32"/>
        </w:rPr>
      </w:pPr>
      <w:r w:rsidRPr="00C25719">
        <w:rPr>
          <w:sz w:val="32"/>
          <w:szCs w:val="32"/>
        </w:rPr>
        <w:t xml:space="preserve">Вариант № </w:t>
      </w:r>
      <w:r>
        <w:rPr>
          <w:sz w:val="32"/>
          <w:szCs w:val="32"/>
        </w:rPr>
        <w:t>7</w:t>
      </w:r>
    </w:p>
    <w:p w:rsidR="00ED1BF6" w:rsidRPr="000F7513" w:rsidRDefault="00ED1BF6" w:rsidP="00ED1BF6">
      <w:pPr>
        <w:spacing w:line="360" w:lineRule="auto"/>
        <w:ind w:left="6663"/>
        <w:rPr>
          <w:sz w:val="28"/>
          <w:szCs w:val="28"/>
        </w:rPr>
      </w:pPr>
    </w:p>
    <w:p w:rsidR="000F7513" w:rsidRDefault="000F7513" w:rsidP="00ED1BF6">
      <w:pPr>
        <w:spacing w:line="360" w:lineRule="auto"/>
        <w:ind w:left="6663"/>
        <w:rPr>
          <w:sz w:val="28"/>
          <w:szCs w:val="28"/>
          <w:lang w:val="en-US"/>
        </w:rPr>
      </w:pPr>
    </w:p>
    <w:p w:rsidR="000F7513" w:rsidRDefault="000F7513" w:rsidP="00ED1BF6">
      <w:pPr>
        <w:spacing w:line="360" w:lineRule="auto"/>
        <w:ind w:left="6663"/>
        <w:rPr>
          <w:sz w:val="28"/>
          <w:szCs w:val="28"/>
          <w:lang w:val="en-US"/>
        </w:rPr>
      </w:pPr>
    </w:p>
    <w:p w:rsidR="000F7513" w:rsidRDefault="000F7513" w:rsidP="00ED1BF6">
      <w:pPr>
        <w:spacing w:line="360" w:lineRule="auto"/>
        <w:ind w:left="6663"/>
        <w:rPr>
          <w:sz w:val="28"/>
          <w:szCs w:val="28"/>
          <w:lang w:val="en-US"/>
        </w:rPr>
      </w:pPr>
    </w:p>
    <w:p w:rsidR="000F7513" w:rsidRDefault="000F7513" w:rsidP="00ED1BF6">
      <w:pPr>
        <w:spacing w:line="360" w:lineRule="auto"/>
        <w:ind w:left="6663"/>
        <w:rPr>
          <w:sz w:val="28"/>
          <w:szCs w:val="28"/>
          <w:lang w:val="en-US"/>
        </w:rPr>
      </w:pPr>
    </w:p>
    <w:p w:rsidR="000F7513" w:rsidRPr="000F7513" w:rsidRDefault="000F7513" w:rsidP="00ED1BF6">
      <w:pPr>
        <w:spacing w:line="360" w:lineRule="auto"/>
        <w:ind w:left="6663"/>
        <w:rPr>
          <w:sz w:val="28"/>
          <w:szCs w:val="28"/>
          <w:lang w:val="en-US"/>
        </w:rPr>
      </w:pPr>
    </w:p>
    <w:p w:rsidR="00ED1BF6" w:rsidRDefault="00ED1BF6" w:rsidP="00ED1BF6">
      <w:pPr>
        <w:spacing w:line="360" w:lineRule="auto"/>
        <w:ind w:left="6663"/>
        <w:rPr>
          <w:sz w:val="28"/>
          <w:szCs w:val="28"/>
        </w:rPr>
      </w:pPr>
    </w:p>
    <w:p w:rsidR="000F7513" w:rsidRDefault="000F7513" w:rsidP="00ED1BF6">
      <w:pPr>
        <w:spacing w:line="360" w:lineRule="auto"/>
        <w:ind w:left="-567"/>
        <w:jc w:val="center"/>
        <w:rPr>
          <w:b/>
          <w:sz w:val="28"/>
          <w:szCs w:val="28"/>
          <w:lang w:val="en-US"/>
        </w:rPr>
      </w:pPr>
    </w:p>
    <w:p w:rsidR="00ED1BF6" w:rsidRDefault="00ED1BF6" w:rsidP="00ED1BF6">
      <w:pPr>
        <w:spacing w:line="360" w:lineRule="auto"/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ED1BF6" w:rsidRPr="0039300F" w:rsidRDefault="00ED1BF6" w:rsidP="00ED1BF6">
      <w:pPr>
        <w:spacing w:line="360" w:lineRule="auto"/>
        <w:ind w:left="-567"/>
        <w:rPr>
          <w:b/>
          <w:i/>
          <w:sz w:val="28"/>
          <w:szCs w:val="28"/>
        </w:rPr>
      </w:pPr>
      <w:r w:rsidRPr="0039300F">
        <w:rPr>
          <w:b/>
          <w:i/>
          <w:sz w:val="28"/>
          <w:szCs w:val="28"/>
        </w:rPr>
        <w:t>Введение……………………………………………………………………………………………………………….</w:t>
      </w:r>
      <w:r w:rsidR="00176B58">
        <w:rPr>
          <w:b/>
          <w:i/>
          <w:sz w:val="28"/>
          <w:szCs w:val="28"/>
        </w:rPr>
        <w:t>2</w:t>
      </w:r>
    </w:p>
    <w:p w:rsidR="00ED1BF6" w:rsidRPr="0039300F" w:rsidRDefault="00ED1BF6" w:rsidP="00ED1BF6">
      <w:pPr>
        <w:spacing w:line="360" w:lineRule="auto"/>
        <w:ind w:left="-567"/>
        <w:rPr>
          <w:b/>
          <w:i/>
          <w:sz w:val="28"/>
          <w:szCs w:val="28"/>
        </w:rPr>
      </w:pPr>
      <w:r w:rsidRPr="0039300F">
        <w:rPr>
          <w:b/>
          <w:i/>
          <w:sz w:val="28"/>
          <w:szCs w:val="28"/>
        </w:rPr>
        <w:t>Теоретическая часть……………………………………………….…………………………………………</w:t>
      </w:r>
      <w:r w:rsidR="00176B58">
        <w:rPr>
          <w:b/>
          <w:i/>
          <w:sz w:val="28"/>
          <w:szCs w:val="28"/>
        </w:rPr>
        <w:t>4</w:t>
      </w:r>
    </w:p>
    <w:p w:rsidR="00ED1BF6" w:rsidRPr="0039300F" w:rsidRDefault="00ED1BF6" w:rsidP="00ED1BF6">
      <w:pPr>
        <w:spacing w:line="360" w:lineRule="auto"/>
        <w:ind w:left="-567"/>
        <w:rPr>
          <w:b/>
          <w:i/>
          <w:sz w:val="28"/>
          <w:szCs w:val="28"/>
        </w:rPr>
      </w:pPr>
      <w:r w:rsidRPr="0039300F">
        <w:rPr>
          <w:b/>
          <w:i/>
          <w:sz w:val="28"/>
          <w:szCs w:val="28"/>
        </w:rPr>
        <w:t>Практическая часть……………………………………………….…………………………………………</w:t>
      </w:r>
      <w:r w:rsidR="00176B58">
        <w:rPr>
          <w:b/>
          <w:i/>
          <w:sz w:val="28"/>
          <w:szCs w:val="28"/>
        </w:rPr>
        <w:t>12</w:t>
      </w:r>
    </w:p>
    <w:p w:rsidR="00ED1BF6" w:rsidRPr="0039300F" w:rsidRDefault="00ED1BF6" w:rsidP="00ED1BF6">
      <w:pPr>
        <w:spacing w:line="360" w:lineRule="auto"/>
        <w:ind w:left="-567"/>
        <w:rPr>
          <w:b/>
          <w:i/>
          <w:sz w:val="28"/>
          <w:szCs w:val="28"/>
        </w:rPr>
      </w:pPr>
      <w:r w:rsidRPr="0039300F">
        <w:rPr>
          <w:b/>
          <w:i/>
          <w:sz w:val="28"/>
          <w:szCs w:val="28"/>
        </w:rPr>
        <w:t>Заключение…………………………</w:t>
      </w:r>
      <w:r w:rsidR="00176B58">
        <w:rPr>
          <w:b/>
          <w:i/>
          <w:sz w:val="28"/>
          <w:szCs w:val="28"/>
        </w:rPr>
        <w:t>…………………….……………………………………………….……….18</w:t>
      </w:r>
    </w:p>
    <w:p w:rsidR="00ED1BF6" w:rsidRPr="0039300F" w:rsidRDefault="00ED1BF6" w:rsidP="00ED1BF6">
      <w:pPr>
        <w:spacing w:line="360" w:lineRule="auto"/>
        <w:ind w:left="-567"/>
        <w:rPr>
          <w:b/>
          <w:i/>
          <w:sz w:val="28"/>
          <w:szCs w:val="28"/>
        </w:rPr>
      </w:pPr>
      <w:r w:rsidRPr="0039300F">
        <w:rPr>
          <w:b/>
          <w:i/>
          <w:sz w:val="28"/>
          <w:szCs w:val="28"/>
        </w:rPr>
        <w:t>Список использованной лит</w:t>
      </w:r>
      <w:r w:rsidR="00176B58">
        <w:rPr>
          <w:b/>
          <w:i/>
          <w:sz w:val="28"/>
          <w:szCs w:val="28"/>
        </w:rPr>
        <w:t>ературы……………………………………………….………………20</w:t>
      </w:r>
    </w:p>
    <w:p w:rsidR="00ED1BF6" w:rsidRPr="0039300F" w:rsidRDefault="00ED1BF6" w:rsidP="00ED1BF6">
      <w:pPr>
        <w:spacing w:line="360" w:lineRule="auto"/>
        <w:ind w:left="-567"/>
        <w:rPr>
          <w:b/>
          <w:i/>
          <w:sz w:val="28"/>
          <w:szCs w:val="28"/>
        </w:rPr>
      </w:pPr>
      <w:r w:rsidRPr="0039300F">
        <w:rPr>
          <w:b/>
          <w:i/>
          <w:sz w:val="28"/>
          <w:szCs w:val="28"/>
        </w:rPr>
        <w:t>Приложени</w:t>
      </w:r>
      <w:r w:rsidR="00EC64B7">
        <w:rPr>
          <w:b/>
          <w:i/>
          <w:sz w:val="28"/>
          <w:szCs w:val="28"/>
        </w:rPr>
        <w:t>е</w:t>
      </w:r>
      <w:r w:rsidRPr="0039300F">
        <w:rPr>
          <w:b/>
          <w:i/>
          <w:sz w:val="28"/>
          <w:szCs w:val="28"/>
        </w:rPr>
        <w:t>………………………</w:t>
      </w:r>
      <w:r w:rsidR="00176B58">
        <w:rPr>
          <w:b/>
          <w:i/>
          <w:sz w:val="28"/>
          <w:szCs w:val="28"/>
        </w:rPr>
        <w:t>……………………….……………………………………………….……..21</w:t>
      </w: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ED1BF6" w:rsidRDefault="00ED1BF6" w:rsidP="00ED1BF6">
      <w:pPr>
        <w:spacing w:line="360" w:lineRule="auto"/>
        <w:ind w:left="-567"/>
        <w:rPr>
          <w:b/>
          <w:sz w:val="28"/>
          <w:szCs w:val="28"/>
        </w:rPr>
      </w:pPr>
    </w:p>
    <w:p w:rsidR="006A7DA0" w:rsidRDefault="00176B58" w:rsidP="00176B5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76B58" w:rsidRDefault="00176B58" w:rsidP="0039300F">
      <w:pPr>
        <w:spacing w:line="360" w:lineRule="auto"/>
        <w:ind w:left="-567"/>
        <w:jc w:val="center"/>
        <w:rPr>
          <w:b/>
          <w:sz w:val="28"/>
          <w:szCs w:val="28"/>
        </w:rPr>
        <w:sectPr w:rsidR="00176B58" w:rsidSect="00176B58">
          <w:footerReference w:type="default" r:id="rId9"/>
          <w:pgSz w:w="11906" w:h="16838"/>
          <w:pgMar w:top="1134" w:right="850" w:bottom="1134" w:left="1701" w:header="708" w:footer="708" w:gutter="0"/>
          <w:pgNumType w:start="0"/>
          <w:cols w:space="708"/>
          <w:docGrid w:linePitch="360"/>
        </w:sect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  <w:r w:rsidRPr="0039300F">
        <w:rPr>
          <w:b/>
          <w:sz w:val="28"/>
          <w:szCs w:val="28"/>
        </w:rPr>
        <w:lastRenderedPageBreak/>
        <w:t>Введение</w:t>
      </w:r>
    </w:p>
    <w:p w:rsidR="0039300F" w:rsidRPr="0039300F" w:rsidRDefault="0039300F" w:rsidP="0039300F">
      <w:pPr>
        <w:spacing w:line="360" w:lineRule="auto"/>
        <w:ind w:firstLine="284"/>
        <w:jc w:val="both"/>
        <w:rPr>
          <w:sz w:val="28"/>
          <w:szCs w:val="28"/>
        </w:rPr>
      </w:pPr>
      <w:r w:rsidRPr="0039300F">
        <w:rPr>
          <w:sz w:val="28"/>
          <w:szCs w:val="28"/>
        </w:rPr>
        <w:t>Каждые десять лет количество информации увеличивается вдвое. В связи с этим возникает необходимость использования автоматизированных средств, позволяющих эффективно хранить, обрабатывать и распределять накопленные данные, а также осуществлять быстрый поиск необходимой информации.</w:t>
      </w:r>
    </w:p>
    <w:p w:rsidR="0039300F" w:rsidRPr="00564E41" w:rsidRDefault="0039300F" w:rsidP="0039300F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300F">
        <w:rPr>
          <w:sz w:val="28"/>
          <w:szCs w:val="28"/>
        </w:rPr>
        <w:t xml:space="preserve">В силу все более широкого распространения персональных компьютеров </w:t>
      </w:r>
      <w:r w:rsidRPr="00564E41">
        <w:rPr>
          <w:rFonts w:ascii="Times New Roman" w:hAnsi="Times New Roman" w:cs="Times New Roman"/>
          <w:sz w:val="28"/>
          <w:szCs w:val="28"/>
        </w:rPr>
        <w:t>важность организации информации в виде базы данных непрерывно возрастает.</w:t>
      </w:r>
    </w:p>
    <w:p w:rsidR="0039300F" w:rsidRPr="00564E41" w:rsidRDefault="0039300F" w:rsidP="0039300F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4E41">
        <w:rPr>
          <w:rFonts w:ascii="Times New Roman" w:hAnsi="Times New Roman" w:cs="Times New Roman"/>
          <w:sz w:val="28"/>
          <w:szCs w:val="28"/>
        </w:rPr>
        <w:t>Базы данных стали основой информационных систем и в корне изменили методы работы многих организаций.</w:t>
      </w:r>
    </w:p>
    <w:p w:rsidR="0039300F" w:rsidRPr="00564E41" w:rsidRDefault="0039300F" w:rsidP="0039300F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4E41">
        <w:rPr>
          <w:rFonts w:ascii="Times New Roman" w:hAnsi="Times New Roman" w:cs="Times New Roman"/>
          <w:sz w:val="28"/>
          <w:szCs w:val="28"/>
        </w:rPr>
        <w:t xml:space="preserve">Компьютерный учет сокращает время, необходимое на оформление документов и обобщение накопленных данных для бухгалтерского учета. Таким образом, при применении компьютера, соответствующего программного обеспечения, упрощается процесс хранения,  обработки, передачи, поиска необходимой информации, что способствует автоматизации на конкретном рабочем месте. </w:t>
      </w:r>
    </w:p>
    <w:p w:rsidR="0039300F" w:rsidRPr="00564E41" w:rsidRDefault="00862A7D" w:rsidP="00862A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4E41">
        <w:rPr>
          <w:rFonts w:ascii="Times New Roman" w:hAnsi="Times New Roman" w:cs="Times New Roman"/>
          <w:sz w:val="28"/>
          <w:szCs w:val="28"/>
        </w:rPr>
        <w:t xml:space="preserve">Задачами контрольной работы являются ответы на поставленные теоретические вопросы и выполнение практической части работы. </w:t>
      </w:r>
    </w:p>
    <w:p w:rsidR="00862A7D" w:rsidRPr="00564E41" w:rsidRDefault="00862A7D" w:rsidP="00862A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4E41">
        <w:rPr>
          <w:rFonts w:ascii="Times New Roman" w:hAnsi="Times New Roman" w:cs="Times New Roman"/>
          <w:sz w:val="28"/>
          <w:szCs w:val="28"/>
        </w:rPr>
        <w:t>Теоретическая часть:</w:t>
      </w:r>
    </w:p>
    <w:p w:rsidR="00862A7D" w:rsidRPr="00564E41" w:rsidRDefault="00862A7D" w:rsidP="00862A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4E41">
        <w:rPr>
          <w:rFonts w:ascii="Times New Roman" w:hAnsi="Times New Roman" w:cs="Times New Roman"/>
          <w:sz w:val="28"/>
          <w:szCs w:val="28"/>
        </w:rPr>
        <w:t>Понятие модели жизненного цикла. Роль модели в реализации жизненного цикла. Каскадная модель жизненного цикла. Инкрементная модель жизненного цикла, Эволюционная модель жизненного цикла. Историческая справка.</w:t>
      </w:r>
    </w:p>
    <w:p w:rsidR="00862A7D" w:rsidRPr="00564E41" w:rsidRDefault="00862A7D" w:rsidP="00862A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4E41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:rsidR="00862A7D" w:rsidRPr="00564E41" w:rsidRDefault="00862A7D" w:rsidP="00862A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4E41">
        <w:rPr>
          <w:rFonts w:ascii="Times New Roman" w:hAnsi="Times New Roman" w:cs="Times New Roman"/>
          <w:sz w:val="28"/>
          <w:szCs w:val="28"/>
        </w:rPr>
        <w:lastRenderedPageBreak/>
        <w:t xml:space="preserve">В программной среде MS </w:t>
      </w:r>
      <w:proofErr w:type="spellStart"/>
      <w:r w:rsidRPr="00564E41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564E41">
        <w:rPr>
          <w:rFonts w:ascii="Times New Roman" w:hAnsi="Times New Roman" w:cs="Times New Roman"/>
          <w:sz w:val="28"/>
          <w:szCs w:val="28"/>
        </w:rPr>
        <w:t xml:space="preserve"> разработать небольшую информационно-справочную систему «Выпускники факультета математики и информатики», содержащую несколько таблиц, входные формы, запросы и отчеты.</w:t>
      </w:r>
    </w:p>
    <w:p w:rsidR="00862A7D" w:rsidRPr="00862A7D" w:rsidRDefault="00862A7D" w:rsidP="00862A7D">
      <w:pPr>
        <w:spacing w:line="360" w:lineRule="auto"/>
        <w:ind w:firstLine="284"/>
        <w:jc w:val="both"/>
        <w:rPr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39300F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00F" w:rsidRDefault="0039300F" w:rsidP="0091288C">
      <w:pPr>
        <w:spacing w:line="360" w:lineRule="auto"/>
        <w:jc w:val="center"/>
        <w:rPr>
          <w:b/>
          <w:sz w:val="28"/>
          <w:szCs w:val="28"/>
        </w:rPr>
      </w:pPr>
    </w:p>
    <w:p w:rsidR="0091288C" w:rsidRPr="0091288C" w:rsidRDefault="0091288C" w:rsidP="00912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88C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1288C" w:rsidTr="0091288C">
        <w:trPr>
          <w:trHeight w:val="1856"/>
        </w:trPr>
        <w:tc>
          <w:tcPr>
            <w:tcW w:w="9571" w:type="dxa"/>
          </w:tcPr>
          <w:p w:rsidR="0091288C" w:rsidRPr="0091288C" w:rsidRDefault="0091288C" w:rsidP="00C4704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88C">
              <w:rPr>
                <w:rFonts w:ascii="Times New Roman" w:hAnsi="Times New Roman" w:cs="Times New Roman"/>
                <w:sz w:val="28"/>
                <w:szCs w:val="28"/>
              </w:rPr>
              <w:t>Понятие модели жизненного цикла. Роль модели в реализации жизненного цикла. Каскадная модель жизненного цикла. Инкрементная модель жизненного цикла, Эволюционная модель жизненного цикла. Историческая справка.</w:t>
            </w:r>
          </w:p>
        </w:tc>
      </w:tr>
    </w:tbl>
    <w:p w:rsidR="00232D75" w:rsidRDefault="00232D75" w:rsidP="00D14E3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2D75">
        <w:rPr>
          <w:rFonts w:ascii="Times New Roman" w:hAnsi="Times New Roman" w:cs="Times New Roman"/>
          <w:b/>
          <w:sz w:val="28"/>
          <w:szCs w:val="28"/>
        </w:rPr>
        <w:t>Жизненный цикл программного обеспечения (ПО)</w:t>
      </w:r>
      <w:r w:rsidRPr="00232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32D75">
        <w:rPr>
          <w:rFonts w:ascii="Times New Roman" w:hAnsi="Times New Roman" w:cs="Times New Roman"/>
          <w:sz w:val="28"/>
          <w:szCs w:val="28"/>
        </w:rPr>
        <w:t xml:space="preserve"> период времени, который начинается с момента принятия решения о необходимости создания программного продукта и заканчивается в момент его полного изъятия из эксплуатации.</w:t>
      </w:r>
    </w:p>
    <w:p w:rsidR="00B15189" w:rsidRPr="00B15189" w:rsidRDefault="00B15189" w:rsidP="00D14E3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15189">
        <w:rPr>
          <w:rFonts w:ascii="Times New Roman" w:hAnsi="Times New Roman" w:cs="Times New Roman"/>
          <w:b/>
          <w:sz w:val="28"/>
          <w:szCs w:val="28"/>
        </w:rPr>
        <w:t xml:space="preserve">Модель жизненного цикла </w:t>
      </w:r>
      <w:proofErr w:type="gramStart"/>
      <w:r w:rsidRPr="00B15189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15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151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5189">
        <w:rPr>
          <w:rFonts w:ascii="Times New Roman" w:hAnsi="Times New Roman" w:cs="Times New Roman"/>
          <w:sz w:val="28"/>
          <w:szCs w:val="28"/>
        </w:rPr>
        <w:t>структура</w:t>
      </w:r>
      <w:proofErr w:type="gramEnd"/>
      <w:r w:rsidRPr="00B15189">
        <w:rPr>
          <w:rFonts w:ascii="Times New Roman" w:hAnsi="Times New Roman" w:cs="Times New Roman"/>
          <w:sz w:val="28"/>
          <w:szCs w:val="28"/>
        </w:rPr>
        <w:t>, определяющая последовательность выполнения и взаимосвязи процессов, действий и задач на протяжении жизненного цикла. Модель жизненного цикла зависит от специфики, масштаба и сложности проекта и специфики условий, в которых система создается и функционирует.</w:t>
      </w:r>
    </w:p>
    <w:p w:rsidR="00B15189" w:rsidRPr="00B15189" w:rsidRDefault="00B15189" w:rsidP="00D14E3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15189">
        <w:rPr>
          <w:rFonts w:ascii="Times New Roman" w:hAnsi="Times New Roman" w:cs="Times New Roman"/>
          <w:sz w:val="28"/>
          <w:szCs w:val="28"/>
        </w:rPr>
        <w:t xml:space="preserve">Стандарт ГОСТ </w:t>
      </w:r>
      <w:proofErr w:type="gramStart"/>
      <w:r w:rsidRPr="00B1518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15189">
        <w:rPr>
          <w:rFonts w:ascii="Times New Roman" w:hAnsi="Times New Roman" w:cs="Times New Roman"/>
          <w:sz w:val="28"/>
          <w:szCs w:val="28"/>
        </w:rPr>
        <w:t xml:space="preserve"> ИСО/МЭК 12207-2010 не предлагает конкретную модель жизненного цикла. Его положения являются общими для любых моделей жизненного цикла, методов и технологий создания ИС. Он описывает структуру процессов жизненного цикла, не конкретизируя, как реализовать или выполнить действия и задачи, включенные в эти процессы.</w:t>
      </w:r>
    </w:p>
    <w:p w:rsidR="00B15189" w:rsidRPr="00B15189" w:rsidRDefault="00B15189" w:rsidP="00D14E3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15189">
        <w:rPr>
          <w:rFonts w:ascii="Times New Roman" w:hAnsi="Times New Roman" w:cs="Times New Roman"/>
          <w:sz w:val="28"/>
          <w:szCs w:val="28"/>
        </w:rPr>
        <w:t xml:space="preserve">Модель ЖЦ </w:t>
      </w:r>
      <w:proofErr w:type="gramStart"/>
      <w:r w:rsidRPr="00B1518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15189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B15189" w:rsidRPr="00B15189" w:rsidRDefault="00B15189" w:rsidP="00B1518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189">
        <w:rPr>
          <w:rFonts w:ascii="Times New Roman" w:hAnsi="Times New Roman" w:cs="Times New Roman"/>
          <w:sz w:val="28"/>
          <w:szCs w:val="28"/>
        </w:rPr>
        <w:t>Стадии;</w:t>
      </w:r>
    </w:p>
    <w:p w:rsidR="00B15189" w:rsidRPr="00B15189" w:rsidRDefault="00B15189" w:rsidP="00B1518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189">
        <w:rPr>
          <w:rFonts w:ascii="Times New Roman" w:hAnsi="Times New Roman" w:cs="Times New Roman"/>
          <w:sz w:val="28"/>
          <w:szCs w:val="28"/>
        </w:rPr>
        <w:t>Результаты выполнения работ на каждой стадии;</w:t>
      </w:r>
    </w:p>
    <w:p w:rsidR="00B15189" w:rsidRPr="00B15189" w:rsidRDefault="00B15189" w:rsidP="00B1518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189">
        <w:rPr>
          <w:rFonts w:ascii="Times New Roman" w:hAnsi="Times New Roman" w:cs="Times New Roman"/>
          <w:sz w:val="28"/>
          <w:szCs w:val="28"/>
        </w:rPr>
        <w:t xml:space="preserve">Ключевые события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5189">
        <w:rPr>
          <w:rFonts w:ascii="Times New Roman" w:hAnsi="Times New Roman" w:cs="Times New Roman"/>
          <w:sz w:val="28"/>
          <w:szCs w:val="28"/>
        </w:rPr>
        <w:t>точки завершения работ и принятия решений.</w:t>
      </w:r>
    </w:p>
    <w:p w:rsidR="00B15189" w:rsidRPr="00B15189" w:rsidRDefault="00B15189" w:rsidP="00D14E3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189">
        <w:rPr>
          <w:rFonts w:ascii="Times New Roman" w:hAnsi="Times New Roman" w:cs="Times New Roman"/>
          <w:sz w:val="28"/>
          <w:szCs w:val="28"/>
        </w:rPr>
        <w:t xml:space="preserve">Стадия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15189">
        <w:rPr>
          <w:rFonts w:ascii="Times New Roman" w:hAnsi="Times New Roman" w:cs="Times New Roman"/>
          <w:sz w:val="28"/>
          <w:szCs w:val="28"/>
        </w:rPr>
        <w:t xml:space="preserve"> часть процесса создания ПО, ограниченная определенными временными рамками и заканчивающаяся выпуском конкретного продукта (моделей, программных компонентов, документации), определяемого заданными для данной стадии требованиями.</w:t>
      </w:r>
      <w:proofErr w:type="gramEnd"/>
    </w:p>
    <w:p w:rsidR="00B15189" w:rsidRPr="00B15189" w:rsidRDefault="00B15189" w:rsidP="00B151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D75" w:rsidRPr="00ED1BF6" w:rsidRDefault="00D14E37" w:rsidP="00B151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E37">
        <w:rPr>
          <w:rFonts w:ascii="Times New Roman" w:hAnsi="Times New Roman" w:cs="Times New Roman"/>
          <w:sz w:val="28"/>
          <w:szCs w:val="28"/>
        </w:rPr>
        <w:t xml:space="preserve">  </w:t>
      </w:r>
      <w:r w:rsidR="00B15189" w:rsidRPr="00B15189">
        <w:rPr>
          <w:rFonts w:ascii="Times New Roman" w:hAnsi="Times New Roman" w:cs="Times New Roman"/>
          <w:sz w:val="28"/>
          <w:szCs w:val="28"/>
        </w:rPr>
        <w:t xml:space="preserve">На каждой стадии могут выполняться несколько процессов, определенных в стандарте ГОСТ </w:t>
      </w:r>
      <w:proofErr w:type="gramStart"/>
      <w:r w:rsidR="00B15189" w:rsidRPr="00B1518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15189" w:rsidRPr="00B15189">
        <w:rPr>
          <w:rFonts w:ascii="Times New Roman" w:hAnsi="Times New Roman" w:cs="Times New Roman"/>
          <w:sz w:val="28"/>
          <w:szCs w:val="28"/>
        </w:rPr>
        <w:t xml:space="preserve"> ИСО/МЭК 12207-2010, и наоборот, один и тот же процесс может выполняться на различных стадиях. Соотношение между процессами и стадиями также определяется используемой моделью жизненного цикла ПО.</w:t>
      </w:r>
      <w:r w:rsidRPr="00D14E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9D1645" w:rsidRPr="009D1645">
        <w:rPr>
          <w:rFonts w:ascii="Times New Roman" w:hAnsi="Times New Roman" w:cs="Times New Roman"/>
          <w:sz w:val="28"/>
          <w:szCs w:val="28"/>
        </w:rPr>
        <w:t xml:space="preserve"> </w:t>
      </w:r>
      <w:r w:rsidRPr="00ED1BF6">
        <w:rPr>
          <w:rFonts w:ascii="Times New Roman" w:hAnsi="Times New Roman" w:cs="Times New Roman"/>
          <w:sz w:val="28"/>
          <w:szCs w:val="28"/>
        </w:rPr>
        <w:t>[</w:t>
      </w:r>
      <w:r w:rsidR="009D1645" w:rsidRPr="009D1645">
        <w:rPr>
          <w:rFonts w:ascii="Times New Roman" w:hAnsi="Times New Roman" w:cs="Times New Roman"/>
          <w:sz w:val="28"/>
          <w:szCs w:val="28"/>
        </w:rPr>
        <w:t>3</w:t>
      </w:r>
      <w:r w:rsidRPr="00ED1BF6">
        <w:rPr>
          <w:rFonts w:ascii="Times New Roman" w:hAnsi="Times New Roman" w:cs="Times New Roman"/>
          <w:sz w:val="28"/>
          <w:szCs w:val="28"/>
        </w:rPr>
        <w:t>]</w:t>
      </w:r>
    </w:p>
    <w:p w:rsidR="00AB54AB" w:rsidRPr="00AB54AB" w:rsidRDefault="00AB54AB" w:rsidP="00AB54AB">
      <w:pPr>
        <w:shd w:val="clear" w:color="auto" w:fill="FFFFFF"/>
        <w:spacing w:after="0" w:line="336" w:lineRule="atLeast"/>
        <w:ind w:left="600"/>
        <w:textAlignment w:val="baseline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117BDC" w:rsidRPr="00117BDC" w:rsidRDefault="00117BDC" w:rsidP="00117B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Каскадная модель жизненного цикла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.</w:t>
      </w:r>
    </w:p>
    <w:p w:rsidR="00117BDC" w:rsidRPr="00D14E37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Каскадная модель предусматривает последовательное выполнение всех этапов проекта в строго фиксированном порядке. Переход на следующий этап означает полное завершение работ на предыдущем этапе.</w:t>
      </w:r>
      <w:r w:rsidR="009D16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14E37" w:rsidRP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</w:t>
      </w:r>
      <w:r w:rsid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[</w:t>
      </w:r>
      <w:r w:rsidR="009D16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]</w:t>
      </w:r>
    </w:p>
    <w:p w:rsidR="00117BDC" w:rsidRPr="00117BDC" w:rsidRDefault="00117BDC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 wp14:anchorId="3D44A4A5" wp14:editId="0D6D29CF">
            <wp:extent cx="5581015" cy="2427605"/>
            <wp:effectExtent l="0" t="0" r="635" b="0"/>
            <wp:docPr id="4" name="Рисунок 4" descr="http://edu.dvgups.ru/METDOC/GDTRAN/YAT/ITIS/PROEK_INF_SIS/METOD/UMK_DO/frame/UMK_DO/BMP/ModelGZCasc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du.dvgups.ru/METDOC/GDTRAN/YAT/ITIS/PROEK_INF_SIS/METOD/UMK_DO/frame/UMK_DO/BMP/ModelGZCasca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Данная модель применяется при разработке информационных систем, для которых в самом начале разработки можно достаточно точно и полно сформулировать все требования.</w:t>
      </w:r>
    </w:p>
    <w:p w:rsidR="00117BDC" w:rsidRPr="00117BDC" w:rsidRDefault="00117BDC" w:rsidP="00D14E37">
      <w:pPr>
        <w:spacing w:after="0" w:line="360" w:lineRule="auto"/>
        <w:ind w:firstLine="284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Достоинства модели: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на каждой стадии формируется законченный набор проектной документации, отвечающий критериям полноты и согласованности;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выполняемые в четкой последовательности стадии позволяют уверенно планировать сроки выполнения работ и соответствующие ресурсы (денежные, материальные и людские).</w:t>
      </w:r>
    </w:p>
    <w:p w:rsidR="00117BDC" w:rsidRPr="00117BDC" w:rsidRDefault="00117BDC" w:rsidP="00D14E37">
      <w:pPr>
        <w:spacing w:after="0" w:line="360" w:lineRule="auto"/>
        <w:ind w:firstLine="284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Недостатки модели: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- реальный процесс разработки информационной системы редко полностью укладывается в такую жесткую схему. Особенно это относится к разработке нетиповых и новаторских систем;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жизненный цикл основан на точной формулировке исходных требований к информационной системе. Реально в начале проекта требования заказчика определены лишь частично;</w:t>
      </w:r>
    </w:p>
    <w:p w:rsidR="00117BDC" w:rsidRPr="00D14E37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основной недостаток – результаты разработки доступны заказчику только в конце проекта. В случае неточного изложения требований или их изменения в течение длительного периода создания ИС заказчик получает систему, не у</w:t>
      </w:r>
      <w:r w:rsid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довлетворяющую его</w:t>
      </w:r>
      <w:r w:rsidR="00D14E37" w:rsidRP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потребностям.                                           </w:t>
      </w:r>
      <w:r w:rsidR="00D14E37" w:rsidRP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[</w:t>
      </w:r>
      <w:r w:rsid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D14E37" w:rsidRP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]</w:t>
      </w:r>
      <w:r w:rsidR="00D1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</w:t>
      </w:r>
    </w:p>
    <w:p w:rsidR="00117BDC" w:rsidRDefault="00117BDC" w:rsidP="00117B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17BDC" w:rsidRPr="00D14E37" w:rsidRDefault="00D14E37" w:rsidP="00117B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D14E3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</w:t>
      </w:r>
      <w:r w:rsidR="00117BDC" w:rsidRPr="00117BDC">
        <w:rPr>
          <w:rFonts w:ascii="Times New Roman" w:hAnsi="Times New Roman" w:cs="Times New Roman"/>
          <w:b/>
          <w:i/>
          <w:sz w:val="28"/>
          <w:szCs w:val="28"/>
        </w:rPr>
        <w:t>Инкрементная модель жизненного цикла.</w:t>
      </w:r>
      <w:r w:rsidR="009D164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D14E3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</w:t>
      </w:r>
      <w:r w:rsidRPr="00D14E37">
        <w:rPr>
          <w:rFonts w:ascii="Times New Roman" w:hAnsi="Times New Roman" w:cs="Times New Roman"/>
          <w:sz w:val="28"/>
          <w:szCs w:val="28"/>
        </w:rPr>
        <w:t>[</w:t>
      </w:r>
      <w:r w:rsidR="009D1645" w:rsidRPr="00D14E37">
        <w:rPr>
          <w:rFonts w:ascii="Times New Roman" w:hAnsi="Times New Roman" w:cs="Times New Roman"/>
          <w:sz w:val="28"/>
          <w:szCs w:val="28"/>
        </w:rPr>
        <w:t>4</w:t>
      </w:r>
      <w:r w:rsidRPr="00D14E37">
        <w:rPr>
          <w:rFonts w:ascii="Times New Roman" w:hAnsi="Times New Roman" w:cs="Times New Roman"/>
          <w:sz w:val="28"/>
          <w:szCs w:val="28"/>
        </w:rPr>
        <w:t>]</w:t>
      </w:r>
    </w:p>
    <w:p w:rsid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Инкрементная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модель </w:t>
      </w: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подразумевает разработку информационной системы с линейной последовательностью стадий, но в несколько инкрементов (версий), т. е. с запла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нированным улучшением продукта.</w:t>
      </w:r>
    </w:p>
    <w:p w:rsidR="00117BDC" w:rsidRPr="00117BDC" w:rsidRDefault="00117BDC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 wp14:anchorId="2FE991D6" wp14:editId="2E8C9BF4">
            <wp:extent cx="5940425" cy="1751207"/>
            <wp:effectExtent l="0" t="0" r="3175" b="1905"/>
            <wp:docPr id="5" name="Рисунок 5" descr="http://edu.dvgups.ru/METDOC/GDTRAN/YAT/ITIS/PROEK_INF_SIS/METOD/UMK_DO/frame/UMK_DO/BMP/ModelGZIncrem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du.dvgups.ru/METDOC/GDTRAN/YAT/ITIS/PROEK_INF_SIS/METOD/UMK_DO/frame/UMK_DO/BMP/ModelGZIncremen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5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BDC" w:rsidRPr="00117BDC" w:rsidRDefault="00117BDC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начале работы над проектом определяются все основные требования к системе, после чего выполняется ее разработка в виде последовательности версий. При этом каждая версия является законченным и работоспособным продуктом. Первая версия реализует часть запланированных возможностей, следующая версия реализует дополнительные возможности и т. д., пока не будет получена полная система.</w:t>
      </w:r>
    </w:p>
    <w:p w:rsid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Данная модель жизненного цикла характерна при разработке сложных и комплексных систем, для которых имеется четкое видение (как со стороны </w:t>
      </w: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заказчика, так и со стороны разработчика) того, что собой должен представлять конечный результат (информационная система). 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Разработка версиями ведется в силу разного рода причин: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отсутствия у заказчика возможности сразу профинансировать весь дорогостоящий проект;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отсутствия у разработчика необходимых ресурсов для реализации сложного проекта в сжатые сроки;</w:t>
      </w:r>
    </w:p>
    <w:p w:rsidR="00117BDC" w:rsidRP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требований поэтапного внедрения и освоения продукта конечными пользователями. Внедрение всей системы сразу может вызвать у ее пользователей неприятие и только «затормозить» процесс перехода на новые технологии. Образно говоря, они могут просто «не переварить большой кусок, поэтому его надо измельчить и давать по частям».</w:t>
      </w:r>
    </w:p>
    <w:p w:rsidR="00117BDC" w:rsidRDefault="00117BDC" w:rsidP="00D14E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D164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Достоинства и недостатки</w:t>
      </w:r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этой стратегии такие же, как и </w:t>
      </w:r>
      <w:proofErr w:type="gramStart"/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proofErr w:type="gramEnd"/>
      <w:r w:rsidRPr="00117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классической. Но в отличие от классической стратегии заказчик может раньше увидеть результаты. Уже по результатам разработки и внедрения первой версии он может незначительно изменить требования к разработке, отказаться от нее или предложить разработку более совершенного продукта с заключением нового договора.</w:t>
      </w:r>
    </w:p>
    <w:p w:rsidR="0091288C" w:rsidRDefault="0091288C" w:rsidP="0091288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288C" w:rsidRPr="0091288C" w:rsidRDefault="0091288C" w:rsidP="009128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91288C">
        <w:rPr>
          <w:rFonts w:ascii="Times New Roman" w:hAnsi="Times New Roman" w:cs="Times New Roman"/>
          <w:b/>
          <w:i/>
          <w:sz w:val="28"/>
          <w:szCs w:val="28"/>
        </w:rPr>
        <w:t>Эволюционная модель жизненного цикла.</w:t>
      </w:r>
    </w:p>
    <w:p w:rsidR="009D1645" w:rsidRPr="009D1645" w:rsidRDefault="009D1645" w:rsidP="00D14E37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модель основана на следующей идее: разрабатывается первоначальная версия программного продукта, которая передается на испытание пользователям, затем она дорабатывается с учетом мнения пользователей, получается промежуточная версия продукта, которая также проходит "испытание пользователем", снова дорабатывается и так несколько раз, пока не будет получен необходимый программный продукт (рис. 14.2.).</w:t>
      </w:r>
    </w:p>
    <w:p w:rsidR="009D1645" w:rsidRPr="009D1645" w:rsidRDefault="009D1645" w:rsidP="00D14E37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Отличительной чертой данной модели является то, что процессы специфицирования, разработки и аттестации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выполняются параллельно при постоянном обмене информацией между ними.</w:t>
      </w:r>
    </w:p>
    <w:p w:rsidR="009D1645" w:rsidRPr="009D1645" w:rsidRDefault="009D1645" w:rsidP="00D14E37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Различают два подхода к реализации </w:t>
      </w:r>
      <w:r w:rsidR="0091288C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эволюционного метода разработки:</w:t>
      </w:r>
    </w:p>
    <w:p w:rsidR="009D1645" w:rsidRPr="009D1645" w:rsidRDefault="009D1645" w:rsidP="00D14E37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128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D16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Подход пробных разработок</w:t>
      </w: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большую роль</w:t>
      </w:r>
      <w:r w:rsidRPr="009128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2" w:tgtFrame="_blank" w:history="1">
        <w:r w:rsidRPr="0091288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играет</w:t>
        </w:r>
      </w:hyperlink>
      <w:r w:rsidRPr="009128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постоянная работа с заказчиком (или пользователями) для того, чтобы определить полную систему требований к ПО, необходимую для разработки конечной версии продукта.</w:t>
      </w:r>
      <w:proofErr w:type="gram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этого подхода вначале разрабатываются те части системы, которые очевидны или хорошо специфицированы. Система эволюционирует (дорабатывается) путем добавления новых средств по мере их предложения заказчиком.</w:t>
      </w:r>
    </w:p>
    <w:p w:rsidR="009D1645" w:rsidRPr="009D1645" w:rsidRDefault="009D1645" w:rsidP="00D14E37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9D16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Прототипирование</w:t>
      </w:r>
      <w:proofErr w:type="spellEnd"/>
      <w:r w:rsidRPr="009D16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целью процесса эволюционной разработки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является</w:t>
      </w:r>
      <w:proofErr w:type="gram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поэтапное уточнение требований заказчика и, следовательно, получение законченной спецификации, определяющей разрабатываемую систему.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Прототип (под прототипом обычно понимается действующий программный модуль, реализующий отдельные функции создаваемого ПО) обычно строится для экспериментирования с той частью требований заказчика, которые сформированы нечетко или с внутренними противоречиями.</w:t>
      </w:r>
      <w:proofErr w:type="gramEnd"/>
    </w:p>
    <w:p w:rsidR="009D1645" w:rsidRPr="009D1645" w:rsidRDefault="009D1645" w:rsidP="0091288C">
      <w:pPr>
        <w:spacing w:before="150" w:after="150" w:line="360" w:lineRule="auto"/>
        <w:ind w:left="15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1645" w:rsidRPr="009D1645" w:rsidRDefault="009D1645" w:rsidP="0091288C">
      <w:pPr>
        <w:spacing w:before="150" w:after="150" w:line="360" w:lineRule="auto"/>
        <w:ind w:left="150" w:right="1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8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47B7FB" wp14:editId="5169F7F1">
            <wp:extent cx="3752215" cy="1997075"/>
            <wp:effectExtent l="0" t="0" r="635" b="3175"/>
            <wp:docPr id="6" name="Рисунок 6" descr="http://ok-t.ru/helpiksorg/baza4/340123405741.files/image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ok-t.ru/helpiksorg/baza4/340123405741.files/image12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645" w:rsidRPr="009D1645" w:rsidRDefault="009D1645" w:rsidP="0091288C">
      <w:pPr>
        <w:spacing w:before="150" w:after="150" w:line="360" w:lineRule="auto"/>
        <w:ind w:left="150" w:right="1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Эволюционная модель жизненного цикла</w:t>
      </w:r>
    </w:p>
    <w:p w:rsidR="009D1645" w:rsidRPr="009D1645" w:rsidRDefault="009D1645" w:rsidP="002A390B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Эволюционный подход часто более эффективен, чем подход, построенный на основе каскадной модели, особенно если требования заказчика могут меняться в процессе разработки системы. Достоинством процесса создания ПО, построенного на основе эволюционного подхода, является то, что спецификация может разрабатываться постепенно, по мере того как заказчик (или пользователи) осознает и сформулирует те задачи, которые должно решать программное обеспечение.</w:t>
      </w:r>
    </w:p>
    <w:p w:rsidR="009D1645" w:rsidRPr="009D1645" w:rsidRDefault="009D1645" w:rsidP="002A390B">
      <w:pPr>
        <w:spacing w:before="150" w:after="150" w:line="360" w:lineRule="auto"/>
        <w:ind w:right="15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данный подход имеет и некоторые недостатки.</w:t>
      </w:r>
    </w:p>
    <w:p w:rsidR="009D1645" w:rsidRPr="009D1645" w:rsidRDefault="009D1645" w:rsidP="002A390B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Многие этапы процесса создания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документированы. Менеджерам проекта создания ПО необходимо регулярно документально отслеживать выполнение работ. Но если система разрабатывается быстро, то экономически не выгодно документировать каждую версию системы.</w:t>
      </w:r>
    </w:p>
    <w:p w:rsidR="009D1645" w:rsidRPr="009D1645" w:rsidRDefault="009D1645" w:rsidP="002A390B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Система часто получается плохо структурированной. Постоянные изменения в требованиях приводят к ошибкам и упущениям в структуре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 временем внесение изменений в систему становится все более сложным и затратным.</w:t>
      </w:r>
    </w:p>
    <w:p w:rsidR="009D1645" w:rsidRPr="009D1645" w:rsidRDefault="009D1645" w:rsidP="002A390B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Часто требуются специальные средства и технологии разработки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вызвано необходимостью быстрой разработки версий программного продукта. Но, с другой стороны, это может привести к несовместимости некоторых применяемых средств и технологий, что, в свою очередь, требует наличия в команде разработчиков специалистов высокого уровня.</w:t>
      </w:r>
    </w:p>
    <w:p w:rsidR="009D1645" w:rsidRPr="00ED1BF6" w:rsidRDefault="009D1645" w:rsidP="002A390B">
      <w:pPr>
        <w:spacing w:before="150" w:after="150" w:line="360" w:lineRule="auto"/>
        <w:ind w:right="15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Эволюционный подход наиболее приемлем для разработки небольших программных систем (до 100 000 строк кода) и систем среднего размера (до 500 000 строк кода) с относительно коротким сроком жизни. На больших долгоживущих системах слишком заметно проявляются недостатки этого подхода. Для таких систем рекомендуют смешанный подход к созданию </w:t>
      </w:r>
      <w:proofErr w:type="gram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таком смешанном подходе для прояснения "темных мест" в системной спецификации можно использовать </w:t>
      </w:r>
      <w:proofErr w:type="spell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прототипирование</w:t>
      </w:r>
      <w:proofErr w:type="spell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Часть </w:t>
      </w:r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системных компонентов, для которых полностью определены требования, может создаваться на основе каскадной модели. Другие системные компоненты, которые трудно поддаются специфицированию, например пользовательский интерфейс, могут разрабатываться с использованием </w:t>
      </w:r>
      <w:proofErr w:type="spellStart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прототипирования</w:t>
      </w:r>
      <w:proofErr w:type="spellEnd"/>
      <w:r w:rsidRPr="009D16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2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2A390B" w:rsidRPr="00ED1BF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9128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390B" w:rsidRPr="00ED1BF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9D1645" w:rsidRPr="00ED1BF6" w:rsidRDefault="009D1645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A390B" w:rsidRPr="00ED1BF6" w:rsidRDefault="002A390B" w:rsidP="00117B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F00E7" w:rsidRDefault="00EF00E7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1288C" w:rsidRPr="009D1645" w:rsidRDefault="0091288C" w:rsidP="0091288C">
      <w:pPr>
        <w:spacing w:before="150" w:after="150" w:line="360" w:lineRule="auto"/>
        <w:ind w:left="150" w:right="1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288C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995B4D" w:rsidRDefault="00995B4D" w:rsidP="00661A99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498A">
        <w:rPr>
          <w:sz w:val="28"/>
          <w:szCs w:val="28"/>
        </w:rPr>
        <w:t xml:space="preserve">Согласно заданию </w:t>
      </w:r>
      <w:r>
        <w:rPr>
          <w:sz w:val="28"/>
          <w:szCs w:val="28"/>
        </w:rPr>
        <w:t>контрольной работы</w:t>
      </w:r>
      <w:r w:rsidRPr="008B498A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64E41">
        <w:rPr>
          <w:rFonts w:ascii="Times New Roman" w:hAnsi="Times New Roman" w:cs="Times New Roman"/>
          <w:sz w:val="28"/>
          <w:szCs w:val="28"/>
        </w:rPr>
        <w:t xml:space="preserve"> программной среде MS </w:t>
      </w:r>
      <w:proofErr w:type="spellStart"/>
      <w:r w:rsidRPr="00564E41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564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мною была разработана</w:t>
      </w:r>
      <w:r w:rsidRPr="00564E41">
        <w:rPr>
          <w:rFonts w:ascii="Times New Roman" w:hAnsi="Times New Roman" w:cs="Times New Roman"/>
          <w:sz w:val="28"/>
          <w:szCs w:val="28"/>
        </w:rPr>
        <w:t xml:space="preserve"> информационно-справочн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64E41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64E41">
        <w:rPr>
          <w:rFonts w:ascii="Times New Roman" w:hAnsi="Times New Roman" w:cs="Times New Roman"/>
          <w:sz w:val="28"/>
          <w:szCs w:val="28"/>
        </w:rPr>
        <w:t xml:space="preserve"> </w:t>
      </w:r>
      <w:r w:rsidRPr="00995B4D">
        <w:rPr>
          <w:rFonts w:ascii="Times New Roman" w:hAnsi="Times New Roman" w:cs="Times New Roman"/>
          <w:b/>
          <w:i/>
          <w:sz w:val="28"/>
          <w:szCs w:val="28"/>
        </w:rPr>
        <w:t>«Выпускники факультета математики и информатики»</w:t>
      </w:r>
      <w:r w:rsidRPr="00564E41">
        <w:rPr>
          <w:rFonts w:ascii="Times New Roman" w:hAnsi="Times New Roman" w:cs="Times New Roman"/>
          <w:sz w:val="28"/>
          <w:szCs w:val="28"/>
        </w:rPr>
        <w:t>, содержащ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64E41">
        <w:rPr>
          <w:rFonts w:ascii="Times New Roman" w:hAnsi="Times New Roman" w:cs="Times New Roman"/>
          <w:sz w:val="28"/>
          <w:szCs w:val="28"/>
        </w:rPr>
        <w:t xml:space="preserve"> несколько таблиц, входные формы, запросы и отчеты.</w:t>
      </w:r>
    </w:p>
    <w:p w:rsidR="00995B4D" w:rsidRPr="00BC2B41" w:rsidRDefault="00995B4D" w:rsidP="00995B4D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B41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995B4D" w:rsidRPr="00995B4D" w:rsidRDefault="00995B4D" w:rsidP="00995B4D">
      <w:pPr>
        <w:spacing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5B4D">
        <w:rPr>
          <w:rFonts w:ascii="Times New Roman" w:hAnsi="Times New Roman" w:cs="Times New Roman"/>
          <w:b/>
          <w:i/>
          <w:sz w:val="28"/>
          <w:szCs w:val="28"/>
        </w:rPr>
        <w:t>Выпускник</w:t>
      </w:r>
    </w:p>
    <w:p w:rsidR="00995B4D" w:rsidRDefault="00995B4D" w:rsidP="00995B4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59B7A2" wp14:editId="31E6AEF3">
            <wp:extent cx="5938520" cy="154495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54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BF6" w:rsidRDefault="00995B4D" w:rsidP="00995B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D265BC" wp14:editId="1795C5C0">
            <wp:extent cx="3405505" cy="1828800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4D" w:rsidRPr="00995B4D" w:rsidRDefault="00995B4D" w:rsidP="00995B4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5B4D">
        <w:rPr>
          <w:rFonts w:ascii="Times New Roman" w:hAnsi="Times New Roman" w:cs="Times New Roman"/>
          <w:b/>
          <w:i/>
          <w:sz w:val="28"/>
          <w:szCs w:val="28"/>
        </w:rPr>
        <w:t>Контактная информация</w:t>
      </w:r>
    </w:p>
    <w:p w:rsidR="00995B4D" w:rsidRDefault="00995B4D" w:rsidP="00995B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D01251" wp14:editId="345B96C7">
            <wp:extent cx="5938520" cy="946150"/>
            <wp:effectExtent l="0" t="0" r="508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4D" w:rsidRDefault="00995B4D" w:rsidP="00995B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8B4129B" wp14:editId="6F3A94A1">
            <wp:extent cx="3479165" cy="1471295"/>
            <wp:effectExtent l="0" t="0" r="698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165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41" w:rsidRPr="00BC2B41" w:rsidRDefault="00BC2B41" w:rsidP="00995B4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2B41">
        <w:rPr>
          <w:rFonts w:ascii="Times New Roman" w:hAnsi="Times New Roman" w:cs="Times New Roman"/>
          <w:b/>
          <w:i/>
          <w:sz w:val="28"/>
          <w:szCs w:val="28"/>
        </w:rPr>
        <w:t>Аттестат</w:t>
      </w:r>
    </w:p>
    <w:p w:rsidR="00BC2B41" w:rsidRDefault="00BC2B41" w:rsidP="00995B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64D9E7" wp14:editId="79083EAB">
            <wp:extent cx="5938520" cy="1334770"/>
            <wp:effectExtent l="0" t="0" r="508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41" w:rsidRDefault="00BC2B41" w:rsidP="00995B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591876" wp14:editId="110C47E7">
            <wp:extent cx="3373755" cy="111379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41" w:rsidRDefault="00BC2B41" w:rsidP="00995B4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2B41">
        <w:rPr>
          <w:rFonts w:ascii="Times New Roman" w:hAnsi="Times New Roman" w:cs="Times New Roman"/>
          <w:b/>
          <w:i/>
          <w:sz w:val="28"/>
          <w:szCs w:val="28"/>
        </w:rPr>
        <w:t>Награды</w:t>
      </w:r>
    </w:p>
    <w:p w:rsidR="00BC2B41" w:rsidRDefault="00BC2B41" w:rsidP="00995B4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1F2F2503" wp14:editId="6EABB17D">
            <wp:extent cx="5149850" cy="1271905"/>
            <wp:effectExtent l="0" t="0" r="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992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1992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1992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1992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1992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C2B41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Схема данных</w:t>
      </w:r>
      <w:r w:rsidR="00BC2B41">
        <w:rPr>
          <w:rFonts w:ascii="Times New Roman" w:hAnsi="Times New Roman" w:cs="Times New Roman"/>
          <w:b/>
          <w:sz w:val="28"/>
          <w:szCs w:val="28"/>
        </w:rPr>
        <w:t>:</w:t>
      </w:r>
    </w:p>
    <w:p w:rsidR="00801992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BC4FA9A" wp14:editId="5ECEB8E4">
            <wp:extent cx="5938520" cy="3258185"/>
            <wp:effectExtent l="0" t="0" r="50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25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F3B" w:rsidRDefault="00EC4F3B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C4F3B" w:rsidRDefault="00EC4F3B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1992" w:rsidRDefault="00EC4F3B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01992" w:rsidRPr="00801992">
        <w:rPr>
          <w:rFonts w:ascii="Times New Roman" w:hAnsi="Times New Roman" w:cs="Times New Roman"/>
          <w:b/>
          <w:sz w:val="28"/>
          <w:szCs w:val="28"/>
        </w:rPr>
        <w:t>ходн</w:t>
      </w:r>
      <w:r w:rsidR="00801992">
        <w:rPr>
          <w:rFonts w:ascii="Times New Roman" w:hAnsi="Times New Roman" w:cs="Times New Roman"/>
          <w:b/>
          <w:sz w:val="28"/>
          <w:szCs w:val="28"/>
        </w:rPr>
        <w:t>ые формы</w:t>
      </w:r>
      <w:r w:rsidR="00801992" w:rsidRPr="0080199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C4F3B" w:rsidRDefault="00EC4F3B" w:rsidP="00EC4F3B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F3B">
        <w:rPr>
          <w:rFonts w:ascii="Times New Roman" w:hAnsi="Times New Roman" w:cs="Times New Roman"/>
          <w:b/>
          <w:sz w:val="28"/>
          <w:szCs w:val="28"/>
        </w:rPr>
        <w:t>Выпускники</w:t>
      </w:r>
    </w:p>
    <w:p w:rsidR="00EC4F3B" w:rsidRDefault="00EC4F3B" w:rsidP="00EC4F3B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Контактная информация</w:t>
      </w:r>
    </w:p>
    <w:p w:rsidR="00EC4F3B" w:rsidRPr="00EC4F3B" w:rsidRDefault="00EC4F3B" w:rsidP="00EC4F3B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Награды</w:t>
      </w:r>
    </w:p>
    <w:p w:rsidR="00EC4F3B" w:rsidRDefault="00EC4F3B" w:rsidP="00661A99">
      <w:pPr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801992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1992">
        <w:rPr>
          <w:rFonts w:ascii="Times New Roman" w:hAnsi="Times New Roman" w:cs="Times New Roman"/>
          <w:sz w:val="28"/>
          <w:szCs w:val="28"/>
        </w:rPr>
        <w:t xml:space="preserve"> создан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1992">
        <w:rPr>
          <w:rFonts w:ascii="Times New Roman" w:hAnsi="Times New Roman" w:cs="Times New Roman"/>
          <w:sz w:val="28"/>
          <w:szCs w:val="28"/>
        </w:rPr>
        <w:t xml:space="preserve"> при помощи «мастера форм», расположенного на вкладке «создание». С помощью форм можно не только добавлять новые данные в таблицу выпускники, но и редактировать уже занесенную информацию. Перемещаться </w:t>
      </w:r>
      <w:r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801992">
        <w:rPr>
          <w:rFonts w:ascii="Times New Roman" w:hAnsi="Times New Roman" w:cs="Times New Roman"/>
          <w:sz w:val="28"/>
          <w:szCs w:val="28"/>
        </w:rPr>
        <w:t xml:space="preserve">уже </w:t>
      </w:r>
      <w:proofErr w:type="gramStart"/>
      <w:r w:rsidRPr="00801992">
        <w:rPr>
          <w:rFonts w:ascii="Times New Roman" w:hAnsi="Times New Roman" w:cs="Times New Roman"/>
          <w:sz w:val="28"/>
          <w:szCs w:val="28"/>
        </w:rPr>
        <w:t>занесенными</w:t>
      </w:r>
      <w:proofErr w:type="gramEnd"/>
      <w:r w:rsidRPr="00801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при помощи стрелок «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97DF97" wp14:editId="4C6978C0">
            <wp:extent cx="388883" cy="127270"/>
            <wp:effectExtent l="0" t="0" r="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75" cy="13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». Добавление новой записи происходит при нажатии на кнопку «Добавить запись». Закрыть формы можно нажатием на кнопку «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4A2FE0" wp14:editId="0A1B5ADA">
            <wp:extent cx="168165" cy="176755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17" cy="17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4F3B" w:rsidRPr="0035339D" w:rsidRDefault="0035339D" w:rsidP="0035339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Проста</w:t>
      </w:r>
      <w:r w:rsidRPr="0035339D">
        <w:rPr>
          <w:rFonts w:ascii="Times New Roman" w:hAnsi="Times New Roman" w:cs="Times New Roman"/>
          <w:b/>
          <w:i/>
          <w:sz w:val="28"/>
          <w:szCs w:val="28"/>
        </w:rPr>
        <w:t>я форма</w:t>
      </w:r>
    </w:p>
    <w:p w:rsidR="00C15F20" w:rsidRDefault="00801992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567912B1" wp14:editId="7DCF04A9">
            <wp:extent cx="4141075" cy="4032843"/>
            <wp:effectExtent l="0" t="0" r="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696" cy="40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39D" w:rsidRPr="0035339D" w:rsidRDefault="0035339D" w:rsidP="0035339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5339D">
        <w:rPr>
          <w:rFonts w:ascii="Times New Roman" w:hAnsi="Times New Roman" w:cs="Times New Roman"/>
          <w:b/>
          <w:i/>
          <w:sz w:val="28"/>
          <w:szCs w:val="28"/>
        </w:rPr>
        <w:t>Форма с подчиненной формой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подчиненная форма «выпускник»)</w:t>
      </w:r>
    </w:p>
    <w:p w:rsidR="00EC4F3B" w:rsidRDefault="00EC4F3B" w:rsidP="00BC2B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9F2CAF9" wp14:editId="4261646F">
            <wp:extent cx="5234151" cy="4520556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995" cy="4520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39D" w:rsidRPr="0035339D" w:rsidRDefault="0035339D" w:rsidP="0035339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5339D">
        <w:rPr>
          <w:rFonts w:ascii="Times New Roman" w:hAnsi="Times New Roman" w:cs="Times New Roman"/>
          <w:b/>
          <w:i/>
          <w:sz w:val="28"/>
          <w:szCs w:val="28"/>
        </w:rPr>
        <w:t>Форма с подчиненной формой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подчиненная форма «аттестат»)</w:t>
      </w:r>
    </w:p>
    <w:p w:rsidR="00801992" w:rsidRDefault="0035339D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D56D616" wp14:editId="775FC2B6">
            <wp:extent cx="5087006" cy="3210781"/>
            <wp:effectExtent l="0" t="0" r="0" b="889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912" cy="321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992" w:rsidRDefault="0035339D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Запрос:</w:t>
      </w:r>
    </w:p>
    <w:p w:rsidR="00661A99" w:rsidRPr="00661A99" w:rsidRDefault="00661A99" w:rsidP="00661A99">
      <w:pPr>
        <w:spacing w:line="360" w:lineRule="auto"/>
        <w:ind w:firstLine="284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61A99">
        <w:rPr>
          <w:rFonts w:ascii="Times New Roman" w:hAnsi="Times New Roman" w:cs="Times New Roman"/>
          <w:sz w:val="28"/>
          <w:szCs w:val="28"/>
        </w:rPr>
        <w:lastRenderedPageBreak/>
        <w:t>Запрос был создан при помощи « конструктора запросов», расположенного на вкладке «создание».</w:t>
      </w:r>
      <w:r w:rsidRPr="00661A9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661A99" w:rsidRDefault="00661A99" w:rsidP="00661A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FBDAD37" wp14:editId="1AAADC71">
            <wp:extent cx="3710152" cy="519454"/>
            <wp:effectExtent l="0" t="0" r="508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567" cy="519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39D" w:rsidRDefault="00661A99" w:rsidP="00661A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7D79D24" wp14:editId="15B42980">
            <wp:extent cx="3687010" cy="3384331"/>
            <wp:effectExtent l="0" t="0" r="8890" b="698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413" cy="339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A99" w:rsidRDefault="00661A99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61A99" w:rsidRPr="00661A99" w:rsidRDefault="00661A99" w:rsidP="00661A99">
      <w:pPr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61A99">
        <w:rPr>
          <w:rFonts w:ascii="Times New Roman" w:hAnsi="Times New Roman" w:cs="Times New Roman"/>
          <w:sz w:val="28"/>
          <w:szCs w:val="28"/>
        </w:rPr>
        <w:t>При помощи этого запроса были выведены студенты, имеющие «4» по математике и проживающие в городе Смоленске.</w:t>
      </w:r>
    </w:p>
    <w:p w:rsidR="00801992" w:rsidRDefault="00661A99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Отчет:</w:t>
      </w:r>
    </w:p>
    <w:p w:rsidR="00342917" w:rsidRPr="00342917" w:rsidRDefault="00342917" w:rsidP="00342917">
      <w:pPr>
        <w:spacing w:line="360" w:lineRule="auto"/>
        <w:ind w:firstLine="284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42917">
        <w:rPr>
          <w:rFonts w:ascii="Times New Roman" w:hAnsi="Times New Roman" w:cs="Times New Roman"/>
          <w:sz w:val="28"/>
          <w:szCs w:val="28"/>
        </w:rPr>
        <w:t>Отчет создан при помощи « мастера отчетов», расположенного на вкладке «создание»</w:t>
      </w:r>
      <w:r w:rsidRPr="0034291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342917">
        <w:rPr>
          <w:rFonts w:ascii="Times New Roman" w:hAnsi="Times New Roman" w:cs="Times New Roman"/>
          <w:sz w:val="28"/>
          <w:szCs w:val="28"/>
        </w:rPr>
        <w:t xml:space="preserve">на основе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342917">
        <w:rPr>
          <w:rFonts w:ascii="Times New Roman" w:hAnsi="Times New Roman" w:cs="Times New Roman"/>
          <w:sz w:val="28"/>
          <w:szCs w:val="28"/>
        </w:rPr>
        <w:t xml:space="preserve"> таблиц</w:t>
      </w:r>
      <w:proofErr w:type="gramStart"/>
      <w:r w:rsidRPr="003429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42917">
        <w:rPr>
          <w:rFonts w:ascii="Times New Roman" w:hAnsi="Times New Roman" w:cs="Times New Roman"/>
          <w:sz w:val="28"/>
          <w:szCs w:val="28"/>
        </w:rPr>
        <w:t xml:space="preserve"> «</w:t>
      </w:r>
      <w:r w:rsidR="00380885" w:rsidRPr="00342917">
        <w:rPr>
          <w:rFonts w:ascii="Times New Roman" w:hAnsi="Times New Roman" w:cs="Times New Roman"/>
          <w:sz w:val="28"/>
          <w:szCs w:val="28"/>
        </w:rPr>
        <w:t>выпускник», «аттестат</w:t>
      </w:r>
      <w:r w:rsidRPr="003429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«награды»</w:t>
      </w:r>
      <w:r w:rsidRPr="003429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таблицы </w:t>
      </w:r>
      <w:r w:rsidRPr="00342917">
        <w:rPr>
          <w:rFonts w:ascii="Times New Roman" w:hAnsi="Times New Roman" w:cs="Times New Roman"/>
          <w:sz w:val="28"/>
          <w:szCs w:val="28"/>
        </w:rPr>
        <w:t>«выпускник»</w:t>
      </w:r>
      <w:r>
        <w:rPr>
          <w:rFonts w:ascii="Times New Roman" w:hAnsi="Times New Roman" w:cs="Times New Roman"/>
          <w:sz w:val="28"/>
          <w:szCs w:val="28"/>
        </w:rPr>
        <w:t xml:space="preserve"> был взят столбец «ФИО». У таблицы </w:t>
      </w:r>
      <w:r w:rsidRPr="00342917">
        <w:rPr>
          <w:rFonts w:ascii="Times New Roman" w:hAnsi="Times New Roman" w:cs="Times New Roman"/>
          <w:sz w:val="28"/>
          <w:szCs w:val="28"/>
        </w:rPr>
        <w:t>«аттестат»</w:t>
      </w:r>
      <w:r>
        <w:rPr>
          <w:rFonts w:ascii="Times New Roman" w:hAnsi="Times New Roman" w:cs="Times New Roman"/>
          <w:sz w:val="28"/>
          <w:szCs w:val="28"/>
        </w:rPr>
        <w:t xml:space="preserve"> были позаимствованы столбцы  «математика</w:t>
      </w:r>
      <w:r w:rsidR="00380885" w:rsidRPr="00342917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«информатика</w:t>
      </w:r>
      <w:r w:rsidR="00380885" w:rsidRPr="00342917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«русский язык</w:t>
      </w:r>
      <w:r w:rsidR="00380885">
        <w:rPr>
          <w:rFonts w:ascii="Times New Roman" w:hAnsi="Times New Roman" w:cs="Times New Roman"/>
          <w:sz w:val="28"/>
          <w:szCs w:val="28"/>
        </w:rPr>
        <w:t>».</w:t>
      </w:r>
      <w:r w:rsidR="00380885" w:rsidRPr="00380885">
        <w:rPr>
          <w:rFonts w:ascii="Times New Roman" w:hAnsi="Times New Roman" w:cs="Times New Roman"/>
          <w:sz w:val="28"/>
          <w:szCs w:val="28"/>
        </w:rPr>
        <w:t xml:space="preserve"> </w:t>
      </w:r>
      <w:r w:rsidR="00380885">
        <w:rPr>
          <w:rFonts w:ascii="Times New Roman" w:hAnsi="Times New Roman" w:cs="Times New Roman"/>
          <w:sz w:val="28"/>
          <w:szCs w:val="28"/>
        </w:rPr>
        <w:t>Из таблицы «награды» был добавлен столбец «награда». Также был создан столбец «итоговый балл», высчитывающий сумму баллов по всем предметам.</w:t>
      </w:r>
    </w:p>
    <w:p w:rsidR="00661A99" w:rsidRPr="00801992" w:rsidRDefault="00342917" w:rsidP="00BC2B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BA8C88D" wp14:editId="552293C6">
            <wp:extent cx="5938520" cy="3027045"/>
            <wp:effectExtent l="0" t="0" r="5080" b="190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02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41" w:rsidRPr="00AD1A96" w:rsidRDefault="00AD1A96" w:rsidP="00AD1A96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]</w:t>
      </w:r>
    </w:p>
    <w:p w:rsidR="00536F74" w:rsidRDefault="00536F74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36F74" w:rsidRDefault="00536F74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36F74" w:rsidRDefault="00536F74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36F74" w:rsidRDefault="00536F74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36F74" w:rsidRDefault="00536F74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6B58" w:rsidRDefault="00176B58" w:rsidP="00BC2B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36F74" w:rsidRDefault="00536F74" w:rsidP="00536F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6D11E0" w:rsidRPr="006D11E0" w:rsidRDefault="00536F74" w:rsidP="006D11E0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11E0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6D11E0">
        <w:rPr>
          <w:rFonts w:ascii="Times New Roman" w:hAnsi="Times New Roman" w:cs="Times New Roman"/>
          <w:sz w:val="28"/>
          <w:szCs w:val="28"/>
        </w:rPr>
        <w:t xml:space="preserve"> выполнения контрольной работы мною было дано определение понятию модели жизненного цикла. Была определена роль модели в реализации жизненного цикла. А также были разобраны основные модели жизненного цикла: каскадная модель жизненного цикла, инкрементная модель жизненного цикла, эволюционная модель жизненного цикла. </w:t>
      </w:r>
      <w:r w:rsidR="006D11E0" w:rsidRPr="006D11E0">
        <w:rPr>
          <w:rFonts w:ascii="Times New Roman" w:hAnsi="Times New Roman" w:cs="Times New Roman"/>
          <w:sz w:val="28"/>
          <w:szCs w:val="28"/>
        </w:rPr>
        <w:t xml:space="preserve">А также я приобрел навыки создания таблиц, входных форм, запросов и отчетов в программной среде MS </w:t>
      </w:r>
      <w:proofErr w:type="spellStart"/>
      <w:r w:rsidR="006D11E0" w:rsidRPr="006D11E0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="006D11E0" w:rsidRPr="006D11E0">
        <w:rPr>
          <w:rFonts w:ascii="Times New Roman" w:hAnsi="Times New Roman" w:cs="Times New Roman"/>
          <w:sz w:val="28"/>
          <w:szCs w:val="28"/>
        </w:rPr>
        <w:t xml:space="preserve"> и разработал на основе полученных знаний информационно-справочную систему «Выпускники факультета математики и информатики»</w:t>
      </w:r>
      <w:r w:rsidR="00AD1A96">
        <w:rPr>
          <w:rFonts w:ascii="Times New Roman" w:hAnsi="Times New Roman" w:cs="Times New Roman"/>
          <w:sz w:val="28"/>
          <w:szCs w:val="28"/>
        </w:rPr>
        <w:t xml:space="preserve"> (представлена на диске)</w:t>
      </w:r>
      <w:r w:rsidR="006D11E0" w:rsidRPr="006D11E0">
        <w:rPr>
          <w:rFonts w:ascii="Times New Roman" w:hAnsi="Times New Roman" w:cs="Times New Roman"/>
          <w:sz w:val="28"/>
          <w:szCs w:val="28"/>
        </w:rPr>
        <w:t>.</w:t>
      </w:r>
      <w:r w:rsidR="006D11E0">
        <w:rPr>
          <w:rFonts w:ascii="Times New Roman" w:hAnsi="Times New Roman" w:cs="Times New Roman"/>
          <w:sz w:val="28"/>
          <w:szCs w:val="28"/>
        </w:rPr>
        <w:t xml:space="preserve"> Помимо этого</w:t>
      </w:r>
      <w:r w:rsidR="00AD1A96">
        <w:rPr>
          <w:rFonts w:ascii="Times New Roman" w:hAnsi="Times New Roman" w:cs="Times New Roman"/>
          <w:sz w:val="28"/>
          <w:szCs w:val="28"/>
        </w:rPr>
        <w:t xml:space="preserve"> в</w:t>
      </w:r>
      <w:r w:rsidR="006D11E0">
        <w:rPr>
          <w:rFonts w:ascii="Times New Roman" w:hAnsi="Times New Roman" w:cs="Times New Roman"/>
          <w:sz w:val="28"/>
          <w:szCs w:val="28"/>
        </w:rPr>
        <w:t xml:space="preserve"> </w:t>
      </w:r>
      <w:r w:rsidR="00AD1A96" w:rsidRPr="00AD1A96">
        <w:rPr>
          <w:rFonts w:ascii="Times New Roman" w:hAnsi="Times New Roman" w:cs="Times New Roman"/>
          <w:sz w:val="28"/>
          <w:szCs w:val="28"/>
        </w:rPr>
        <w:t>платформе 1С</w:t>
      </w:r>
      <w:proofErr w:type="gramStart"/>
      <w:r w:rsidR="00AD1A96" w:rsidRPr="00AD1A96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="00AD1A96" w:rsidRPr="00AD1A96">
        <w:rPr>
          <w:rFonts w:ascii="Times New Roman" w:hAnsi="Times New Roman" w:cs="Times New Roman"/>
          <w:sz w:val="28"/>
          <w:szCs w:val="28"/>
        </w:rPr>
        <w:t>редприятие 8.2</w:t>
      </w:r>
      <w:r w:rsidR="00AD1A96">
        <w:rPr>
          <w:rFonts w:ascii="Times New Roman" w:hAnsi="Times New Roman" w:cs="Times New Roman"/>
          <w:sz w:val="28"/>
          <w:szCs w:val="28"/>
        </w:rPr>
        <w:t xml:space="preserve"> было разработано приложение , представленное на диске.</w:t>
      </w:r>
    </w:p>
    <w:p w:rsidR="00536F74" w:rsidRDefault="00536F74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A96" w:rsidRPr="00923D72" w:rsidRDefault="00AD1A96" w:rsidP="00AD1A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923D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Список литературы</w:t>
      </w:r>
    </w:p>
    <w:p w:rsidR="00AD1A96" w:rsidRPr="00176B58" w:rsidRDefault="00AD1A96" w:rsidP="00AD1A96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>://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intuit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176B5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176B5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Жизненный цикл программного обеспечения ИС</w:t>
      </w:r>
      <w:r w:rsidRPr="00176B58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</w:p>
    <w:p w:rsidR="00AD1A96" w:rsidRPr="00176B58" w:rsidRDefault="00AD1A96" w:rsidP="00AD1A96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176B58">
        <w:rPr>
          <w:rFonts w:ascii="Times New Roman" w:hAnsi="Times New Roman" w:cs="Times New Roman"/>
          <w:color w:val="000000" w:themeColor="text1"/>
        </w:rPr>
        <w:t xml:space="preserve"> 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http://habrahabr.ru модели жизненного цикла </w:t>
      </w:r>
    </w:p>
    <w:p w:rsidR="00AD1A96" w:rsidRPr="00176B58" w:rsidRDefault="00AD1A96" w:rsidP="00AD1A96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http://edu.dvgups.ru </w:t>
      </w:r>
      <w:r w:rsidRPr="00176B58">
        <w:rPr>
          <w:rFonts w:ascii="Times New Roman" w:hAnsi="Times New Roman" w:cs="Times New Roman"/>
          <w:color w:val="000000" w:themeColor="text1"/>
        </w:rPr>
        <w:t xml:space="preserve"> 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>Инкрементная модель жизненного цикла.</w:t>
      </w:r>
    </w:p>
    <w:p w:rsidR="00AD1A96" w:rsidRPr="00176B58" w:rsidRDefault="00AD1A96" w:rsidP="00AD1A96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>5. http://helpiks.org</w:t>
      </w:r>
      <w:r w:rsidRPr="00176B58">
        <w:rPr>
          <w:rFonts w:ascii="Times New Roman" w:hAnsi="Times New Roman" w:cs="Times New Roman"/>
          <w:color w:val="000000" w:themeColor="text1"/>
        </w:rPr>
        <w:t xml:space="preserve"> </w:t>
      </w:r>
      <w:r w:rsidRPr="00176B58">
        <w:rPr>
          <w:rFonts w:ascii="Times New Roman" w:hAnsi="Times New Roman" w:cs="Times New Roman"/>
          <w:color w:val="000000" w:themeColor="text1"/>
          <w:sz w:val="28"/>
          <w:szCs w:val="28"/>
        </w:rPr>
        <w:t>Эволюционная модель жизненного цикла</w:t>
      </w:r>
    </w:p>
    <w:p w:rsidR="00AD1A96" w:rsidRPr="00176B58" w:rsidRDefault="00AD1A96" w:rsidP="00AD1A96">
      <w:pPr>
        <w:pStyle w:val="1"/>
        <w:shd w:val="clear" w:color="auto" w:fill="FFFFFF"/>
        <w:spacing w:before="0" w:line="360" w:lineRule="auto"/>
        <w:contextualSpacing/>
        <w:textAlignment w:val="top"/>
        <w:rPr>
          <w:rFonts w:ascii="Times New Roman" w:hAnsi="Times New Roman" w:cs="Times New Roman"/>
          <w:b w:val="0"/>
          <w:color w:val="000000" w:themeColor="text1"/>
          <w:lang w:val="en-US"/>
        </w:rPr>
      </w:pPr>
      <w:r w:rsidRPr="00176B58">
        <w:rPr>
          <w:rFonts w:ascii="Times New Roman" w:hAnsi="Times New Roman" w:cs="Times New Roman"/>
          <w:b w:val="0"/>
          <w:color w:val="000000" w:themeColor="text1"/>
          <w:lang w:val="en-US"/>
        </w:rPr>
        <w:t>6. https://www.youtube.com Microsoft Access</w:t>
      </w:r>
    </w:p>
    <w:p w:rsidR="00AD1A96" w:rsidRPr="00176B58" w:rsidRDefault="00AD1A96" w:rsidP="00AD1A9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76B58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Pr="00176B58">
        <w:rPr>
          <w:rFonts w:ascii="Times New Roman" w:hAnsi="Times New Roman" w:cs="Times New Roman"/>
          <w:sz w:val="28"/>
          <w:szCs w:val="28"/>
        </w:rPr>
        <w:t>В</w:t>
      </w:r>
      <w:r w:rsidRPr="00176B5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76B58">
        <w:rPr>
          <w:rFonts w:ascii="Times New Roman" w:hAnsi="Times New Roman" w:cs="Times New Roman"/>
          <w:sz w:val="28"/>
          <w:szCs w:val="28"/>
        </w:rPr>
        <w:t>В</w:t>
      </w:r>
      <w:r w:rsidRPr="00176B5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76B58">
        <w:rPr>
          <w:rFonts w:ascii="Times New Roman" w:hAnsi="Times New Roman" w:cs="Times New Roman"/>
          <w:sz w:val="28"/>
          <w:szCs w:val="28"/>
        </w:rPr>
        <w:t>Рыбалка</w:t>
      </w:r>
      <w:r w:rsidRPr="00176B58">
        <w:rPr>
          <w:rFonts w:ascii="Times New Roman" w:hAnsi="Times New Roman" w:cs="Times New Roman"/>
          <w:sz w:val="28"/>
          <w:szCs w:val="28"/>
          <w:lang w:val="en-US"/>
        </w:rPr>
        <w:t xml:space="preserve"> Hello, 1C.</w:t>
      </w:r>
    </w:p>
    <w:p w:rsidR="00AD1A96" w:rsidRPr="00EC64B7" w:rsidRDefault="00AD1A96" w:rsidP="00AD1A9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D1A96" w:rsidRPr="00176B58" w:rsidRDefault="00AD1A96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64B7" w:rsidRPr="00176B58" w:rsidRDefault="00EC64B7" w:rsidP="00EC64B7">
      <w:pPr>
        <w:spacing w:line="360" w:lineRule="auto"/>
        <w:jc w:val="center"/>
        <w:rPr>
          <w:b/>
          <w:sz w:val="28"/>
          <w:szCs w:val="28"/>
          <w:lang w:val="en-US"/>
        </w:rPr>
        <w:sectPr w:rsidR="00EC64B7" w:rsidRPr="00176B58" w:rsidSect="00176B5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64B7" w:rsidRPr="00EC64B7" w:rsidRDefault="00EC64B7" w:rsidP="00EC64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4B7">
        <w:rPr>
          <w:b/>
          <w:sz w:val="28"/>
          <w:szCs w:val="28"/>
        </w:rPr>
        <w:lastRenderedPageBreak/>
        <w:t>Приложение</w:t>
      </w:r>
    </w:p>
    <w:p w:rsidR="00EC64B7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4B7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4B7" w:rsidRPr="00EC64B7" w:rsidRDefault="00EC64B7" w:rsidP="006D11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C64B7" w:rsidRPr="00EC64B7" w:rsidSect="00EC64B7">
      <w:type w:val="continuous"/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6E8" w:rsidRDefault="001106E8" w:rsidP="00176B58">
      <w:pPr>
        <w:spacing w:after="0" w:line="240" w:lineRule="auto"/>
      </w:pPr>
      <w:r>
        <w:separator/>
      </w:r>
    </w:p>
  </w:endnote>
  <w:endnote w:type="continuationSeparator" w:id="0">
    <w:p w:rsidR="001106E8" w:rsidRDefault="001106E8" w:rsidP="0017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8127678"/>
      <w:docPartObj>
        <w:docPartGallery w:val="Page Numbers (Bottom of Page)"/>
        <w:docPartUnique/>
      </w:docPartObj>
    </w:sdtPr>
    <w:sdtEndPr/>
    <w:sdtContent>
      <w:p w:rsidR="00176B58" w:rsidRDefault="00176B5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513">
          <w:rPr>
            <w:noProof/>
          </w:rPr>
          <w:t>0</w:t>
        </w:r>
        <w:r>
          <w:fldChar w:fldCharType="end"/>
        </w:r>
      </w:p>
    </w:sdtContent>
  </w:sdt>
  <w:p w:rsidR="00176B58" w:rsidRDefault="00176B5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6E8" w:rsidRDefault="001106E8" w:rsidP="00176B58">
      <w:pPr>
        <w:spacing w:after="0" w:line="240" w:lineRule="auto"/>
      </w:pPr>
      <w:r>
        <w:separator/>
      </w:r>
    </w:p>
  </w:footnote>
  <w:footnote w:type="continuationSeparator" w:id="0">
    <w:p w:rsidR="001106E8" w:rsidRDefault="001106E8" w:rsidP="00176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0533E"/>
    <w:multiLevelType w:val="multilevel"/>
    <w:tmpl w:val="84EE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2E1A9D"/>
    <w:multiLevelType w:val="multilevel"/>
    <w:tmpl w:val="3E5A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FF2346F"/>
    <w:multiLevelType w:val="hybridMultilevel"/>
    <w:tmpl w:val="723E3FEA"/>
    <w:lvl w:ilvl="0" w:tplc="E4BC7B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5DB70B82"/>
    <w:multiLevelType w:val="hybridMultilevel"/>
    <w:tmpl w:val="C3148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41E95"/>
    <w:multiLevelType w:val="multilevel"/>
    <w:tmpl w:val="C5E2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C7D1E58"/>
    <w:multiLevelType w:val="hybridMultilevel"/>
    <w:tmpl w:val="A4FCCEC6"/>
    <w:lvl w:ilvl="0" w:tplc="E4BC7B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7D0C1AC8"/>
    <w:multiLevelType w:val="hybridMultilevel"/>
    <w:tmpl w:val="28DE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04B"/>
    <w:rsid w:val="000F7513"/>
    <w:rsid w:val="001106E8"/>
    <w:rsid w:val="00117BDC"/>
    <w:rsid w:val="00176B58"/>
    <w:rsid w:val="00232D75"/>
    <w:rsid w:val="002A390B"/>
    <w:rsid w:val="00342917"/>
    <w:rsid w:val="0035339D"/>
    <w:rsid w:val="00380885"/>
    <w:rsid w:val="0039300F"/>
    <w:rsid w:val="00536F74"/>
    <w:rsid w:val="00564E41"/>
    <w:rsid w:val="00661A99"/>
    <w:rsid w:val="006A7DA0"/>
    <w:rsid w:val="006D11E0"/>
    <w:rsid w:val="00781225"/>
    <w:rsid w:val="00801992"/>
    <w:rsid w:val="00842244"/>
    <w:rsid w:val="00862A7D"/>
    <w:rsid w:val="0091288C"/>
    <w:rsid w:val="00923D72"/>
    <w:rsid w:val="00995B4D"/>
    <w:rsid w:val="009D1645"/>
    <w:rsid w:val="00AB54AB"/>
    <w:rsid w:val="00AD1A96"/>
    <w:rsid w:val="00B15189"/>
    <w:rsid w:val="00BC2B41"/>
    <w:rsid w:val="00C15F20"/>
    <w:rsid w:val="00C4704B"/>
    <w:rsid w:val="00D14E37"/>
    <w:rsid w:val="00E32B6E"/>
    <w:rsid w:val="00E77222"/>
    <w:rsid w:val="00EC4F3B"/>
    <w:rsid w:val="00EC64B7"/>
    <w:rsid w:val="00ED064B"/>
    <w:rsid w:val="00ED1BF6"/>
    <w:rsid w:val="00EF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72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12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1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151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D75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2D75"/>
  </w:style>
  <w:style w:type="paragraph" w:styleId="a4">
    <w:name w:val="List Paragraph"/>
    <w:basedOn w:val="a"/>
    <w:uiPriority w:val="34"/>
    <w:qFormat/>
    <w:rsid w:val="00B1518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151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5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1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812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8122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9D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1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772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basedOn w:val="a"/>
    <w:link w:val="aa"/>
    <w:rsid w:val="00ED1BF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ED1BF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atch-title">
    <w:name w:val="watch-title"/>
    <w:basedOn w:val="a0"/>
    <w:rsid w:val="00AD1A96"/>
  </w:style>
  <w:style w:type="paragraph" w:styleId="ab">
    <w:name w:val="header"/>
    <w:basedOn w:val="a"/>
    <w:link w:val="ac"/>
    <w:uiPriority w:val="99"/>
    <w:unhideWhenUsed/>
    <w:rsid w:val="0017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76B58"/>
  </w:style>
  <w:style w:type="paragraph" w:styleId="ad">
    <w:name w:val="footer"/>
    <w:basedOn w:val="a"/>
    <w:link w:val="ae"/>
    <w:uiPriority w:val="99"/>
    <w:unhideWhenUsed/>
    <w:rsid w:val="0017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76B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72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12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1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151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D75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2D75"/>
  </w:style>
  <w:style w:type="paragraph" w:styleId="a4">
    <w:name w:val="List Paragraph"/>
    <w:basedOn w:val="a"/>
    <w:uiPriority w:val="34"/>
    <w:qFormat/>
    <w:rsid w:val="00B1518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151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5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1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812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8122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9D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1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772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basedOn w:val="a"/>
    <w:link w:val="aa"/>
    <w:rsid w:val="00ED1BF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ED1BF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atch-title">
    <w:name w:val="watch-title"/>
    <w:basedOn w:val="a0"/>
    <w:rsid w:val="00AD1A96"/>
  </w:style>
  <w:style w:type="paragraph" w:styleId="ab">
    <w:name w:val="header"/>
    <w:basedOn w:val="a"/>
    <w:link w:val="ac"/>
    <w:uiPriority w:val="99"/>
    <w:unhideWhenUsed/>
    <w:rsid w:val="0017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76B58"/>
  </w:style>
  <w:style w:type="paragraph" w:styleId="ad">
    <w:name w:val="footer"/>
    <w:basedOn w:val="a"/>
    <w:link w:val="ae"/>
    <w:uiPriority w:val="99"/>
    <w:unhideWhenUsed/>
    <w:rsid w:val="0017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76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hyperlink" Target="http://helpiks.org/4-83876.html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C30D-C091-4DFB-8485-7F5C458E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21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FiA1ex</dc:creator>
  <cp:lastModifiedBy>FiA1ex</cp:lastModifiedBy>
  <cp:revision>10</cp:revision>
  <dcterms:created xsi:type="dcterms:W3CDTF">2015-09-24T16:02:00Z</dcterms:created>
  <dcterms:modified xsi:type="dcterms:W3CDTF">2016-11-23T18:40:00Z</dcterms:modified>
</cp:coreProperties>
</file>