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58" w:rsidRPr="00624158" w:rsidRDefault="00624158" w:rsidP="00624158">
      <w:pPr>
        <w:spacing w:line="360" w:lineRule="auto"/>
        <w:jc w:val="right"/>
        <w:rPr>
          <w:sz w:val="28"/>
          <w:szCs w:val="28"/>
        </w:rPr>
      </w:pPr>
      <w:r w:rsidRPr="00D92296">
        <w:rPr>
          <w:sz w:val="28"/>
          <w:szCs w:val="28"/>
        </w:rPr>
        <w:t xml:space="preserve">Таблица </w:t>
      </w:r>
      <w:r w:rsidRPr="00624158">
        <w:rPr>
          <w:sz w:val="28"/>
          <w:szCs w:val="28"/>
        </w:rPr>
        <w:t>1</w:t>
      </w:r>
    </w:p>
    <w:p w:rsidR="00624158" w:rsidRPr="00D92296" w:rsidRDefault="00624158" w:rsidP="00624158">
      <w:pPr>
        <w:spacing w:line="360" w:lineRule="auto"/>
        <w:jc w:val="center"/>
        <w:rPr>
          <w:b/>
          <w:sz w:val="28"/>
          <w:szCs w:val="28"/>
        </w:rPr>
      </w:pPr>
      <w:r w:rsidRPr="00D92296">
        <w:rPr>
          <w:b/>
          <w:sz w:val="28"/>
          <w:szCs w:val="28"/>
        </w:rPr>
        <w:t>Ак</w:t>
      </w:r>
      <w:r>
        <w:rPr>
          <w:b/>
          <w:sz w:val="28"/>
          <w:szCs w:val="28"/>
        </w:rPr>
        <w:t>тивы</w:t>
      </w:r>
      <w:r w:rsidRPr="00D92296">
        <w:rPr>
          <w:b/>
          <w:sz w:val="28"/>
          <w:szCs w:val="28"/>
        </w:rPr>
        <w:t xml:space="preserve"> и обязательства ООО «</w:t>
      </w:r>
      <w:r>
        <w:rPr>
          <w:b/>
          <w:sz w:val="28"/>
          <w:szCs w:val="28"/>
        </w:rPr>
        <w:t>Экстра</w:t>
      </w:r>
      <w:r w:rsidRPr="00D92296">
        <w:rPr>
          <w:b/>
          <w:sz w:val="28"/>
          <w:szCs w:val="28"/>
        </w:rPr>
        <w:t>» на 01.12.201Х г.</w:t>
      </w:r>
    </w:p>
    <w:tbl>
      <w:tblPr>
        <w:tblStyle w:val="a3"/>
        <w:tblpPr w:leftFromText="180" w:rightFromText="180" w:vertAnchor="page" w:horzAnchor="margin" w:tblpY="2215"/>
        <w:tblW w:w="0" w:type="auto"/>
        <w:tblLook w:val="01E0"/>
      </w:tblPr>
      <w:tblGrid>
        <w:gridCol w:w="1008"/>
        <w:gridCol w:w="6660"/>
        <w:gridCol w:w="1903"/>
      </w:tblGrid>
      <w:tr w:rsidR="00624158" w:rsidRPr="00D92296" w:rsidTr="00E33148">
        <w:tc>
          <w:tcPr>
            <w:tcW w:w="1008" w:type="dxa"/>
            <w:vAlign w:val="center"/>
          </w:tcPr>
          <w:p w:rsidR="00624158" w:rsidRPr="00D92296" w:rsidRDefault="00624158" w:rsidP="00E33148">
            <w:pPr>
              <w:jc w:val="center"/>
              <w:rPr>
                <w:b/>
                <w:bCs/>
              </w:rPr>
            </w:pPr>
            <w:r w:rsidRPr="00D92296">
              <w:rPr>
                <w:b/>
                <w:bCs/>
              </w:rPr>
              <w:t>№ п/п</w:t>
            </w:r>
          </w:p>
        </w:tc>
        <w:tc>
          <w:tcPr>
            <w:tcW w:w="6660" w:type="dxa"/>
            <w:vAlign w:val="center"/>
          </w:tcPr>
          <w:p w:rsidR="00624158" w:rsidRPr="00D92296" w:rsidRDefault="00624158" w:rsidP="00E33148">
            <w:pPr>
              <w:jc w:val="center"/>
              <w:rPr>
                <w:b/>
                <w:bCs/>
              </w:rPr>
            </w:pPr>
            <w:r w:rsidRPr="00D92296">
              <w:rPr>
                <w:b/>
                <w:bCs/>
              </w:rPr>
              <w:t>Активы и обязательства</w:t>
            </w:r>
          </w:p>
        </w:tc>
        <w:tc>
          <w:tcPr>
            <w:tcW w:w="1903" w:type="dxa"/>
            <w:vAlign w:val="center"/>
          </w:tcPr>
          <w:p w:rsidR="00624158" w:rsidRPr="00D92296" w:rsidRDefault="00624158" w:rsidP="00E33148">
            <w:pPr>
              <w:jc w:val="center"/>
              <w:rPr>
                <w:b/>
                <w:bCs/>
              </w:rPr>
            </w:pPr>
            <w:r w:rsidRPr="00D92296">
              <w:rPr>
                <w:b/>
                <w:bCs/>
              </w:rPr>
              <w:t>Сумма (руб.)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Авансы у подотчетных лиц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12 500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2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Административное здание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1 550 000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3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Денежные средства в кассе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151 500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4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Денежные средства на расчетном счете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6 599 000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5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Долгосрочные кредиты банков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1 305 000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6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Долгосрочные финансовые вложения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779 500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7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Задолженность бюджету по налогам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395 800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8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Задолженность персонала по прочим операциям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1 200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9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Задолженность по оплате труда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306 100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10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Задолженность по отчислениям на социальное страхование и обеспечение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127 300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11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Задолженность покупателей за отгруженную продукцию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2 800 588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12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Задолженность поставщикам за приобретенные материальные ценности и услуг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1 005 000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13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Легковой автомобиль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99 200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14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Краткосрочные кредиты банков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600 000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15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Краткосрочные финансовые вложения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300 500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16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Налог на добавленную стоимость по приобретенным ценностям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153 305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17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Добавочный капитал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900 000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18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Незавершенное строительство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650 000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19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Нераспределенная прибыль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920 000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20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Основные материалы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25 000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21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Прибыль отчетного года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2 373 500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22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Прочие дебиторы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15 000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23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Прочие кредиторы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114 800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24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Прочие материалы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6 207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25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Топливо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4 000</w:t>
            </w:r>
          </w:p>
        </w:tc>
      </w:tr>
      <w:tr w:rsidR="00624158" w:rsidRPr="00D92296" w:rsidTr="00E33148">
        <w:tc>
          <w:tcPr>
            <w:tcW w:w="1008" w:type="dxa"/>
          </w:tcPr>
          <w:p w:rsidR="00624158" w:rsidRPr="00D92296" w:rsidRDefault="00624158" w:rsidP="00E33148">
            <w:pPr>
              <w:jc w:val="center"/>
            </w:pPr>
            <w:r w:rsidRPr="00D92296">
              <w:t>26</w:t>
            </w:r>
          </w:p>
        </w:tc>
        <w:tc>
          <w:tcPr>
            <w:tcW w:w="6660" w:type="dxa"/>
            <w:vAlign w:val="bottom"/>
          </w:tcPr>
          <w:p w:rsidR="00624158" w:rsidRPr="00D92296" w:rsidRDefault="00624158" w:rsidP="00E33148">
            <w:r w:rsidRPr="00D92296">
              <w:t>Уставный капитал</w:t>
            </w:r>
          </w:p>
        </w:tc>
        <w:tc>
          <w:tcPr>
            <w:tcW w:w="1903" w:type="dxa"/>
            <w:vAlign w:val="bottom"/>
          </w:tcPr>
          <w:p w:rsidR="00624158" w:rsidRPr="00D92296" w:rsidRDefault="00624158" w:rsidP="00E33148">
            <w:pPr>
              <w:jc w:val="center"/>
            </w:pPr>
            <w:r w:rsidRPr="00D92296">
              <w:t>5 100 000</w:t>
            </w:r>
          </w:p>
        </w:tc>
      </w:tr>
    </w:tbl>
    <w:p w:rsidR="00624158" w:rsidRDefault="00624158" w:rsidP="00624158">
      <w:pPr>
        <w:spacing w:line="360" w:lineRule="auto"/>
        <w:jc w:val="both"/>
        <w:rPr>
          <w:b/>
          <w:sz w:val="28"/>
          <w:szCs w:val="28"/>
        </w:rPr>
      </w:pPr>
    </w:p>
    <w:p w:rsidR="00624158" w:rsidRDefault="00624158" w:rsidP="00624158">
      <w:pPr>
        <w:spacing w:line="360" w:lineRule="auto"/>
        <w:jc w:val="both"/>
        <w:rPr>
          <w:b/>
          <w:sz w:val="28"/>
          <w:szCs w:val="28"/>
        </w:rPr>
      </w:pPr>
    </w:p>
    <w:p w:rsidR="00624158" w:rsidRDefault="00624158" w:rsidP="00624158">
      <w:pPr>
        <w:spacing w:line="360" w:lineRule="auto"/>
        <w:jc w:val="both"/>
        <w:rPr>
          <w:b/>
          <w:sz w:val="28"/>
          <w:szCs w:val="28"/>
        </w:rPr>
      </w:pPr>
    </w:p>
    <w:p w:rsidR="00624158" w:rsidRPr="00D92296" w:rsidRDefault="00624158" w:rsidP="00624158">
      <w:pPr>
        <w:spacing w:line="360" w:lineRule="auto"/>
        <w:jc w:val="both"/>
        <w:rPr>
          <w:b/>
          <w:sz w:val="28"/>
          <w:szCs w:val="28"/>
        </w:rPr>
      </w:pPr>
    </w:p>
    <w:p w:rsidR="00624158" w:rsidRPr="00D92296" w:rsidRDefault="00624158" w:rsidP="00624158">
      <w:pPr>
        <w:spacing w:line="360" w:lineRule="auto"/>
        <w:jc w:val="both"/>
        <w:rPr>
          <w:b/>
          <w:sz w:val="28"/>
          <w:szCs w:val="28"/>
        </w:rPr>
      </w:pPr>
    </w:p>
    <w:p w:rsidR="00747DA4" w:rsidRDefault="00747DA4" w:rsidP="00624158">
      <w:pPr>
        <w:jc w:val="both"/>
      </w:pPr>
    </w:p>
    <w:p w:rsidR="00624158" w:rsidRDefault="00624158" w:rsidP="00624158">
      <w:pPr>
        <w:jc w:val="both"/>
      </w:pPr>
    </w:p>
    <w:p w:rsidR="00624158" w:rsidRDefault="00624158" w:rsidP="00624158">
      <w:pPr>
        <w:jc w:val="both"/>
      </w:pPr>
    </w:p>
    <w:p w:rsidR="00624158" w:rsidRDefault="00624158" w:rsidP="00624158">
      <w:pPr>
        <w:jc w:val="both"/>
      </w:pPr>
    </w:p>
    <w:p w:rsidR="00624158" w:rsidRDefault="00624158" w:rsidP="00624158">
      <w:pPr>
        <w:jc w:val="both"/>
      </w:pPr>
    </w:p>
    <w:p w:rsidR="00624158" w:rsidRDefault="00624158" w:rsidP="00624158">
      <w:pPr>
        <w:jc w:val="both"/>
      </w:pPr>
    </w:p>
    <w:p w:rsidR="00624158" w:rsidRDefault="00624158" w:rsidP="00624158">
      <w:pPr>
        <w:jc w:val="both"/>
      </w:pPr>
    </w:p>
    <w:p w:rsidR="00624158" w:rsidRDefault="00624158" w:rsidP="00624158">
      <w:pPr>
        <w:jc w:val="both"/>
      </w:pPr>
    </w:p>
    <w:p w:rsidR="00624158" w:rsidRDefault="00624158" w:rsidP="00624158">
      <w:pPr>
        <w:jc w:val="both"/>
      </w:pPr>
    </w:p>
    <w:p w:rsidR="00624158" w:rsidRPr="00D92296" w:rsidRDefault="00624158" w:rsidP="00624158">
      <w:pPr>
        <w:spacing w:line="360" w:lineRule="auto"/>
        <w:jc w:val="right"/>
        <w:rPr>
          <w:sz w:val="28"/>
          <w:szCs w:val="28"/>
        </w:rPr>
      </w:pPr>
      <w:r w:rsidRPr="00D92296">
        <w:rPr>
          <w:sz w:val="28"/>
          <w:szCs w:val="28"/>
        </w:rPr>
        <w:lastRenderedPageBreak/>
        <w:t>Таблица</w:t>
      </w:r>
      <w:r>
        <w:rPr>
          <w:sz w:val="28"/>
          <w:szCs w:val="28"/>
        </w:rPr>
        <w:t xml:space="preserve"> 2</w:t>
      </w:r>
    </w:p>
    <w:p w:rsidR="00624158" w:rsidRDefault="00624158" w:rsidP="00624158">
      <w:pPr>
        <w:spacing w:line="360" w:lineRule="auto"/>
        <w:jc w:val="center"/>
        <w:rPr>
          <w:b/>
          <w:sz w:val="28"/>
          <w:szCs w:val="28"/>
        </w:rPr>
      </w:pPr>
      <w:r w:rsidRPr="00D92296">
        <w:rPr>
          <w:b/>
          <w:sz w:val="28"/>
          <w:szCs w:val="28"/>
        </w:rPr>
        <w:t xml:space="preserve">Группировка </w:t>
      </w:r>
      <w:r w:rsidRPr="00624158">
        <w:rPr>
          <w:rStyle w:val="7"/>
          <w:rFonts w:ascii="Times New Roman" w:hAnsi="Times New Roman" w:cs="Times New Roman"/>
          <w:sz w:val="28"/>
          <w:szCs w:val="28"/>
        </w:rPr>
        <w:t>объектов учета ООО «</w:t>
      </w:r>
      <w:r w:rsidRPr="00624158">
        <w:rPr>
          <w:b/>
          <w:bCs/>
          <w:sz w:val="28"/>
          <w:szCs w:val="28"/>
        </w:rPr>
        <w:t>ЭКСТРА</w:t>
      </w:r>
      <w:r w:rsidRPr="00624158">
        <w:rPr>
          <w:rStyle w:val="7"/>
          <w:rFonts w:ascii="Times New Roman" w:hAnsi="Times New Roman" w:cs="Times New Roman"/>
          <w:sz w:val="28"/>
          <w:szCs w:val="28"/>
        </w:rPr>
        <w:t xml:space="preserve">» </w:t>
      </w:r>
      <w:r w:rsidRPr="00D92296">
        <w:rPr>
          <w:b/>
          <w:sz w:val="28"/>
          <w:szCs w:val="28"/>
        </w:rPr>
        <w:t>по их составу и размещению</w:t>
      </w:r>
      <w:r>
        <w:rPr>
          <w:b/>
          <w:sz w:val="28"/>
          <w:szCs w:val="28"/>
        </w:rPr>
        <w:t>.</w:t>
      </w:r>
    </w:p>
    <w:tbl>
      <w:tblPr>
        <w:tblStyle w:val="a3"/>
        <w:tblW w:w="0" w:type="auto"/>
        <w:tblLook w:val="01E0"/>
      </w:tblPr>
      <w:tblGrid>
        <w:gridCol w:w="828"/>
        <w:gridCol w:w="1800"/>
        <w:gridCol w:w="1080"/>
        <w:gridCol w:w="4320"/>
        <w:gridCol w:w="1543"/>
      </w:tblGrid>
      <w:tr w:rsidR="00230BDB" w:rsidRPr="00D92296" w:rsidTr="00E33148">
        <w:tc>
          <w:tcPr>
            <w:tcW w:w="828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№ п/п</w:t>
            </w:r>
          </w:p>
        </w:tc>
        <w:tc>
          <w:tcPr>
            <w:tcW w:w="1800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Группа активов</w:t>
            </w:r>
          </w:p>
        </w:tc>
        <w:tc>
          <w:tcPr>
            <w:tcW w:w="1080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№ по табл. 1</w:t>
            </w:r>
          </w:p>
        </w:tc>
        <w:tc>
          <w:tcPr>
            <w:tcW w:w="4320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Подгруппа или отдельные виды активов</w:t>
            </w:r>
          </w:p>
        </w:tc>
        <w:tc>
          <w:tcPr>
            <w:tcW w:w="1543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Сумма (руб.)</w:t>
            </w:r>
          </w:p>
        </w:tc>
      </w:tr>
      <w:tr w:rsidR="00230BDB" w:rsidRPr="00D92296" w:rsidTr="00E00F55">
        <w:tc>
          <w:tcPr>
            <w:tcW w:w="828" w:type="dxa"/>
            <w:vMerge w:val="restart"/>
          </w:tcPr>
          <w:p w:rsidR="00230BDB" w:rsidRPr="00D92296" w:rsidRDefault="00230BDB" w:rsidP="00E33148">
            <w:r w:rsidRPr="00D92296">
              <w:t>I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</w:tc>
        <w:tc>
          <w:tcPr>
            <w:tcW w:w="1800" w:type="dxa"/>
            <w:vMerge w:val="restart"/>
          </w:tcPr>
          <w:p w:rsidR="00230BDB" w:rsidRPr="00D92296" w:rsidRDefault="00230BDB" w:rsidP="00E33148">
            <w:r w:rsidRPr="00D92296">
              <w:t>Внеоборотные активы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</w:pPr>
          </w:p>
        </w:tc>
        <w:tc>
          <w:tcPr>
            <w:tcW w:w="4320" w:type="dxa"/>
          </w:tcPr>
          <w:p w:rsidR="00230BDB" w:rsidRPr="00D92296" w:rsidRDefault="00230BDB" w:rsidP="00E33148">
            <w:r w:rsidRPr="00D92296">
              <w:t>Основные средства</w:t>
            </w:r>
            <w:r w:rsidRPr="00D92296">
              <w:br/>
              <w:t>в том числе:</w:t>
            </w:r>
          </w:p>
        </w:tc>
        <w:tc>
          <w:tcPr>
            <w:tcW w:w="1543" w:type="dxa"/>
            <w:vAlign w:val="center"/>
          </w:tcPr>
          <w:p w:rsidR="00230BDB" w:rsidRPr="00E00F55" w:rsidRDefault="00230BDB" w:rsidP="00E00F55">
            <w:pPr>
              <w:jc w:val="center"/>
              <w:rPr>
                <w:i/>
              </w:rPr>
            </w:pPr>
          </w:p>
        </w:tc>
      </w:tr>
      <w:tr w:rsidR="00230BDB" w:rsidRPr="00D92296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2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Административное здание</w:t>
            </w:r>
          </w:p>
        </w:tc>
        <w:tc>
          <w:tcPr>
            <w:tcW w:w="1543" w:type="dxa"/>
            <w:vAlign w:val="center"/>
          </w:tcPr>
          <w:p w:rsidR="00230BDB" w:rsidRPr="00D92296" w:rsidRDefault="00230BDB" w:rsidP="00E00F55">
            <w:pPr>
              <w:jc w:val="center"/>
              <w:rPr>
                <w:iCs/>
              </w:rPr>
            </w:pPr>
            <w:r w:rsidRPr="00D92296">
              <w:rPr>
                <w:iCs/>
              </w:rPr>
              <w:t>1 550 000</w:t>
            </w:r>
          </w:p>
        </w:tc>
      </w:tr>
      <w:tr w:rsidR="00230BDB" w:rsidRPr="00D92296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13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Легковой автомобиль</w:t>
            </w:r>
          </w:p>
        </w:tc>
        <w:tc>
          <w:tcPr>
            <w:tcW w:w="1543" w:type="dxa"/>
            <w:vAlign w:val="center"/>
          </w:tcPr>
          <w:p w:rsidR="00230BDB" w:rsidRPr="00D92296" w:rsidRDefault="00230BDB" w:rsidP="00E00F55">
            <w:pPr>
              <w:jc w:val="center"/>
              <w:rPr>
                <w:iCs/>
              </w:rPr>
            </w:pPr>
            <w:r w:rsidRPr="00D92296">
              <w:rPr>
                <w:iCs/>
              </w:rPr>
              <w:t>99 200</w:t>
            </w:r>
          </w:p>
        </w:tc>
      </w:tr>
      <w:tr w:rsidR="00230BDB" w:rsidRPr="00D92296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</w:pPr>
            <w:r w:rsidRPr="00D92296">
              <w:t>18</w:t>
            </w:r>
          </w:p>
        </w:tc>
        <w:tc>
          <w:tcPr>
            <w:tcW w:w="4320" w:type="dxa"/>
          </w:tcPr>
          <w:p w:rsidR="00230BDB" w:rsidRPr="00D92296" w:rsidRDefault="00230BDB" w:rsidP="00230BDB">
            <w:r w:rsidRPr="00D92296">
              <w:t>Незавершен</w:t>
            </w:r>
            <w:r>
              <w:t>ные капитальные вложения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</w:pPr>
            <w:r w:rsidRPr="00230BDB">
              <w:t>650 000</w:t>
            </w:r>
          </w:p>
        </w:tc>
      </w:tr>
      <w:tr w:rsidR="00230BDB" w:rsidRPr="00D92296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</w:pPr>
            <w:r w:rsidRPr="00D92296">
              <w:t>6</w:t>
            </w:r>
          </w:p>
        </w:tc>
        <w:tc>
          <w:tcPr>
            <w:tcW w:w="4320" w:type="dxa"/>
          </w:tcPr>
          <w:p w:rsidR="00230BDB" w:rsidRPr="00D92296" w:rsidRDefault="00230BDB" w:rsidP="00E33148">
            <w:r w:rsidRPr="00D92296">
              <w:t>Долгосрочные финансовые вложения</w:t>
            </w:r>
          </w:p>
        </w:tc>
        <w:tc>
          <w:tcPr>
            <w:tcW w:w="1543" w:type="dxa"/>
            <w:vAlign w:val="center"/>
          </w:tcPr>
          <w:p w:rsidR="00230BDB" w:rsidRPr="00D92296" w:rsidRDefault="00230BDB" w:rsidP="00E00F55">
            <w:pPr>
              <w:jc w:val="center"/>
            </w:pPr>
            <w:r w:rsidRPr="00D92296">
              <w:t>779 500</w:t>
            </w:r>
          </w:p>
        </w:tc>
      </w:tr>
      <w:tr w:rsidR="00230BDB" w:rsidRPr="00D92296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</w:pPr>
          </w:p>
        </w:tc>
        <w:tc>
          <w:tcPr>
            <w:tcW w:w="4320" w:type="dxa"/>
          </w:tcPr>
          <w:p w:rsidR="00230BDB" w:rsidRPr="00D92296" w:rsidRDefault="00230BDB" w:rsidP="00E33148">
            <w:r w:rsidRPr="00D92296">
              <w:t>Итого по группе I</w:t>
            </w:r>
          </w:p>
        </w:tc>
        <w:tc>
          <w:tcPr>
            <w:tcW w:w="1543" w:type="dxa"/>
            <w:vAlign w:val="center"/>
          </w:tcPr>
          <w:p w:rsidR="00230BDB" w:rsidRPr="00D92296" w:rsidRDefault="00230BDB" w:rsidP="00E00F55">
            <w:pPr>
              <w:jc w:val="center"/>
              <w:rPr>
                <w:b/>
              </w:rPr>
            </w:pPr>
            <w:r w:rsidRPr="00D92296">
              <w:rPr>
                <w:b/>
              </w:rPr>
              <w:t>3 078 700</w:t>
            </w:r>
          </w:p>
        </w:tc>
      </w:tr>
      <w:tr w:rsidR="00230BDB" w:rsidRPr="00D92296" w:rsidTr="00E00F55">
        <w:tc>
          <w:tcPr>
            <w:tcW w:w="828" w:type="dxa"/>
            <w:vMerge w:val="restart"/>
          </w:tcPr>
          <w:p w:rsidR="00230BDB" w:rsidRPr="00D92296" w:rsidRDefault="00230BDB" w:rsidP="00E33148">
            <w:r w:rsidRPr="00D92296">
              <w:t>II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</w:tc>
        <w:tc>
          <w:tcPr>
            <w:tcW w:w="1800" w:type="dxa"/>
            <w:vMerge w:val="restart"/>
          </w:tcPr>
          <w:p w:rsidR="00230BDB" w:rsidRPr="00D92296" w:rsidRDefault="00230BDB" w:rsidP="00E33148">
            <w:r w:rsidRPr="00D92296">
              <w:t>Оборотные активы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</w:pPr>
          </w:p>
        </w:tc>
        <w:tc>
          <w:tcPr>
            <w:tcW w:w="4320" w:type="dxa"/>
          </w:tcPr>
          <w:p w:rsidR="00230BDB" w:rsidRPr="00D92296" w:rsidRDefault="00230BDB" w:rsidP="00E33148">
            <w:r w:rsidRPr="00D92296">
              <w:t>Запасы</w:t>
            </w:r>
            <w:r w:rsidRPr="00D92296">
              <w:br/>
              <w:t>в том числе:</w:t>
            </w:r>
          </w:p>
        </w:tc>
        <w:tc>
          <w:tcPr>
            <w:tcW w:w="1543" w:type="dxa"/>
            <w:vAlign w:val="center"/>
          </w:tcPr>
          <w:p w:rsidR="00230BDB" w:rsidRPr="00E00F55" w:rsidRDefault="00230BDB" w:rsidP="00E00F55">
            <w:pPr>
              <w:jc w:val="center"/>
              <w:rPr>
                <w:i/>
              </w:rPr>
            </w:pPr>
            <w:r w:rsidRPr="00E00F55">
              <w:rPr>
                <w:i/>
              </w:rPr>
              <w:t>188 512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20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Основные материалы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25 000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24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Прочие материалы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6 207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25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Топливо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4 000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16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Налог на добавленную стоимость по приобретенным ценностям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</w:pPr>
            <w:r w:rsidRPr="00230BDB">
              <w:t>153 305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</w:pPr>
          </w:p>
        </w:tc>
        <w:tc>
          <w:tcPr>
            <w:tcW w:w="4320" w:type="dxa"/>
          </w:tcPr>
          <w:p w:rsidR="00230BDB" w:rsidRPr="00230BDB" w:rsidRDefault="00230BDB" w:rsidP="00E33148">
            <w:r w:rsidRPr="00230BDB">
              <w:t>Дебиторская задолженность</w:t>
            </w:r>
            <w:r w:rsidRPr="00230BDB">
              <w:br/>
              <w:t>в том числе:</w:t>
            </w:r>
          </w:p>
        </w:tc>
        <w:tc>
          <w:tcPr>
            <w:tcW w:w="1543" w:type="dxa"/>
            <w:vAlign w:val="center"/>
          </w:tcPr>
          <w:p w:rsidR="00230BDB" w:rsidRPr="00E00F55" w:rsidRDefault="00230BDB" w:rsidP="00E00F55">
            <w:pPr>
              <w:jc w:val="center"/>
              <w:rPr>
                <w:i/>
              </w:rPr>
            </w:pP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Авансы у подотчетных лиц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12 500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8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Задолженность персонала по прочим операциям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1 200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11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Задолженность покупателей за отгруженную продукцию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2 800 588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22</w:t>
            </w:r>
          </w:p>
        </w:tc>
        <w:tc>
          <w:tcPr>
            <w:tcW w:w="4320" w:type="dxa"/>
            <w:vAlign w:val="bottom"/>
          </w:tcPr>
          <w:p w:rsidR="00230BDB" w:rsidRPr="00230BDB" w:rsidRDefault="00E00F55" w:rsidP="00E33148">
            <w:pPr>
              <w:rPr>
                <w:iCs/>
              </w:rPr>
            </w:pPr>
            <w:r>
              <w:rPr>
                <w:iCs/>
              </w:rPr>
              <w:t>Задолженность по начисленным процентам по кредитам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15 000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</w:p>
        </w:tc>
        <w:tc>
          <w:tcPr>
            <w:tcW w:w="4320" w:type="dxa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Денежные средства</w:t>
            </w:r>
            <w:r w:rsidRPr="00230BDB">
              <w:rPr>
                <w:iCs/>
              </w:rPr>
              <w:br/>
              <w:t>в том числе:</w:t>
            </w:r>
          </w:p>
        </w:tc>
        <w:tc>
          <w:tcPr>
            <w:tcW w:w="1543" w:type="dxa"/>
            <w:vAlign w:val="center"/>
          </w:tcPr>
          <w:p w:rsidR="00230BDB" w:rsidRPr="00E00F55" w:rsidRDefault="00230BDB" w:rsidP="00E00F55">
            <w:pPr>
              <w:jc w:val="center"/>
              <w:rPr>
                <w:i/>
                <w:iCs/>
              </w:rPr>
            </w:pP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3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Денежные средства в кассе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151 500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4</w:t>
            </w:r>
          </w:p>
        </w:tc>
        <w:tc>
          <w:tcPr>
            <w:tcW w:w="4320" w:type="dxa"/>
            <w:vAlign w:val="bottom"/>
          </w:tcPr>
          <w:p w:rsidR="00230BDB" w:rsidRPr="00230BDB" w:rsidRDefault="00230BDB" w:rsidP="00E33148">
            <w:pPr>
              <w:rPr>
                <w:iCs/>
              </w:rPr>
            </w:pPr>
            <w:r w:rsidRPr="00230BDB">
              <w:rPr>
                <w:iCs/>
              </w:rPr>
              <w:t>Денежные средства на расчетном счете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iCs/>
              </w:rPr>
            </w:pPr>
            <w:r w:rsidRPr="00230BDB">
              <w:rPr>
                <w:iCs/>
              </w:rPr>
              <w:t>6 599 000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E00F55" w:rsidP="00E00F5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</w:t>
            </w:r>
          </w:p>
        </w:tc>
        <w:tc>
          <w:tcPr>
            <w:tcW w:w="4320" w:type="dxa"/>
          </w:tcPr>
          <w:p w:rsidR="00230BDB" w:rsidRPr="00230BDB" w:rsidRDefault="00230BDB" w:rsidP="00E33148">
            <w:r w:rsidRPr="00230BDB">
              <w:t>Краткосрочные финансовые вложения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</w:pPr>
            <w:r w:rsidRPr="00230BDB">
              <w:t>300 500</w:t>
            </w:r>
          </w:p>
        </w:tc>
      </w:tr>
      <w:tr w:rsidR="00230BDB" w:rsidRPr="00230BDB" w:rsidTr="00E00F55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E00F55">
            <w:pPr>
              <w:jc w:val="center"/>
            </w:pPr>
          </w:p>
        </w:tc>
        <w:tc>
          <w:tcPr>
            <w:tcW w:w="4320" w:type="dxa"/>
          </w:tcPr>
          <w:p w:rsidR="00230BDB" w:rsidRPr="00230BDB" w:rsidRDefault="00230BDB" w:rsidP="00E33148">
            <w:r w:rsidRPr="00230BDB">
              <w:t>Итого по группе II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b/>
              </w:rPr>
            </w:pPr>
            <w:r w:rsidRPr="00230BDB">
              <w:rPr>
                <w:b/>
              </w:rPr>
              <w:t>10 068 800</w:t>
            </w:r>
          </w:p>
        </w:tc>
      </w:tr>
      <w:tr w:rsidR="00230BDB" w:rsidRPr="00230BDB" w:rsidTr="00E00F55">
        <w:tc>
          <w:tcPr>
            <w:tcW w:w="828" w:type="dxa"/>
          </w:tcPr>
          <w:p w:rsidR="00230BDB" w:rsidRPr="00D92296" w:rsidRDefault="00230BDB" w:rsidP="00E331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</w:tcPr>
          <w:p w:rsidR="00230BDB" w:rsidRPr="00230BDB" w:rsidRDefault="00230BDB" w:rsidP="00E33148">
            <w:pPr>
              <w:rPr>
                <w:b/>
              </w:rPr>
            </w:pPr>
            <w:r w:rsidRPr="00230BDB">
              <w:rPr>
                <w:b/>
              </w:rPr>
              <w:t>Всего:</w:t>
            </w:r>
          </w:p>
        </w:tc>
        <w:tc>
          <w:tcPr>
            <w:tcW w:w="1543" w:type="dxa"/>
            <w:vAlign w:val="center"/>
          </w:tcPr>
          <w:p w:rsidR="00230BDB" w:rsidRPr="00230BDB" w:rsidRDefault="00230BDB" w:rsidP="00E00F55">
            <w:pPr>
              <w:jc w:val="center"/>
              <w:rPr>
                <w:b/>
              </w:rPr>
            </w:pPr>
            <w:r w:rsidRPr="00230BDB">
              <w:rPr>
                <w:b/>
              </w:rPr>
              <w:t>13 147 500</w:t>
            </w:r>
          </w:p>
        </w:tc>
      </w:tr>
    </w:tbl>
    <w:p w:rsidR="00230BDB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230BDB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230BDB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230BDB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230BDB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230BDB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230BDB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230BDB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230BDB" w:rsidRPr="00D92296" w:rsidRDefault="00230BDB" w:rsidP="00230BDB">
      <w:pPr>
        <w:spacing w:line="360" w:lineRule="auto"/>
        <w:jc w:val="right"/>
        <w:rPr>
          <w:sz w:val="28"/>
          <w:szCs w:val="28"/>
        </w:rPr>
      </w:pPr>
      <w:r w:rsidRPr="00D92296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3</w:t>
      </w:r>
    </w:p>
    <w:p w:rsidR="00230BDB" w:rsidRPr="00D92296" w:rsidRDefault="00230BDB" w:rsidP="00230BDB">
      <w:pPr>
        <w:spacing w:line="360" w:lineRule="auto"/>
        <w:jc w:val="center"/>
        <w:rPr>
          <w:b/>
          <w:sz w:val="28"/>
          <w:szCs w:val="28"/>
        </w:rPr>
      </w:pPr>
      <w:r w:rsidRPr="00D92296">
        <w:rPr>
          <w:b/>
          <w:sz w:val="28"/>
          <w:szCs w:val="28"/>
        </w:rPr>
        <w:t>Группировка обязательств ОАО по источникам образования активов</w:t>
      </w:r>
    </w:p>
    <w:tbl>
      <w:tblPr>
        <w:tblStyle w:val="a3"/>
        <w:tblW w:w="0" w:type="auto"/>
        <w:tblLook w:val="01E0"/>
      </w:tblPr>
      <w:tblGrid>
        <w:gridCol w:w="828"/>
        <w:gridCol w:w="1800"/>
        <w:gridCol w:w="1080"/>
        <w:gridCol w:w="4320"/>
        <w:gridCol w:w="1543"/>
      </w:tblGrid>
      <w:tr w:rsidR="00230BDB" w:rsidRPr="00D92296" w:rsidTr="00E33148">
        <w:tc>
          <w:tcPr>
            <w:tcW w:w="828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№ п/п</w:t>
            </w:r>
          </w:p>
        </w:tc>
        <w:tc>
          <w:tcPr>
            <w:tcW w:w="1800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Группа активов</w:t>
            </w:r>
          </w:p>
        </w:tc>
        <w:tc>
          <w:tcPr>
            <w:tcW w:w="1080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№ по табл. 1</w:t>
            </w:r>
          </w:p>
        </w:tc>
        <w:tc>
          <w:tcPr>
            <w:tcW w:w="4320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Подгруппа или отдельные виды активов</w:t>
            </w:r>
          </w:p>
        </w:tc>
        <w:tc>
          <w:tcPr>
            <w:tcW w:w="1543" w:type="dxa"/>
            <w:vAlign w:val="center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Сумма (руб.)</w:t>
            </w:r>
          </w:p>
        </w:tc>
      </w:tr>
      <w:tr w:rsidR="00230BDB" w:rsidRPr="00D92296" w:rsidTr="000A35A3">
        <w:tc>
          <w:tcPr>
            <w:tcW w:w="828" w:type="dxa"/>
            <w:vMerge w:val="restart"/>
          </w:tcPr>
          <w:p w:rsidR="00230BDB" w:rsidRPr="00D92296" w:rsidRDefault="00230BDB" w:rsidP="00E33148">
            <w:r w:rsidRPr="00D92296">
              <w:t>I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</w:tc>
        <w:tc>
          <w:tcPr>
            <w:tcW w:w="1800" w:type="dxa"/>
            <w:vMerge w:val="restart"/>
          </w:tcPr>
          <w:p w:rsidR="00230BDB" w:rsidRPr="00D92296" w:rsidRDefault="00230BDB" w:rsidP="00E33148">
            <w:r w:rsidRPr="00D92296">
              <w:t>Собственные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</w:pPr>
          </w:p>
        </w:tc>
        <w:tc>
          <w:tcPr>
            <w:tcW w:w="4320" w:type="dxa"/>
          </w:tcPr>
          <w:p w:rsidR="00230BDB" w:rsidRPr="00D92296" w:rsidRDefault="00230BDB" w:rsidP="00E33148">
            <w:r w:rsidRPr="00D92296">
              <w:t>Капитал</w:t>
            </w:r>
            <w:r w:rsidRPr="00D92296">
              <w:br/>
              <w:t>в том числе:</w:t>
            </w:r>
          </w:p>
        </w:tc>
        <w:tc>
          <w:tcPr>
            <w:tcW w:w="1543" w:type="dxa"/>
          </w:tcPr>
          <w:p w:rsidR="00230BDB" w:rsidRPr="00D92296" w:rsidRDefault="00230BDB" w:rsidP="000A35A3">
            <w:pPr>
              <w:jc w:val="center"/>
              <w:rPr>
                <w:b/>
              </w:rPr>
            </w:pP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26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Уставный капитал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5 100 000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17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Добавочный капитал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900 000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19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Нераспределенная прибыль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920 000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21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Прибыль отчетного года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2 373 500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</w:pPr>
          </w:p>
        </w:tc>
        <w:tc>
          <w:tcPr>
            <w:tcW w:w="4320" w:type="dxa"/>
          </w:tcPr>
          <w:p w:rsidR="00230BDB" w:rsidRPr="000A35A3" w:rsidRDefault="00230BDB" w:rsidP="00E33148">
            <w:r w:rsidRPr="000A35A3">
              <w:t>Итого по группе I</w:t>
            </w:r>
          </w:p>
        </w:tc>
        <w:tc>
          <w:tcPr>
            <w:tcW w:w="1543" w:type="dxa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>9 293 500</w:t>
            </w:r>
          </w:p>
        </w:tc>
      </w:tr>
      <w:tr w:rsidR="00230BDB" w:rsidRPr="00D92296" w:rsidTr="000A35A3">
        <w:tc>
          <w:tcPr>
            <w:tcW w:w="828" w:type="dxa"/>
            <w:vMerge w:val="restart"/>
          </w:tcPr>
          <w:p w:rsidR="00230BDB" w:rsidRPr="00D92296" w:rsidRDefault="00230BDB" w:rsidP="00E33148">
            <w:r w:rsidRPr="00D92296">
              <w:t>II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</w:tc>
        <w:tc>
          <w:tcPr>
            <w:tcW w:w="1800" w:type="dxa"/>
            <w:vMerge w:val="restart"/>
          </w:tcPr>
          <w:p w:rsidR="00230BDB" w:rsidRPr="00D92296" w:rsidRDefault="00230BDB" w:rsidP="00E33148">
            <w:r w:rsidRPr="00D92296">
              <w:t>Заемные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  <w:p w:rsidR="00230BDB" w:rsidRPr="00D92296" w:rsidRDefault="00230BDB" w:rsidP="00E33148">
            <w:r w:rsidRPr="00D92296">
              <w:t> </w:t>
            </w:r>
          </w:p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</w:pPr>
          </w:p>
        </w:tc>
        <w:tc>
          <w:tcPr>
            <w:tcW w:w="4320" w:type="dxa"/>
          </w:tcPr>
          <w:p w:rsidR="00230BDB" w:rsidRPr="000A35A3" w:rsidRDefault="00230BDB" w:rsidP="00E33148">
            <w:r w:rsidRPr="000A35A3">
              <w:t>Долгосрочные</w:t>
            </w:r>
            <w:r w:rsidRPr="000A35A3">
              <w:br/>
              <w:t>в том числе:</w:t>
            </w:r>
          </w:p>
        </w:tc>
        <w:tc>
          <w:tcPr>
            <w:tcW w:w="1543" w:type="dxa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5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Долгосрочные кредиты банков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1 305 000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</w:pPr>
          </w:p>
        </w:tc>
        <w:tc>
          <w:tcPr>
            <w:tcW w:w="4320" w:type="dxa"/>
          </w:tcPr>
          <w:p w:rsidR="00230BDB" w:rsidRPr="000A35A3" w:rsidRDefault="00230BDB" w:rsidP="00E33148">
            <w:r w:rsidRPr="000A35A3">
              <w:t>Краткосрочные</w:t>
            </w:r>
            <w:r w:rsidRPr="000A35A3">
              <w:br/>
              <w:t>в том числе:</w:t>
            </w:r>
          </w:p>
        </w:tc>
        <w:tc>
          <w:tcPr>
            <w:tcW w:w="1543" w:type="dxa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</w:p>
          <w:p w:rsidR="00230BDB" w:rsidRPr="00D92296" w:rsidRDefault="00230BDB" w:rsidP="00E33148">
            <w:pPr>
              <w:jc w:val="center"/>
              <w:rPr>
                <w:b/>
              </w:rPr>
            </w:pP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7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Задолженность бюджету по налогам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395 800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9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Задолженность по оплате труда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306 100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10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127 300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12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Задолженность поставщикам за приобретенные материальные ценности и услуг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1 005 000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14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Краткосрочные кредиты банков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600 000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  <w:rPr>
                <w:i/>
                <w:iCs/>
              </w:rPr>
            </w:pPr>
            <w:r w:rsidRPr="00D92296">
              <w:rPr>
                <w:i/>
                <w:iCs/>
              </w:rPr>
              <w:t>23</w:t>
            </w:r>
          </w:p>
        </w:tc>
        <w:tc>
          <w:tcPr>
            <w:tcW w:w="4320" w:type="dxa"/>
            <w:vAlign w:val="bottom"/>
          </w:tcPr>
          <w:p w:rsidR="00230BDB" w:rsidRPr="000A35A3" w:rsidRDefault="00230BDB" w:rsidP="00E33148">
            <w:pPr>
              <w:rPr>
                <w:iCs/>
              </w:rPr>
            </w:pPr>
            <w:r w:rsidRPr="000A35A3">
              <w:rPr>
                <w:iCs/>
              </w:rPr>
              <w:t>Прочие кредиторы</w:t>
            </w:r>
          </w:p>
        </w:tc>
        <w:tc>
          <w:tcPr>
            <w:tcW w:w="1543" w:type="dxa"/>
            <w:vAlign w:val="bottom"/>
          </w:tcPr>
          <w:p w:rsidR="00230BDB" w:rsidRPr="00D92296" w:rsidRDefault="00230BDB" w:rsidP="00E33148">
            <w:pPr>
              <w:jc w:val="center"/>
              <w:rPr>
                <w:iCs/>
              </w:rPr>
            </w:pPr>
            <w:r w:rsidRPr="00D92296">
              <w:rPr>
                <w:iCs/>
              </w:rPr>
              <w:t>114 800</w:t>
            </w:r>
          </w:p>
        </w:tc>
      </w:tr>
      <w:tr w:rsidR="00230BDB" w:rsidRPr="00D92296" w:rsidTr="000A35A3">
        <w:tc>
          <w:tcPr>
            <w:tcW w:w="828" w:type="dxa"/>
            <w:vMerge/>
          </w:tcPr>
          <w:p w:rsidR="00230BDB" w:rsidRPr="00D92296" w:rsidRDefault="00230BDB" w:rsidP="00E33148"/>
        </w:tc>
        <w:tc>
          <w:tcPr>
            <w:tcW w:w="1800" w:type="dxa"/>
            <w:vMerge/>
          </w:tcPr>
          <w:p w:rsidR="00230BDB" w:rsidRPr="00D92296" w:rsidRDefault="00230BDB" w:rsidP="00E33148"/>
        </w:tc>
        <w:tc>
          <w:tcPr>
            <w:tcW w:w="1080" w:type="dxa"/>
            <w:vAlign w:val="center"/>
          </w:tcPr>
          <w:p w:rsidR="00230BDB" w:rsidRPr="00D92296" w:rsidRDefault="00230BDB" w:rsidP="000A35A3">
            <w:pPr>
              <w:jc w:val="center"/>
            </w:pPr>
          </w:p>
        </w:tc>
        <w:tc>
          <w:tcPr>
            <w:tcW w:w="4320" w:type="dxa"/>
          </w:tcPr>
          <w:p w:rsidR="00230BDB" w:rsidRPr="00D92296" w:rsidRDefault="00230BDB" w:rsidP="00E33148">
            <w:r w:rsidRPr="00D92296">
              <w:t>Итого по группе II</w:t>
            </w:r>
          </w:p>
        </w:tc>
        <w:tc>
          <w:tcPr>
            <w:tcW w:w="1543" w:type="dxa"/>
          </w:tcPr>
          <w:p w:rsidR="00230BDB" w:rsidRPr="00D92296" w:rsidRDefault="00230BDB" w:rsidP="00E33148">
            <w:pPr>
              <w:jc w:val="center"/>
              <w:rPr>
                <w:b/>
              </w:rPr>
            </w:pPr>
            <w:r w:rsidRPr="00D92296">
              <w:rPr>
                <w:b/>
              </w:rPr>
              <w:t xml:space="preserve"> 3 854 000</w:t>
            </w:r>
          </w:p>
        </w:tc>
      </w:tr>
      <w:tr w:rsidR="00230BDB" w:rsidRPr="00D92296" w:rsidTr="000A35A3">
        <w:trPr>
          <w:trHeight w:val="317"/>
        </w:trPr>
        <w:tc>
          <w:tcPr>
            <w:tcW w:w="828" w:type="dxa"/>
          </w:tcPr>
          <w:p w:rsidR="00230BDB" w:rsidRPr="00D92296" w:rsidRDefault="00230BDB" w:rsidP="00E331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</w:tcPr>
          <w:p w:rsidR="00230BDB" w:rsidRPr="00D92296" w:rsidRDefault="00230BDB" w:rsidP="00E33148">
            <w:pPr>
              <w:rPr>
                <w:b/>
              </w:rPr>
            </w:pPr>
            <w:r w:rsidRPr="00D92296">
              <w:rPr>
                <w:b/>
              </w:rPr>
              <w:t>Всего:</w:t>
            </w:r>
          </w:p>
        </w:tc>
        <w:tc>
          <w:tcPr>
            <w:tcW w:w="1543" w:type="dxa"/>
            <w:vAlign w:val="center"/>
          </w:tcPr>
          <w:p w:rsidR="00230BDB" w:rsidRPr="00D92296" w:rsidRDefault="00230BDB" w:rsidP="000A35A3">
            <w:pPr>
              <w:jc w:val="center"/>
              <w:rPr>
                <w:b/>
              </w:rPr>
            </w:pPr>
            <w:r w:rsidRPr="00D92296">
              <w:rPr>
                <w:b/>
              </w:rPr>
              <w:t>13 147 500</w:t>
            </w:r>
          </w:p>
        </w:tc>
      </w:tr>
    </w:tbl>
    <w:p w:rsidR="00493D35" w:rsidRDefault="00493D35" w:rsidP="00624158">
      <w:pPr>
        <w:spacing w:line="360" w:lineRule="auto"/>
        <w:jc w:val="center"/>
        <w:rPr>
          <w:b/>
          <w:sz w:val="28"/>
          <w:szCs w:val="28"/>
        </w:rPr>
      </w:pPr>
    </w:p>
    <w:p w:rsidR="00493D35" w:rsidRDefault="00493D3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93D35" w:rsidRDefault="00493D35" w:rsidP="00624158">
      <w:pPr>
        <w:spacing w:line="360" w:lineRule="auto"/>
        <w:jc w:val="center"/>
        <w:rPr>
          <w:b/>
          <w:sz w:val="28"/>
          <w:szCs w:val="28"/>
        </w:rPr>
        <w:sectPr w:rsidR="00493D35" w:rsidSect="00747D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3D35" w:rsidRPr="00E33148" w:rsidRDefault="00493D35" w:rsidP="00493D35">
      <w:pPr>
        <w:pStyle w:val="51"/>
        <w:keepNext/>
        <w:keepLines/>
        <w:shd w:val="clear" w:color="auto" w:fill="auto"/>
        <w:spacing w:after="77"/>
        <w:ind w:firstLine="426"/>
        <w:jc w:val="right"/>
        <w:rPr>
          <w:rStyle w:val="50"/>
          <w:rFonts w:ascii="Times New Roman" w:hAnsi="Times New Roman" w:cs="Times New Roman"/>
          <w:sz w:val="22"/>
          <w:szCs w:val="22"/>
        </w:rPr>
      </w:pPr>
      <w:bookmarkStart w:id="0" w:name="bookmark6"/>
      <w:r w:rsidRPr="00E33148">
        <w:rPr>
          <w:rStyle w:val="7"/>
          <w:rFonts w:ascii="Times New Roman" w:hAnsi="Times New Roman" w:cs="Times New Roman"/>
          <w:sz w:val="22"/>
          <w:szCs w:val="22"/>
        </w:rPr>
        <w:lastRenderedPageBreak/>
        <w:t>Таблица 4</w:t>
      </w:r>
    </w:p>
    <w:p w:rsidR="00493D35" w:rsidRPr="00E33148" w:rsidRDefault="00493D35" w:rsidP="00493D35">
      <w:pPr>
        <w:pStyle w:val="51"/>
        <w:keepNext/>
        <w:keepLines/>
        <w:shd w:val="clear" w:color="auto" w:fill="auto"/>
        <w:spacing w:after="77"/>
        <w:ind w:firstLine="426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E33148">
        <w:rPr>
          <w:rStyle w:val="50"/>
          <w:rFonts w:ascii="Times New Roman" w:hAnsi="Times New Roman" w:cs="Times New Roman"/>
          <w:b/>
          <w:sz w:val="22"/>
          <w:szCs w:val="22"/>
        </w:rPr>
        <w:t>Изменения бухгалтерского баланса ООО «</w:t>
      </w:r>
      <w:r w:rsidRPr="00E33148">
        <w:rPr>
          <w:rFonts w:ascii="Times New Roman" w:hAnsi="Times New Roman" w:cs="Times New Roman"/>
          <w:b w:val="0"/>
          <w:sz w:val="22"/>
          <w:szCs w:val="22"/>
        </w:rPr>
        <w:t>ЭКСТРА</w:t>
      </w:r>
      <w:r w:rsidRPr="00E33148">
        <w:rPr>
          <w:rStyle w:val="50"/>
          <w:rFonts w:ascii="Times New Roman" w:hAnsi="Times New Roman" w:cs="Times New Roman"/>
          <w:b/>
          <w:sz w:val="22"/>
          <w:szCs w:val="22"/>
        </w:rPr>
        <w:t>» под влиянием отдельных хозяйственных операций за декабрь 201Х г.</w:t>
      </w:r>
      <w:bookmarkEnd w:id="0"/>
    </w:p>
    <w:p w:rsidR="00493D35" w:rsidRDefault="00E33148" w:rsidP="00E33148">
      <w:pPr>
        <w:tabs>
          <w:tab w:val="left" w:pos="109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Style w:val="a3"/>
        <w:tblW w:w="14694" w:type="dxa"/>
        <w:tblLayout w:type="fixed"/>
        <w:tblLook w:val="04A0"/>
      </w:tblPr>
      <w:tblGrid>
        <w:gridCol w:w="466"/>
        <w:gridCol w:w="5865"/>
        <w:gridCol w:w="1148"/>
        <w:gridCol w:w="1686"/>
        <w:gridCol w:w="1276"/>
        <w:gridCol w:w="1701"/>
        <w:gridCol w:w="1276"/>
        <w:gridCol w:w="1276"/>
      </w:tblGrid>
      <w:tr w:rsidR="00493D35" w:rsidRPr="00A84CED" w:rsidTr="00A30569">
        <w:trPr>
          <w:trHeight w:val="105"/>
        </w:trPr>
        <w:tc>
          <w:tcPr>
            <w:tcW w:w="466" w:type="dxa"/>
            <w:vMerge w:val="restart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5865" w:type="dxa"/>
            <w:vMerge w:val="restart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Содержание операции</w:t>
            </w:r>
          </w:p>
        </w:tc>
        <w:tc>
          <w:tcPr>
            <w:tcW w:w="1148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Вариант</w:t>
            </w:r>
          </w:p>
        </w:tc>
        <w:tc>
          <w:tcPr>
            <w:tcW w:w="5939" w:type="dxa"/>
            <w:gridSpan w:val="4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Изменения (увеличение (+) или уменьшение (–)) статей баланса</w:t>
            </w:r>
          </w:p>
        </w:tc>
        <w:tc>
          <w:tcPr>
            <w:tcW w:w="1276" w:type="dxa"/>
            <w:vMerge w:val="restart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Тип изменения</w:t>
            </w:r>
          </w:p>
        </w:tc>
      </w:tr>
      <w:tr w:rsidR="00493D35" w:rsidRPr="00A84CED" w:rsidTr="00A30569">
        <w:trPr>
          <w:trHeight w:val="104"/>
        </w:trPr>
        <w:tc>
          <w:tcPr>
            <w:tcW w:w="466" w:type="dxa"/>
            <w:vMerge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</w:p>
        </w:tc>
        <w:tc>
          <w:tcPr>
            <w:tcW w:w="5865" w:type="dxa"/>
            <w:vMerge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</w:p>
        </w:tc>
        <w:tc>
          <w:tcPr>
            <w:tcW w:w="1148" w:type="dxa"/>
          </w:tcPr>
          <w:p w:rsidR="00493D35" w:rsidRPr="00A84CED" w:rsidRDefault="00493D35" w:rsidP="00E33148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1</w:t>
            </w:r>
          </w:p>
        </w:tc>
        <w:tc>
          <w:tcPr>
            <w:tcW w:w="2962" w:type="dxa"/>
            <w:gridSpan w:val="2"/>
          </w:tcPr>
          <w:p w:rsidR="00493D35" w:rsidRPr="00A84CED" w:rsidRDefault="00493D35" w:rsidP="00E33148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Актив баланса</w:t>
            </w:r>
          </w:p>
        </w:tc>
        <w:tc>
          <w:tcPr>
            <w:tcW w:w="2977" w:type="dxa"/>
            <w:gridSpan w:val="2"/>
          </w:tcPr>
          <w:p w:rsidR="00493D35" w:rsidRPr="00A84CED" w:rsidRDefault="00493D35" w:rsidP="00E33148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Пассив баланса</w:t>
            </w:r>
          </w:p>
        </w:tc>
        <w:tc>
          <w:tcPr>
            <w:tcW w:w="1276" w:type="dxa"/>
            <w:vMerge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</w:p>
        </w:tc>
      </w:tr>
      <w:tr w:rsidR="00493D35" w:rsidRPr="00A84CED" w:rsidTr="00A30569">
        <w:trPr>
          <w:trHeight w:val="104"/>
        </w:trPr>
        <w:tc>
          <w:tcPr>
            <w:tcW w:w="466" w:type="dxa"/>
            <w:vMerge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</w:p>
        </w:tc>
        <w:tc>
          <w:tcPr>
            <w:tcW w:w="5865" w:type="dxa"/>
            <w:vMerge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</w:p>
        </w:tc>
        <w:tc>
          <w:tcPr>
            <w:tcW w:w="1148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Сумма, руб.</w:t>
            </w:r>
          </w:p>
        </w:tc>
        <w:tc>
          <w:tcPr>
            <w:tcW w:w="168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Наименование статьи баланса</w:t>
            </w:r>
          </w:p>
        </w:tc>
        <w:tc>
          <w:tcPr>
            <w:tcW w:w="127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Изменение (+, –)</w:t>
            </w:r>
          </w:p>
        </w:tc>
        <w:tc>
          <w:tcPr>
            <w:tcW w:w="1701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Наименование статьи баланса</w:t>
            </w:r>
          </w:p>
        </w:tc>
        <w:tc>
          <w:tcPr>
            <w:tcW w:w="127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Изменение (+, –)</w:t>
            </w:r>
          </w:p>
        </w:tc>
        <w:tc>
          <w:tcPr>
            <w:tcW w:w="1276" w:type="dxa"/>
            <w:vMerge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</w:p>
        </w:tc>
      </w:tr>
      <w:tr w:rsidR="00493D35" w:rsidRPr="00A84CED" w:rsidTr="00A30569">
        <w:tc>
          <w:tcPr>
            <w:tcW w:w="466" w:type="dxa"/>
          </w:tcPr>
          <w:p w:rsidR="00493D35" w:rsidRPr="00A84CED" w:rsidRDefault="00493D35" w:rsidP="00E33148">
            <w:pPr>
              <w:jc w:val="center"/>
              <w:rPr>
                <w:b/>
                <w:sz w:val="22"/>
                <w:szCs w:val="22"/>
              </w:rPr>
            </w:pPr>
            <w:r w:rsidRPr="00A84CE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65" w:type="dxa"/>
          </w:tcPr>
          <w:p w:rsidR="00493D35" w:rsidRPr="00A84CED" w:rsidRDefault="00493D35" w:rsidP="00E33148">
            <w:pPr>
              <w:jc w:val="center"/>
              <w:rPr>
                <w:b/>
                <w:sz w:val="22"/>
                <w:szCs w:val="22"/>
              </w:rPr>
            </w:pPr>
            <w:r w:rsidRPr="00A84CE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48" w:type="dxa"/>
          </w:tcPr>
          <w:p w:rsidR="00493D35" w:rsidRPr="00A84CED" w:rsidRDefault="00493D35" w:rsidP="00E33148">
            <w:pPr>
              <w:jc w:val="center"/>
              <w:rPr>
                <w:b/>
                <w:sz w:val="22"/>
                <w:szCs w:val="22"/>
              </w:rPr>
            </w:pPr>
            <w:r w:rsidRPr="00A84CE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86" w:type="dxa"/>
          </w:tcPr>
          <w:p w:rsidR="00493D35" w:rsidRPr="00A84CED" w:rsidRDefault="00493D35" w:rsidP="00E331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493D35" w:rsidRPr="00A84CED" w:rsidRDefault="00493D35" w:rsidP="00E331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493D35" w:rsidRPr="00A84CED" w:rsidRDefault="00493D35" w:rsidP="00E331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493D35" w:rsidRPr="00A84CED" w:rsidRDefault="00493D35" w:rsidP="00E331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493D35" w:rsidRPr="00A84CED" w:rsidRDefault="00493D35" w:rsidP="00E331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493D35" w:rsidRPr="00A84CED" w:rsidTr="00A30569">
        <w:trPr>
          <w:trHeight w:val="467"/>
        </w:trPr>
        <w:tc>
          <w:tcPr>
            <w:tcW w:w="46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1</w:t>
            </w:r>
          </w:p>
        </w:tc>
        <w:tc>
          <w:tcPr>
            <w:tcW w:w="5865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A84CED">
              <w:rPr>
                <w:sz w:val="22"/>
                <w:szCs w:val="22"/>
              </w:rPr>
              <w:t>склад</w:t>
            </w:r>
            <w:r>
              <w:rPr>
                <w:sz w:val="22"/>
                <w:szCs w:val="22"/>
              </w:rPr>
              <w:t xml:space="preserve"> поступили </w:t>
            </w:r>
            <w:r w:rsidRPr="00A84CED">
              <w:rPr>
                <w:sz w:val="22"/>
                <w:szCs w:val="22"/>
              </w:rPr>
              <w:t xml:space="preserve"> ма</w:t>
            </w:r>
            <w:r>
              <w:rPr>
                <w:sz w:val="22"/>
                <w:szCs w:val="22"/>
              </w:rPr>
              <w:t>териальные ценности</w:t>
            </w:r>
          </w:p>
        </w:tc>
        <w:tc>
          <w:tcPr>
            <w:tcW w:w="1148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130 000</w:t>
            </w:r>
          </w:p>
        </w:tc>
        <w:tc>
          <w:tcPr>
            <w:tcW w:w="1686" w:type="dxa"/>
            <w:vAlign w:val="center"/>
          </w:tcPr>
          <w:p w:rsidR="00493D35" w:rsidRPr="002508E8" w:rsidRDefault="002508E8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276" w:type="dxa"/>
            <w:vAlign w:val="center"/>
          </w:tcPr>
          <w:p w:rsidR="00493D35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1701" w:type="dxa"/>
            <w:vAlign w:val="center"/>
          </w:tcPr>
          <w:p w:rsidR="00493D35" w:rsidRPr="002508E8" w:rsidRDefault="002508E8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с поставщиками и подрядчиками</w:t>
            </w:r>
          </w:p>
        </w:tc>
        <w:tc>
          <w:tcPr>
            <w:tcW w:w="1276" w:type="dxa"/>
            <w:vAlign w:val="center"/>
          </w:tcPr>
          <w:p w:rsidR="00493D35" w:rsidRPr="00D931B2" w:rsidRDefault="00452E9B" w:rsidP="00A30569">
            <w:pPr>
              <w:jc w:val="center"/>
              <w:rPr>
                <w:b/>
                <w:sz w:val="22"/>
                <w:szCs w:val="22"/>
              </w:rPr>
            </w:pPr>
            <w:r w:rsidRPr="00D931B2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1276" w:type="dxa"/>
            <w:vAlign w:val="center"/>
          </w:tcPr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10</w:t>
            </w:r>
          </w:p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60</w:t>
            </w:r>
          </w:p>
          <w:p w:rsidR="00493D35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</w:tr>
      <w:tr w:rsidR="00493D35" w:rsidRPr="00A84CED" w:rsidTr="00A30569">
        <w:tc>
          <w:tcPr>
            <w:tcW w:w="46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2</w:t>
            </w:r>
          </w:p>
        </w:tc>
        <w:tc>
          <w:tcPr>
            <w:tcW w:w="5865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Внесена из кассы на расчетный счет денежнаяналичность сверх установленного лимита</w:t>
            </w:r>
          </w:p>
        </w:tc>
        <w:tc>
          <w:tcPr>
            <w:tcW w:w="1148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 xml:space="preserve">35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686" w:type="dxa"/>
            <w:vAlign w:val="center"/>
          </w:tcPr>
          <w:p w:rsidR="00493D35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Касса </w:t>
            </w:r>
          </w:p>
          <w:p w:rsidR="00D931B2" w:rsidRP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1276" w:type="dxa"/>
            <w:vAlign w:val="center"/>
          </w:tcPr>
          <w:p w:rsidR="00493D35" w:rsidRPr="00A84CED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+/-</w:t>
            </w:r>
          </w:p>
        </w:tc>
        <w:tc>
          <w:tcPr>
            <w:tcW w:w="1701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51</w:t>
            </w:r>
          </w:p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50</w:t>
            </w:r>
          </w:p>
          <w:p w:rsidR="00493D35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</w:tr>
      <w:tr w:rsidR="00493D35" w:rsidRPr="00A84CED" w:rsidTr="00A30569">
        <w:tc>
          <w:tcPr>
            <w:tcW w:w="46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3</w:t>
            </w:r>
          </w:p>
        </w:tc>
        <w:tc>
          <w:tcPr>
            <w:tcW w:w="5865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Выданы работникам суммы наличных денежныхсредств под отчет</w:t>
            </w:r>
          </w:p>
        </w:tc>
        <w:tc>
          <w:tcPr>
            <w:tcW w:w="1148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A84CED">
              <w:rPr>
                <w:sz w:val="22"/>
                <w:szCs w:val="22"/>
              </w:rPr>
              <w:t xml:space="preserve"> 800</w:t>
            </w:r>
          </w:p>
        </w:tc>
        <w:tc>
          <w:tcPr>
            <w:tcW w:w="1686" w:type="dxa"/>
            <w:vAlign w:val="center"/>
          </w:tcPr>
          <w:p w:rsidR="00493D35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с подотчетными лицами</w:t>
            </w:r>
          </w:p>
          <w:p w:rsidR="00D931B2" w:rsidRPr="00A84CED" w:rsidRDefault="00D931B2" w:rsidP="00D93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Касса</w:t>
            </w:r>
          </w:p>
        </w:tc>
        <w:tc>
          <w:tcPr>
            <w:tcW w:w="1276" w:type="dxa"/>
            <w:vAlign w:val="center"/>
          </w:tcPr>
          <w:p w:rsidR="00493D35" w:rsidRPr="00A84CED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+/-</w:t>
            </w:r>
          </w:p>
        </w:tc>
        <w:tc>
          <w:tcPr>
            <w:tcW w:w="1701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71</w:t>
            </w:r>
          </w:p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5</w:t>
            </w:r>
          </w:p>
          <w:p w:rsidR="00493D35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</w:tr>
      <w:tr w:rsidR="00493D35" w:rsidRPr="00A84CED" w:rsidTr="00A30569">
        <w:tc>
          <w:tcPr>
            <w:tcW w:w="46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4</w:t>
            </w:r>
          </w:p>
        </w:tc>
        <w:tc>
          <w:tcPr>
            <w:tcW w:w="5865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Выплачены из кассы организации:</w:t>
            </w:r>
          </w:p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 xml:space="preserve">а) заработная плата, пособия по временнойнетрудоспособности за </w:t>
            </w:r>
            <w:r>
              <w:rPr>
                <w:sz w:val="22"/>
                <w:szCs w:val="22"/>
              </w:rPr>
              <w:t>декабрь</w:t>
            </w:r>
            <w:r w:rsidRPr="00A84CED">
              <w:rPr>
                <w:sz w:val="22"/>
                <w:szCs w:val="22"/>
              </w:rPr>
              <w:t xml:space="preserve"> 201Х г.</w:t>
            </w:r>
          </w:p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б) под отчет на командировочные и хозяйственные расходы</w:t>
            </w:r>
          </w:p>
          <w:p w:rsidR="00D931B2" w:rsidRDefault="00D931B2" w:rsidP="00E33148">
            <w:pPr>
              <w:jc w:val="right"/>
              <w:rPr>
                <w:b/>
                <w:sz w:val="22"/>
                <w:szCs w:val="22"/>
              </w:rPr>
            </w:pPr>
          </w:p>
          <w:p w:rsidR="00493D35" w:rsidRPr="00A84CED" w:rsidRDefault="00493D35" w:rsidP="00E33148">
            <w:pPr>
              <w:jc w:val="right"/>
              <w:rPr>
                <w:b/>
                <w:sz w:val="22"/>
                <w:szCs w:val="22"/>
              </w:rPr>
            </w:pPr>
            <w:r w:rsidRPr="00A84CED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148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245 000</w:t>
            </w:r>
          </w:p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  <w:p w:rsidR="00493D35" w:rsidRDefault="00493D35" w:rsidP="00A30569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14</w:t>
            </w:r>
            <w:r w:rsidR="00A30569">
              <w:rPr>
                <w:sz w:val="22"/>
                <w:szCs w:val="22"/>
              </w:rPr>
              <w:t> </w:t>
            </w:r>
            <w:r w:rsidRPr="00A84CED">
              <w:rPr>
                <w:sz w:val="22"/>
                <w:szCs w:val="22"/>
              </w:rPr>
              <w:t>800</w:t>
            </w:r>
          </w:p>
          <w:p w:rsidR="00A30569" w:rsidRPr="00A84CED" w:rsidRDefault="00A30569" w:rsidP="00A30569">
            <w:pPr>
              <w:jc w:val="center"/>
              <w:rPr>
                <w:sz w:val="22"/>
                <w:szCs w:val="22"/>
              </w:rPr>
            </w:pPr>
          </w:p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259</w:t>
            </w:r>
            <w:r w:rsidR="00D931B2">
              <w:rPr>
                <w:sz w:val="22"/>
                <w:szCs w:val="22"/>
              </w:rPr>
              <w:t> </w:t>
            </w:r>
            <w:r w:rsidRPr="00A84CED">
              <w:rPr>
                <w:sz w:val="22"/>
                <w:szCs w:val="22"/>
              </w:rPr>
              <w:t>800</w:t>
            </w:r>
          </w:p>
        </w:tc>
        <w:tc>
          <w:tcPr>
            <w:tcW w:w="1686" w:type="dxa"/>
            <w:vAlign w:val="center"/>
          </w:tcPr>
          <w:p w:rsidR="00D931B2" w:rsidRDefault="00D931B2" w:rsidP="00D931B2">
            <w:pPr>
              <w:rPr>
                <w:sz w:val="22"/>
                <w:szCs w:val="22"/>
              </w:rPr>
            </w:pPr>
          </w:p>
          <w:p w:rsidR="00493D35" w:rsidRDefault="00D931B2" w:rsidP="00D931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Касса</w:t>
            </w:r>
          </w:p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</w:p>
          <w:p w:rsidR="00702C11" w:rsidRDefault="00D931B2" w:rsidP="00D931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Касса</w:t>
            </w:r>
          </w:p>
          <w:p w:rsidR="00D931B2" w:rsidRPr="00452E9B" w:rsidRDefault="00D931B2" w:rsidP="00D931B2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с подотчетными лицами</w:t>
            </w:r>
          </w:p>
          <w:p w:rsidR="00702C11" w:rsidRPr="00A84CED" w:rsidRDefault="00702C11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</w:p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+/-</w:t>
            </w:r>
          </w:p>
          <w:p w:rsidR="00702C11" w:rsidRPr="00A84CED" w:rsidRDefault="00702C11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93D35" w:rsidRDefault="00D931B2" w:rsidP="00D931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по оплате труда</w:t>
            </w:r>
          </w:p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</w:p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</w:p>
          <w:p w:rsidR="00702C11" w:rsidRPr="00A84CED" w:rsidRDefault="00702C11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3D35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</w:p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</w:p>
          <w:p w:rsidR="00702C11" w:rsidRPr="00A84CED" w:rsidRDefault="00702C11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71</w:t>
            </w:r>
          </w:p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50</w:t>
            </w:r>
          </w:p>
          <w:p w:rsidR="00493D35" w:rsidRPr="00D931B2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</w:p>
          <w:p w:rsidR="00702C11" w:rsidRDefault="00702C11" w:rsidP="00A30569">
            <w:pPr>
              <w:jc w:val="center"/>
              <w:rPr>
                <w:sz w:val="22"/>
                <w:szCs w:val="22"/>
              </w:rPr>
            </w:pPr>
          </w:p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71</w:t>
            </w:r>
          </w:p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50</w:t>
            </w:r>
          </w:p>
          <w:p w:rsidR="00702C11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702C11" w:rsidRPr="00A84CED" w:rsidRDefault="00702C11" w:rsidP="00A30569">
            <w:pPr>
              <w:jc w:val="center"/>
              <w:rPr>
                <w:sz w:val="22"/>
                <w:szCs w:val="22"/>
              </w:rPr>
            </w:pPr>
          </w:p>
        </w:tc>
      </w:tr>
      <w:tr w:rsidR="00493D35" w:rsidRPr="00A84CED" w:rsidTr="00A30569">
        <w:tc>
          <w:tcPr>
            <w:tcW w:w="46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5</w:t>
            </w:r>
          </w:p>
        </w:tc>
        <w:tc>
          <w:tcPr>
            <w:tcW w:w="5865" w:type="dxa"/>
          </w:tcPr>
          <w:p w:rsidR="00493D35" w:rsidRDefault="00493D35" w:rsidP="00E33148">
            <w:pPr>
              <w:rPr>
                <w:sz w:val="22"/>
                <w:szCs w:val="22"/>
              </w:rPr>
            </w:pPr>
            <w:r w:rsidRPr="00C44CE4">
              <w:rPr>
                <w:sz w:val="22"/>
                <w:szCs w:val="22"/>
              </w:rPr>
              <w:t xml:space="preserve">Депонирована </w:t>
            </w:r>
            <w:r w:rsidR="007A71EB" w:rsidRPr="00C44CE4">
              <w:rPr>
                <w:sz w:val="22"/>
                <w:szCs w:val="22"/>
              </w:rPr>
              <w:t>невиданная</w:t>
            </w:r>
            <w:r w:rsidRPr="00C44CE4">
              <w:rPr>
                <w:sz w:val="22"/>
                <w:szCs w:val="22"/>
              </w:rPr>
              <w:t xml:space="preserve"> заработная плата</w:t>
            </w:r>
          </w:p>
          <w:p w:rsidR="00493D35" w:rsidRPr="00C44CE4" w:rsidRDefault="00493D35" w:rsidP="00E33148">
            <w:pPr>
              <w:rPr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:rsidR="00493D35" w:rsidRPr="00C44CE4" w:rsidRDefault="00493D35" w:rsidP="00A30569">
            <w:pPr>
              <w:jc w:val="center"/>
              <w:rPr>
                <w:sz w:val="22"/>
                <w:szCs w:val="22"/>
              </w:rPr>
            </w:pPr>
            <w:r w:rsidRPr="00C44CE4">
              <w:rPr>
                <w:sz w:val="22"/>
                <w:szCs w:val="22"/>
              </w:rPr>
              <w:t>15 600</w:t>
            </w:r>
          </w:p>
        </w:tc>
        <w:tc>
          <w:tcPr>
            <w:tcW w:w="1686" w:type="dxa"/>
            <w:vAlign w:val="center"/>
          </w:tcPr>
          <w:p w:rsidR="00493D35" w:rsidRPr="00C44CE4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93D35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по оплате труда</w:t>
            </w:r>
          </w:p>
          <w:p w:rsidR="00D931B2" w:rsidRPr="00A84CED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с разными дебиторами и кредиторами</w:t>
            </w:r>
          </w:p>
        </w:tc>
        <w:tc>
          <w:tcPr>
            <w:tcW w:w="1276" w:type="dxa"/>
            <w:vAlign w:val="center"/>
          </w:tcPr>
          <w:p w:rsidR="00493D35" w:rsidRPr="00A84CED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+/-</w:t>
            </w:r>
          </w:p>
        </w:tc>
        <w:tc>
          <w:tcPr>
            <w:tcW w:w="1276" w:type="dxa"/>
            <w:vAlign w:val="center"/>
          </w:tcPr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70</w:t>
            </w:r>
          </w:p>
          <w:p w:rsidR="00D931B2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76</w:t>
            </w:r>
          </w:p>
          <w:p w:rsidR="00493D35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493D35" w:rsidRPr="00A84CED" w:rsidTr="00A30569">
        <w:tc>
          <w:tcPr>
            <w:tcW w:w="46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6</w:t>
            </w:r>
          </w:p>
        </w:tc>
        <w:tc>
          <w:tcPr>
            <w:tcW w:w="5865" w:type="dxa"/>
          </w:tcPr>
          <w:p w:rsidR="00493D35" w:rsidRPr="00C44CE4" w:rsidRDefault="00493D35" w:rsidP="00E33148">
            <w:pPr>
              <w:rPr>
                <w:sz w:val="22"/>
                <w:szCs w:val="22"/>
              </w:rPr>
            </w:pPr>
            <w:r w:rsidRPr="00C44CE4">
              <w:rPr>
                <w:sz w:val="22"/>
                <w:szCs w:val="22"/>
              </w:rPr>
              <w:t>Из начисленной заработной платы удержан налог на доходы физических лиц</w:t>
            </w:r>
          </w:p>
        </w:tc>
        <w:tc>
          <w:tcPr>
            <w:tcW w:w="1148" w:type="dxa"/>
            <w:vAlign w:val="center"/>
          </w:tcPr>
          <w:p w:rsidR="00493D35" w:rsidRPr="00C44CE4" w:rsidRDefault="00493D35" w:rsidP="00A30569">
            <w:pPr>
              <w:jc w:val="center"/>
              <w:rPr>
                <w:sz w:val="22"/>
                <w:szCs w:val="22"/>
              </w:rPr>
            </w:pPr>
            <w:r w:rsidRPr="00C44CE4">
              <w:rPr>
                <w:sz w:val="22"/>
                <w:szCs w:val="22"/>
              </w:rPr>
              <w:t>34 200</w:t>
            </w:r>
          </w:p>
        </w:tc>
        <w:tc>
          <w:tcPr>
            <w:tcW w:w="1686" w:type="dxa"/>
            <w:vAlign w:val="center"/>
          </w:tcPr>
          <w:p w:rsidR="00493D35" w:rsidRPr="00C44CE4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93D35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по оплате труда</w:t>
            </w:r>
          </w:p>
          <w:p w:rsidR="00D931B2" w:rsidRPr="00A84CED" w:rsidRDefault="00D931B2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Расчеты с бюджетом</w:t>
            </w:r>
          </w:p>
        </w:tc>
        <w:tc>
          <w:tcPr>
            <w:tcW w:w="1276" w:type="dxa"/>
            <w:vAlign w:val="center"/>
          </w:tcPr>
          <w:p w:rsidR="00493D35" w:rsidRPr="00A84CED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+/-</w:t>
            </w:r>
          </w:p>
        </w:tc>
        <w:tc>
          <w:tcPr>
            <w:tcW w:w="1276" w:type="dxa"/>
            <w:vAlign w:val="center"/>
          </w:tcPr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70</w:t>
            </w: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68</w:t>
            </w:r>
          </w:p>
          <w:p w:rsidR="00493D35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II</w:t>
            </w:r>
          </w:p>
        </w:tc>
      </w:tr>
      <w:tr w:rsidR="00493D35" w:rsidRPr="00A84CED" w:rsidTr="00A30569">
        <w:tc>
          <w:tcPr>
            <w:tcW w:w="46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5865" w:type="dxa"/>
          </w:tcPr>
          <w:p w:rsidR="00493D35" w:rsidRPr="00C44CE4" w:rsidRDefault="00493D35" w:rsidP="00E33148">
            <w:pPr>
              <w:rPr>
                <w:sz w:val="22"/>
                <w:szCs w:val="22"/>
              </w:rPr>
            </w:pPr>
            <w:r w:rsidRPr="00C44CE4">
              <w:rPr>
                <w:sz w:val="22"/>
                <w:szCs w:val="22"/>
              </w:rPr>
              <w:t>Оплачены с расчетного счета организации счета поставщиков и подрядчиков за поставленные основные средства, материалы, коммунальные услуги и пр.</w:t>
            </w:r>
          </w:p>
        </w:tc>
        <w:tc>
          <w:tcPr>
            <w:tcW w:w="1148" w:type="dxa"/>
            <w:vAlign w:val="center"/>
          </w:tcPr>
          <w:p w:rsidR="00493D35" w:rsidRPr="00C44CE4" w:rsidRDefault="00493D35" w:rsidP="00A30569">
            <w:pPr>
              <w:jc w:val="center"/>
              <w:rPr>
                <w:sz w:val="22"/>
                <w:szCs w:val="22"/>
              </w:rPr>
            </w:pPr>
            <w:r w:rsidRPr="00C44CE4">
              <w:rPr>
                <w:sz w:val="22"/>
                <w:szCs w:val="22"/>
              </w:rPr>
              <w:t>356 000</w:t>
            </w:r>
          </w:p>
        </w:tc>
        <w:tc>
          <w:tcPr>
            <w:tcW w:w="1686" w:type="dxa"/>
            <w:vAlign w:val="center"/>
          </w:tcPr>
          <w:p w:rsidR="00493D35" w:rsidRPr="00C44CE4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1276" w:type="dxa"/>
            <w:vAlign w:val="center"/>
          </w:tcPr>
          <w:p w:rsidR="00493D35" w:rsidRPr="00A84CED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493D35" w:rsidRPr="00A84CED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с поставщиками и подрядчиками</w:t>
            </w:r>
          </w:p>
        </w:tc>
        <w:tc>
          <w:tcPr>
            <w:tcW w:w="1276" w:type="dxa"/>
            <w:vAlign w:val="center"/>
          </w:tcPr>
          <w:p w:rsidR="00493D35" w:rsidRPr="00A84CED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60</w:t>
            </w:r>
          </w:p>
          <w:p w:rsidR="00D4135F" w:rsidRDefault="00D4135F" w:rsidP="00D413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Кт51</w:t>
            </w:r>
          </w:p>
          <w:p w:rsidR="00493D35" w:rsidRPr="00D4135F" w:rsidRDefault="00702C11" w:rsidP="00D413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</w:p>
        </w:tc>
      </w:tr>
      <w:tr w:rsidR="00493D35" w:rsidRPr="00A84CED" w:rsidTr="00A30569">
        <w:tc>
          <w:tcPr>
            <w:tcW w:w="466" w:type="dxa"/>
          </w:tcPr>
          <w:p w:rsidR="00493D35" w:rsidRPr="00A84CED" w:rsidRDefault="00493D35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8</w:t>
            </w:r>
          </w:p>
        </w:tc>
        <w:tc>
          <w:tcPr>
            <w:tcW w:w="5865" w:type="dxa"/>
          </w:tcPr>
          <w:p w:rsidR="00493D35" w:rsidRPr="00C44CE4" w:rsidRDefault="00493D35" w:rsidP="00E33148">
            <w:pPr>
              <w:rPr>
                <w:sz w:val="22"/>
                <w:szCs w:val="22"/>
              </w:rPr>
            </w:pPr>
            <w:r w:rsidRPr="00C44CE4">
              <w:rPr>
                <w:sz w:val="22"/>
                <w:szCs w:val="22"/>
              </w:rPr>
              <w:t>Получены с расчетного счета наличные денежные средства в кассу организации для выплаты заработной платы, на командировки и хозяйственные расходы</w:t>
            </w:r>
          </w:p>
        </w:tc>
        <w:tc>
          <w:tcPr>
            <w:tcW w:w="1148" w:type="dxa"/>
            <w:vAlign w:val="center"/>
          </w:tcPr>
          <w:p w:rsidR="00493D35" w:rsidRPr="00C44CE4" w:rsidRDefault="00493D35" w:rsidP="00A30569">
            <w:pPr>
              <w:jc w:val="center"/>
              <w:rPr>
                <w:sz w:val="22"/>
                <w:szCs w:val="22"/>
              </w:rPr>
            </w:pPr>
            <w:r w:rsidRPr="00C44CE4">
              <w:rPr>
                <w:sz w:val="22"/>
                <w:szCs w:val="22"/>
              </w:rPr>
              <w:t>295 000</w:t>
            </w:r>
          </w:p>
        </w:tc>
        <w:tc>
          <w:tcPr>
            <w:tcW w:w="1686" w:type="dxa"/>
            <w:vAlign w:val="center"/>
          </w:tcPr>
          <w:p w:rsidR="00D4135F" w:rsidRDefault="00D4135F" w:rsidP="00D413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Касса </w:t>
            </w:r>
          </w:p>
          <w:p w:rsidR="00493D35" w:rsidRPr="00C44CE4" w:rsidRDefault="00D4135F" w:rsidP="00D413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1276" w:type="dxa"/>
            <w:vAlign w:val="center"/>
          </w:tcPr>
          <w:p w:rsidR="00493D35" w:rsidRPr="00A84CED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+/-</w:t>
            </w:r>
          </w:p>
        </w:tc>
        <w:tc>
          <w:tcPr>
            <w:tcW w:w="1701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3D35" w:rsidRPr="00A84CED" w:rsidRDefault="00493D35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4135F" w:rsidRDefault="00D4135F" w:rsidP="00D413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51</w:t>
            </w:r>
          </w:p>
          <w:p w:rsidR="00D4135F" w:rsidRDefault="00D4135F" w:rsidP="00D413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50</w:t>
            </w:r>
          </w:p>
          <w:p w:rsidR="00493D35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</w:tr>
      <w:tr w:rsidR="00D4135F" w:rsidRPr="00A84CED" w:rsidTr="00A30569">
        <w:tc>
          <w:tcPr>
            <w:tcW w:w="466" w:type="dxa"/>
          </w:tcPr>
          <w:p w:rsidR="00D4135F" w:rsidRPr="00A84CED" w:rsidRDefault="00D4135F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9</w:t>
            </w:r>
          </w:p>
        </w:tc>
        <w:tc>
          <w:tcPr>
            <w:tcW w:w="5865" w:type="dxa"/>
          </w:tcPr>
          <w:p w:rsidR="00D4135F" w:rsidRPr="00A84CED" w:rsidRDefault="00D4135F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Поступили денежные средства на расчетный счеторганизации:</w:t>
            </w:r>
          </w:p>
          <w:p w:rsidR="00D4135F" w:rsidRPr="00A84CED" w:rsidRDefault="00D4135F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а) от покупателя за оказанные услуги</w:t>
            </w:r>
          </w:p>
          <w:p w:rsidR="00D4135F" w:rsidRPr="00A84CED" w:rsidRDefault="00D4135F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б) в погашение дебиторской задолженности(прочей)</w:t>
            </w:r>
          </w:p>
          <w:p w:rsidR="00D4135F" w:rsidRDefault="00D4135F" w:rsidP="00E33148">
            <w:pPr>
              <w:jc w:val="right"/>
              <w:rPr>
                <w:b/>
                <w:sz w:val="22"/>
                <w:szCs w:val="22"/>
              </w:rPr>
            </w:pPr>
          </w:p>
          <w:p w:rsidR="00D4135F" w:rsidRDefault="00D4135F" w:rsidP="00E33148">
            <w:pPr>
              <w:jc w:val="right"/>
              <w:rPr>
                <w:b/>
                <w:sz w:val="22"/>
                <w:szCs w:val="22"/>
              </w:rPr>
            </w:pPr>
          </w:p>
          <w:p w:rsidR="00D4135F" w:rsidRDefault="00D4135F" w:rsidP="00E33148">
            <w:pPr>
              <w:jc w:val="right"/>
              <w:rPr>
                <w:b/>
                <w:sz w:val="22"/>
                <w:szCs w:val="22"/>
              </w:rPr>
            </w:pPr>
          </w:p>
          <w:p w:rsidR="00D4135F" w:rsidRDefault="00D4135F" w:rsidP="00E33148">
            <w:pPr>
              <w:jc w:val="right"/>
              <w:rPr>
                <w:b/>
                <w:sz w:val="22"/>
                <w:szCs w:val="22"/>
              </w:rPr>
            </w:pPr>
          </w:p>
          <w:p w:rsidR="00D4135F" w:rsidRDefault="00D4135F" w:rsidP="00E33148">
            <w:pPr>
              <w:jc w:val="right"/>
              <w:rPr>
                <w:b/>
                <w:sz w:val="22"/>
                <w:szCs w:val="22"/>
              </w:rPr>
            </w:pPr>
          </w:p>
          <w:p w:rsidR="00D4135F" w:rsidRPr="00A84CED" w:rsidRDefault="00D4135F" w:rsidP="00E33148">
            <w:pPr>
              <w:jc w:val="right"/>
              <w:rPr>
                <w:b/>
                <w:sz w:val="22"/>
                <w:szCs w:val="22"/>
              </w:rPr>
            </w:pPr>
            <w:r w:rsidRPr="00A84CED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148" w:type="dxa"/>
            <w:vAlign w:val="center"/>
          </w:tcPr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230 000</w:t>
            </w: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</w:t>
            </w: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</w:t>
            </w:r>
          </w:p>
        </w:tc>
        <w:tc>
          <w:tcPr>
            <w:tcW w:w="1686" w:type="dxa"/>
            <w:vAlign w:val="center"/>
          </w:tcPr>
          <w:p w:rsidR="00D4135F" w:rsidRDefault="00D4135F" w:rsidP="003B7D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</w:t>
            </w:r>
          </w:p>
          <w:p w:rsidR="00D4135F" w:rsidRDefault="00D4135F" w:rsidP="003B7D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с покупателями и заказчиками</w:t>
            </w:r>
          </w:p>
          <w:p w:rsidR="00D4135F" w:rsidRDefault="00D4135F" w:rsidP="003B7D99">
            <w:pPr>
              <w:jc w:val="center"/>
              <w:rPr>
                <w:sz w:val="22"/>
                <w:szCs w:val="22"/>
              </w:rPr>
            </w:pPr>
          </w:p>
          <w:p w:rsidR="00D4135F" w:rsidRDefault="00D4135F" w:rsidP="003B7D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</w:t>
            </w:r>
          </w:p>
          <w:p w:rsidR="00D4135F" w:rsidRDefault="00D4135F" w:rsidP="003B7D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с разными дебиторами и кредиторами</w:t>
            </w:r>
          </w:p>
          <w:p w:rsidR="00D4135F" w:rsidRPr="00C44CE4" w:rsidRDefault="00D4135F" w:rsidP="003B7D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4135F" w:rsidRDefault="00D4135F" w:rsidP="00D41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+/-</w:t>
            </w: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+/-</w:t>
            </w:r>
          </w:p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Дт51</w:t>
            </w:r>
          </w:p>
          <w:p w:rsidR="00D4135F" w:rsidRP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62</w:t>
            </w: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Pr="00D4135F" w:rsidRDefault="00D4135F" w:rsidP="00A30569">
            <w:pPr>
              <w:jc w:val="center"/>
              <w:rPr>
                <w:sz w:val="22"/>
                <w:szCs w:val="22"/>
              </w:rPr>
            </w:pPr>
          </w:p>
          <w:p w:rsidR="00D4135F" w:rsidRDefault="00D4135F" w:rsidP="00D413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Дт51</w:t>
            </w:r>
          </w:p>
          <w:p w:rsidR="00D4135F" w:rsidRP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76</w:t>
            </w:r>
          </w:p>
          <w:p w:rsidR="00D4135F" w:rsidRDefault="00D4135F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D4135F" w:rsidRPr="00702C11" w:rsidRDefault="00D4135F" w:rsidP="00A30569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A30569" w:rsidRPr="00A30569" w:rsidRDefault="00A30569" w:rsidP="00A30569">
      <w:pPr>
        <w:jc w:val="right"/>
        <w:rPr>
          <w:sz w:val="28"/>
          <w:szCs w:val="28"/>
        </w:rPr>
      </w:pPr>
      <w:r w:rsidRPr="00A30569">
        <w:rPr>
          <w:sz w:val="28"/>
          <w:szCs w:val="28"/>
        </w:rPr>
        <w:t>Продолжение таб. 4</w:t>
      </w:r>
      <w:r>
        <w:rPr>
          <w:sz w:val="28"/>
          <w:szCs w:val="28"/>
        </w:rPr>
        <w:br/>
      </w:r>
    </w:p>
    <w:tbl>
      <w:tblPr>
        <w:tblStyle w:val="a3"/>
        <w:tblW w:w="14694" w:type="dxa"/>
        <w:tblLayout w:type="fixed"/>
        <w:tblLook w:val="04A0"/>
      </w:tblPr>
      <w:tblGrid>
        <w:gridCol w:w="466"/>
        <w:gridCol w:w="5865"/>
        <w:gridCol w:w="1290"/>
        <w:gridCol w:w="1544"/>
        <w:gridCol w:w="1276"/>
        <w:gridCol w:w="1701"/>
        <w:gridCol w:w="1276"/>
        <w:gridCol w:w="1276"/>
      </w:tblGrid>
      <w:tr w:rsidR="00A30569" w:rsidRPr="00A84CED" w:rsidTr="00894A59">
        <w:tc>
          <w:tcPr>
            <w:tcW w:w="466" w:type="dxa"/>
          </w:tcPr>
          <w:p w:rsidR="00A30569" w:rsidRPr="00A84CED" w:rsidRDefault="00A30569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10</w:t>
            </w:r>
          </w:p>
        </w:tc>
        <w:tc>
          <w:tcPr>
            <w:tcW w:w="5865" w:type="dxa"/>
          </w:tcPr>
          <w:p w:rsidR="00A30569" w:rsidRDefault="00A30569" w:rsidP="00E331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Введены в эксплуатацию </w:t>
            </w:r>
            <w:r w:rsidRPr="00A84CED">
              <w:rPr>
                <w:sz w:val="22"/>
                <w:szCs w:val="22"/>
              </w:rPr>
              <w:t>объектыосновн</w:t>
            </w:r>
            <w:r>
              <w:rPr>
                <w:sz w:val="22"/>
                <w:szCs w:val="22"/>
              </w:rPr>
              <w:t>ых средств</w:t>
            </w:r>
          </w:p>
          <w:p w:rsidR="00A30569" w:rsidRPr="00A84CED" w:rsidRDefault="00A30569" w:rsidP="00E33148">
            <w:pPr>
              <w:rPr>
                <w:sz w:val="22"/>
                <w:szCs w:val="22"/>
              </w:rPr>
            </w:pPr>
          </w:p>
        </w:tc>
        <w:tc>
          <w:tcPr>
            <w:tcW w:w="1290" w:type="dxa"/>
            <w:vAlign w:val="center"/>
          </w:tcPr>
          <w:p w:rsidR="00A30569" w:rsidRPr="00A84CED" w:rsidRDefault="00A30569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156 000</w:t>
            </w:r>
          </w:p>
        </w:tc>
        <w:tc>
          <w:tcPr>
            <w:tcW w:w="1544" w:type="dxa"/>
            <w:vAlign w:val="center"/>
          </w:tcPr>
          <w:p w:rsidR="00A30569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Основыные средства</w:t>
            </w:r>
          </w:p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Вложения во</w:t>
            </w:r>
          </w:p>
        </w:tc>
        <w:tc>
          <w:tcPr>
            <w:tcW w:w="1276" w:type="dxa"/>
            <w:vAlign w:val="center"/>
          </w:tcPr>
          <w:p w:rsidR="00A30569" w:rsidRPr="00A84CED" w:rsidRDefault="00702C11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+/-</w:t>
            </w:r>
          </w:p>
        </w:tc>
        <w:tc>
          <w:tcPr>
            <w:tcW w:w="1701" w:type="dxa"/>
            <w:vAlign w:val="center"/>
          </w:tcPr>
          <w:p w:rsidR="00A30569" w:rsidRPr="00A84CED" w:rsidRDefault="00A30569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30569" w:rsidRPr="00A84CED" w:rsidRDefault="00A30569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 01</w:t>
            </w:r>
          </w:p>
          <w:p w:rsidR="00D4135F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 08</w:t>
            </w:r>
          </w:p>
          <w:p w:rsidR="00A30569" w:rsidRPr="00702C11" w:rsidRDefault="00702C11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</w:tr>
      <w:tr w:rsidR="00D4135F" w:rsidRPr="00A84CED" w:rsidTr="00894A59">
        <w:tc>
          <w:tcPr>
            <w:tcW w:w="466" w:type="dxa"/>
          </w:tcPr>
          <w:p w:rsidR="00D4135F" w:rsidRPr="00A84CED" w:rsidRDefault="00D4135F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11</w:t>
            </w:r>
          </w:p>
        </w:tc>
        <w:tc>
          <w:tcPr>
            <w:tcW w:w="5865" w:type="dxa"/>
          </w:tcPr>
          <w:p w:rsidR="00D4135F" w:rsidRPr="00A84CED" w:rsidRDefault="00D4135F" w:rsidP="00E33148">
            <w:pPr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Произведено с расчетного счета погашениекраткосрочного кредита банка</w:t>
            </w:r>
          </w:p>
        </w:tc>
        <w:tc>
          <w:tcPr>
            <w:tcW w:w="1290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  <w:r w:rsidRPr="00A84CED">
              <w:rPr>
                <w:sz w:val="22"/>
                <w:szCs w:val="22"/>
              </w:rPr>
              <w:t>130 000</w:t>
            </w:r>
          </w:p>
        </w:tc>
        <w:tc>
          <w:tcPr>
            <w:tcW w:w="1544" w:type="dxa"/>
            <w:vAlign w:val="center"/>
          </w:tcPr>
          <w:p w:rsidR="00D4135F" w:rsidRPr="00C44CE4" w:rsidRDefault="00D4135F" w:rsidP="003B7D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1276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по краткосрочным кредитам и займам</w:t>
            </w:r>
          </w:p>
        </w:tc>
        <w:tc>
          <w:tcPr>
            <w:tcW w:w="1276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D4135F" w:rsidRPr="00702C11" w:rsidRDefault="00D4135F" w:rsidP="00A305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</w:p>
        </w:tc>
      </w:tr>
      <w:tr w:rsidR="00D4135F" w:rsidRPr="00A84CED" w:rsidTr="00894A59">
        <w:tc>
          <w:tcPr>
            <w:tcW w:w="6331" w:type="dxa"/>
            <w:gridSpan w:val="2"/>
          </w:tcPr>
          <w:p w:rsidR="00D4135F" w:rsidRPr="00E33148" w:rsidRDefault="00D4135F" w:rsidP="00E33148">
            <w:pPr>
              <w:rPr>
                <w:sz w:val="22"/>
                <w:szCs w:val="22"/>
                <w:lang w:val="en-US"/>
              </w:rPr>
            </w:pPr>
            <w:r w:rsidRPr="00A84CED">
              <w:rPr>
                <w:sz w:val="22"/>
                <w:szCs w:val="22"/>
              </w:rPr>
              <w:t>Общее изменение итога баланса</w:t>
            </w:r>
          </w:p>
        </w:tc>
        <w:tc>
          <w:tcPr>
            <w:tcW w:w="1290" w:type="dxa"/>
            <w:vAlign w:val="center"/>
          </w:tcPr>
          <w:p w:rsidR="00D4135F" w:rsidRPr="00D4135F" w:rsidRDefault="00D4135F" w:rsidP="00D4135F">
            <w:pPr>
              <w:jc w:val="center"/>
              <w:rPr>
                <w:b/>
                <w:sz w:val="22"/>
                <w:szCs w:val="22"/>
              </w:rPr>
            </w:pPr>
            <w:r w:rsidRPr="00D4135F">
              <w:rPr>
                <w:b/>
                <w:sz w:val="22"/>
                <w:szCs w:val="22"/>
              </w:rPr>
              <w:t>-601000</w:t>
            </w:r>
          </w:p>
        </w:tc>
        <w:tc>
          <w:tcPr>
            <w:tcW w:w="1544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4135F" w:rsidRPr="00A84CED" w:rsidRDefault="00D4135F" w:rsidP="00A30569">
            <w:pPr>
              <w:jc w:val="center"/>
              <w:rPr>
                <w:sz w:val="22"/>
                <w:szCs w:val="22"/>
              </w:rPr>
            </w:pPr>
          </w:p>
        </w:tc>
      </w:tr>
    </w:tbl>
    <w:p w:rsidR="00A30569" w:rsidRDefault="00A30569" w:rsidP="00A30569">
      <w:pPr>
        <w:jc w:val="right"/>
        <w:rPr>
          <w:sz w:val="28"/>
          <w:szCs w:val="28"/>
        </w:rPr>
      </w:pPr>
    </w:p>
    <w:p w:rsidR="00E33148" w:rsidRDefault="00E33148" w:rsidP="00A30569">
      <w:pPr>
        <w:jc w:val="right"/>
        <w:rPr>
          <w:sz w:val="28"/>
          <w:szCs w:val="28"/>
        </w:rPr>
      </w:pPr>
    </w:p>
    <w:p w:rsidR="00E33148" w:rsidRDefault="00E33148" w:rsidP="00A30569">
      <w:pPr>
        <w:jc w:val="right"/>
        <w:rPr>
          <w:sz w:val="28"/>
          <w:szCs w:val="28"/>
        </w:rPr>
      </w:pPr>
    </w:p>
    <w:p w:rsidR="00E33148" w:rsidRDefault="00E33148" w:rsidP="00551CE7">
      <w:pPr>
        <w:rPr>
          <w:sz w:val="28"/>
          <w:szCs w:val="28"/>
        </w:rPr>
      </w:pPr>
    </w:p>
    <w:p w:rsidR="00E33148" w:rsidRPr="00A30569" w:rsidRDefault="00E33148" w:rsidP="00A30569">
      <w:pPr>
        <w:jc w:val="right"/>
        <w:rPr>
          <w:sz w:val="28"/>
          <w:szCs w:val="28"/>
        </w:rPr>
        <w:sectPr w:rsidR="00E33148" w:rsidRPr="00A30569" w:rsidSect="00E33148">
          <w:headerReference w:type="even" r:id="rId7"/>
          <w:headerReference w:type="default" r:id="rId8"/>
          <w:pgSz w:w="16839" w:h="11907" w:orient="landscape" w:code="9"/>
          <w:pgMar w:top="1186" w:right="1195" w:bottom="1464" w:left="1181" w:header="0" w:footer="3" w:gutter="0"/>
          <w:cols w:space="720"/>
          <w:noEndnote/>
          <w:docGrid w:linePitch="360"/>
        </w:sectPr>
      </w:pPr>
    </w:p>
    <w:p w:rsidR="00E33148" w:rsidRPr="00E33148" w:rsidRDefault="00E33148" w:rsidP="00E33148">
      <w:pPr>
        <w:pStyle w:val="a4"/>
        <w:shd w:val="clear" w:color="auto" w:fill="auto"/>
        <w:tabs>
          <w:tab w:val="left" w:pos="356"/>
        </w:tabs>
        <w:spacing w:before="0" w:after="0"/>
        <w:ind w:left="220" w:right="20"/>
        <w:jc w:val="right"/>
        <w:rPr>
          <w:sz w:val="24"/>
          <w:szCs w:val="24"/>
        </w:rPr>
      </w:pPr>
      <w:r w:rsidRPr="00E33148">
        <w:rPr>
          <w:sz w:val="22"/>
          <w:szCs w:val="22"/>
        </w:rPr>
        <w:lastRenderedPageBreak/>
        <w:t>Таблица 5</w:t>
      </w:r>
    </w:p>
    <w:p w:rsidR="00E33148" w:rsidRPr="00D24EE8" w:rsidRDefault="00E33148" w:rsidP="00E33148">
      <w:pPr>
        <w:pStyle w:val="a4"/>
        <w:spacing w:before="0" w:after="0" w:line="240" w:lineRule="atLeast"/>
        <w:ind w:right="40" w:firstLine="425"/>
        <w:contextualSpacing/>
        <w:rPr>
          <w:b/>
          <w:bCs/>
          <w:sz w:val="22"/>
          <w:szCs w:val="22"/>
        </w:rPr>
      </w:pPr>
      <w:r w:rsidRPr="00A54589">
        <w:rPr>
          <w:b/>
          <w:bCs/>
          <w:sz w:val="22"/>
          <w:szCs w:val="22"/>
        </w:rPr>
        <w:t xml:space="preserve">Ведомость остатков по синтетическим счетам ООО </w:t>
      </w:r>
      <w:r>
        <w:rPr>
          <w:b/>
          <w:bCs/>
          <w:sz w:val="22"/>
          <w:szCs w:val="22"/>
        </w:rPr>
        <w:t>«</w:t>
      </w:r>
      <w:r w:rsidRPr="00CB07C6">
        <w:rPr>
          <w:b/>
          <w:bCs/>
          <w:sz w:val="22"/>
          <w:szCs w:val="22"/>
        </w:rPr>
        <w:t>ЭКСТРА</w:t>
      </w:r>
      <w:r>
        <w:rPr>
          <w:b/>
          <w:bCs/>
          <w:sz w:val="22"/>
          <w:szCs w:val="22"/>
        </w:rPr>
        <w:t>» на 1 декабря 201Х г., руб.</w:t>
      </w:r>
    </w:p>
    <w:tbl>
      <w:tblPr>
        <w:tblStyle w:val="a3"/>
        <w:tblW w:w="10551" w:type="dxa"/>
        <w:tblInd w:w="-459" w:type="dxa"/>
        <w:tblLook w:val="04A0"/>
      </w:tblPr>
      <w:tblGrid>
        <w:gridCol w:w="853"/>
        <w:gridCol w:w="6944"/>
        <w:gridCol w:w="1417"/>
        <w:gridCol w:w="1337"/>
      </w:tblGrid>
      <w:tr w:rsidR="00E33148" w:rsidRPr="006B218A" w:rsidTr="00E33148">
        <w:trPr>
          <w:trHeight w:val="269"/>
        </w:trPr>
        <w:tc>
          <w:tcPr>
            <w:tcW w:w="853" w:type="dxa"/>
            <w:vMerge w:val="restart"/>
          </w:tcPr>
          <w:p w:rsidR="00E33148" w:rsidRPr="00D24EE8" w:rsidRDefault="00E33148" w:rsidP="00E33148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№ счета</w:t>
            </w:r>
          </w:p>
        </w:tc>
        <w:tc>
          <w:tcPr>
            <w:tcW w:w="6944" w:type="dxa"/>
            <w:vMerge w:val="restart"/>
          </w:tcPr>
          <w:p w:rsidR="00E33148" w:rsidRPr="00D24EE8" w:rsidRDefault="00E33148" w:rsidP="00E33148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Наименование счета</w:t>
            </w:r>
          </w:p>
        </w:tc>
        <w:tc>
          <w:tcPr>
            <w:tcW w:w="2754" w:type="dxa"/>
            <w:gridSpan w:val="2"/>
          </w:tcPr>
          <w:p w:rsidR="00E33148" w:rsidRPr="00D24EE8" w:rsidRDefault="00E33148" w:rsidP="00E33148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Сумма</w:t>
            </w:r>
          </w:p>
        </w:tc>
      </w:tr>
      <w:tr w:rsidR="00E33148" w:rsidRPr="006B218A" w:rsidTr="00E33148">
        <w:trPr>
          <w:trHeight w:val="269"/>
        </w:trPr>
        <w:tc>
          <w:tcPr>
            <w:tcW w:w="853" w:type="dxa"/>
            <w:vMerge/>
          </w:tcPr>
          <w:p w:rsidR="00E33148" w:rsidRPr="00D24EE8" w:rsidRDefault="00E33148" w:rsidP="00E331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4" w:type="dxa"/>
            <w:vMerge/>
          </w:tcPr>
          <w:p w:rsidR="00E33148" w:rsidRPr="00D24EE8" w:rsidRDefault="00E33148" w:rsidP="00E331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33148" w:rsidRPr="00D24EE8" w:rsidRDefault="00E33148" w:rsidP="00E33148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Дебет</w:t>
            </w:r>
          </w:p>
        </w:tc>
        <w:tc>
          <w:tcPr>
            <w:tcW w:w="1337" w:type="dxa"/>
          </w:tcPr>
          <w:p w:rsidR="00E33148" w:rsidRPr="00D24EE8" w:rsidRDefault="00E33148" w:rsidP="00E33148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Кредит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01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12 500 000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02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7 800 000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08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Вложения во внеоборотные активы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10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Материалы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19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50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Касса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51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Расчетные счета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12 060 000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58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Финансовые вложения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60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поставщиками и подрядчиками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62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покупателями и заказчиками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66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по краткосрочным кредитам и займам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67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по долгосрочным кредитам и займам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12 300 000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68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по налогам и сборам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69</w:t>
            </w:r>
          </w:p>
        </w:tc>
        <w:tc>
          <w:tcPr>
            <w:tcW w:w="6944" w:type="dxa"/>
          </w:tcPr>
          <w:p w:rsidR="00E33148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по социальному страхованию и</w:t>
            </w:r>
            <w:r>
              <w:rPr>
                <w:sz w:val="22"/>
                <w:szCs w:val="22"/>
              </w:rPr>
              <w:t xml:space="preserve"> обеспечению, в том числе:</w:t>
            </w:r>
          </w:p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69-1-1 «Страховые взносы на обязательное социальное страхование, зачисляемыев Фонд социального страхования РФ»</w:t>
            </w:r>
          </w:p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69-1-2 «Страховые взносы на обязательноесоциальное страхование от несчастных случаев на производстве и профессиональныхзаболеваний»</w:t>
            </w:r>
          </w:p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69-2-1 «Страховые взносы на обязательное пенсионное страхование, зачисляемыев Пенсионный фонд РФ»</w:t>
            </w:r>
          </w:p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69-3-1 «Страховые взносы на обязательноемедицинское страхование, зачисляемыев Федеральный фонд обязател</w:t>
            </w:r>
            <w:r>
              <w:rPr>
                <w:sz w:val="22"/>
                <w:szCs w:val="22"/>
              </w:rPr>
              <w:t>ьного медицинского страхования»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Default="00E33148" w:rsidP="00E33148">
            <w:pPr>
              <w:jc w:val="center"/>
              <w:rPr>
                <w:sz w:val="22"/>
                <w:szCs w:val="22"/>
              </w:rPr>
            </w:pPr>
          </w:p>
          <w:p w:rsidR="00E33148" w:rsidRDefault="00E33148" w:rsidP="00E33148">
            <w:pPr>
              <w:jc w:val="center"/>
              <w:rPr>
                <w:sz w:val="22"/>
                <w:szCs w:val="22"/>
              </w:rPr>
            </w:pPr>
          </w:p>
          <w:p w:rsidR="00E33148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23 200</w:t>
            </w:r>
          </w:p>
          <w:p w:rsidR="00E33148" w:rsidRDefault="00E33148" w:rsidP="00E33148">
            <w:pPr>
              <w:jc w:val="center"/>
              <w:rPr>
                <w:sz w:val="22"/>
                <w:szCs w:val="22"/>
              </w:rPr>
            </w:pPr>
          </w:p>
          <w:p w:rsidR="00E33148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</w:t>
            </w:r>
          </w:p>
          <w:p w:rsidR="00E33148" w:rsidRDefault="00E33148" w:rsidP="00E33148">
            <w:pPr>
              <w:jc w:val="center"/>
              <w:rPr>
                <w:sz w:val="22"/>
                <w:szCs w:val="22"/>
              </w:rPr>
            </w:pPr>
          </w:p>
          <w:p w:rsidR="00E33148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176 000</w:t>
            </w:r>
          </w:p>
          <w:p w:rsidR="00E33148" w:rsidRDefault="00E33148" w:rsidP="00E33148">
            <w:pPr>
              <w:jc w:val="center"/>
              <w:rPr>
                <w:sz w:val="22"/>
                <w:szCs w:val="22"/>
              </w:rPr>
            </w:pPr>
          </w:p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70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персоналом по оплате труда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71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подотчетными лицами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73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персоналом по прочим операциям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76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разными дебиторами и кредиторами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80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Уставный капитал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83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Добавочный капитал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84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4 800 000</w:t>
            </w:r>
          </w:p>
        </w:tc>
      </w:tr>
      <w:tr w:rsidR="00E33148" w:rsidRPr="006B218A" w:rsidTr="00E33148">
        <w:tc>
          <w:tcPr>
            <w:tcW w:w="853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99</w:t>
            </w:r>
          </w:p>
        </w:tc>
        <w:tc>
          <w:tcPr>
            <w:tcW w:w="6944" w:type="dxa"/>
          </w:tcPr>
          <w:p w:rsidR="00E33148" w:rsidRPr="006B218A" w:rsidRDefault="00E33148" w:rsidP="00E33148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Прибыли и убытки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671 400</w:t>
            </w:r>
          </w:p>
        </w:tc>
      </w:tr>
      <w:tr w:rsidR="00E33148" w:rsidRPr="006B218A" w:rsidTr="00E33148">
        <w:tc>
          <w:tcPr>
            <w:tcW w:w="7797" w:type="dxa"/>
            <w:gridSpan w:val="2"/>
          </w:tcPr>
          <w:p w:rsidR="00E33148" w:rsidRPr="006B218A" w:rsidRDefault="00E33148" w:rsidP="00E33148">
            <w:pPr>
              <w:jc w:val="right"/>
              <w:rPr>
                <w:b/>
                <w:sz w:val="22"/>
                <w:szCs w:val="22"/>
              </w:rPr>
            </w:pPr>
            <w:r w:rsidRPr="006B218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:rsidR="00E33148" w:rsidRPr="006B218A" w:rsidRDefault="00E33148" w:rsidP="00E331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16 298 000</w:t>
            </w:r>
          </w:p>
        </w:tc>
        <w:tc>
          <w:tcPr>
            <w:tcW w:w="1337" w:type="dxa"/>
          </w:tcPr>
          <w:p w:rsidR="00E33148" w:rsidRPr="006B218A" w:rsidRDefault="00E33148" w:rsidP="00E331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16 298 000</w:t>
            </w:r>
          </w:p>
        </w:tc>
      </w:tr>
    </w:tbl>
    <w:p w:rsidR="00230BDB" w:rsidRPr="00D92296" w:rsidRDefault="00230BDB" w:rsidP="00624158">
      <w:pPr>
        <w:spacing w:line="360" w:lineRule="auto"/>
        <w:jc w:val="center"/>
        <w:rPr>
          <w:b/>
          <w:sz w:val="28"/>
          <w:szCs w:val="28"/>
        </w:rPr>
      </w:pPr>
    </w:p>
    <w:p w:rsidR="00624158" w:rsidRDefault="00624158" w:rsidP="00624158">
      <w:pPr>
        <w:jc w:val="both"/>
      </w:pPr>
    </w:p>
    <w:p w:rsidR="00C05306" w:rsidRDefault="00C05306" w:rsidP="00C05306">
      <w:pPr>
        <w:spacing w:after="200" w:line="276" w:lineRule="auto"/>
        <w:sectPr w:rsidR="00C05306" w:rsidSect="00747D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5306" w:rsidRDefault="00C05306" w:rsidP="00C05306">
      <w:pPr>
        <w:pStyle w:val="a4"/>
        <w:shd w:val="clear" w:color="auto" w:fill="auto"/>
        <w:tabs>
          <w:tab w:val="left" w:pos="356"/>
        </w:tabs>
        <w:spacing w:before="0" w:after="0"/>
        <w:ind w:left="220" w:right="20"/>
        <w:jc w:val="right"/>
        <w:rPr>
          <w:sz w:val="24"/>
          <w:szCs w:val="24"/>
        </w:rPr>
      </w:pPr>
      <w:r w:rsidRPr="006B218A">
        <w:rPr>
          <w:b/>
          <w:sz w:val="22"/>
          <w:szCs w:val="22"/>
        </w:rPr>
        <w:lastRenderedPageBreak/>
        <w:t xml:space="preserve">Таблица </w:t>
      </w:r>
      <w:r>
        <w:rPr>
          <w:b/>
          <w:sz w:val="22"/>
          <w:szCs w:val="22"/>
        </w:rPr>
        <w:t>6</w:t>
      </w:r>
    </w:p>
    <w:p w:rsidR="00C05306" w:rsidRDefault="00C05306" w:rsidP="00C05306">
      <w:pPr>
        <w:ind w:firstLine="426"/>
        <w:jc w:val="both"/>
        <w:rPr>
          <w:sz w:val="28"/>
          <w:szCs w:val="28"/>
        </w:rPr>
      </w:pPr>
      <w:r w:rsidRPr="0052717B">
        <w:rPr>
          <w:b/>
          <w:sz w:val="22"/>
          <w:szCs w:val="22"/>
        </w:rPr>
        <w:t>Журнал хозяйственных операций ООО «</w:t>
      </w:r>
      <w:r w:rsidRPr="00CB07C6">
        <w:rPr>
          <w:b/>
          <w:bCs/>
          <w:sz w:val="22"/>
          <w:szCs w:val="22"/>
        </w:rPr>
        <w:t>ЭКСТРА</w:t>
      </w:r>
      <w:r w:rsidRPr="0052717B">
        <w:rPr>
          <w:b/>
          <w:sz w:val="22"/>
          <w:szCs w:val="22"/>
        </w:rPr>
        <w:t>» за декабрь 201Х г.</w:t>
      </w:r>
    </w:p>
    <w:tbl>
      <w:tblPr>
        <w:tblStyle w:val="a3"/>
        <w:tblW w:w="0" w:type="auto"/>
        <w:tblLook w:val="04A0"/>
      </w:tblPr>
      <w:tblGrid>
        <w:gridCol w:w="593"/>
        <w:gridCol w:w="505"/>
        <w:gridCol w:w="60"/>
        <w:gridCol w:w="3792"/>
        <w:gridCol w:w="2189"/>
        <w:gridCol w:w="2193"/>
        <w:gridCol w:w="2096"/>
        <w:gridCol w:w="1701"/>
        <w:gridCol w:w="1657"/>
      </w:tblGrid>
      <w:tr w:rsidR="00C05306" w:rsidRPr="0052717B" w:rsidTr="005145FF">
        <w:tc>
          <w:tcPr>
            <w:tcW w:w="593" w:type="dxa"/>
            <w:vMerge w:val="restart"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52717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739" w:type="dxa"/>
            <w:gridSpan w:val="5"/>
            <w:vMerge w:val="restart"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52717B">
              <w:rPr>
                <w:b/>
                <w:sz w:val="22"/>
                <w:szCs w:val="22"/>
              </w:rPr>
              <w:t>Факт хозяйственной деятельности</w:t>
            </w:r>
          </w:p>
        </w:tc>
        <w:tc>
          <w:tcPr>
            <w:tcW w:w="2096" w:type="dxa"/>
            <w:vMerge w:val="restart"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52717B">
              <w:rPr>
                <w:b/>
                <w:sz w:val="22"/>
                <w:szCs w:val="22"/>
              </w:rPr>
              <w:t>Сумма, руб.</w:t>
            </w:r>
          </w:p>
        </w:tc>
        <w:tc>
          <w:tcPr>
            <w:tcW w:w="3358" w:type="dxa"/>
            <w:gridSpan w:val="2"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52717B">
              <w:rPr>
                <w:b/>
                <w:sz w:val="22"/>
                <w:szCs w:val="22"/>
              </w:rPr>
              <w:t>Корреспонденция счетов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39" w:type="dxa"/>
            <w:gridSpan w:val="5"/>
            <w:vMerge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6" w:type="dxa"/>
            <w:vMerge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52717B">
              <w:rPr>
                <w:b/>
                <w:sz w:val="22"/>
                <w:szCs w:val="22"/>
              </w:rPr>
              <w:t>Дебет</w:t>
            </w:r>
          </w:p>
        </w:tc>
        <w:tc>
          <w:tcPr>
            <w:tcW w:w="1657" w:type="dxa"/>
          </w:tcPr>
          <w:p w:rsidR="00C05306" w:rsidRPr="0052717B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52717B">
              <w:rPr>
                <w:b/>
                <w:sz w:val="22"/>
                <w:szCs w:val="22"/>
              </w:rPr>
              <w:t>Кредит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Приняты к учету документы поставщиков по приобретенному зданию:</w:t>
            </w:r>
          </w:p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а) стоимость здания</w:t>
            </w:r>
          </w:p>
          <w:p w:rsidR="00C05306" w:rsidRPr="0052717B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б) НДС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8 600 000</w:t>
            </w:r>
          </w:p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1 548</w:t>
            </w:r>
            <w:r w:rsidR="00DD72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701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DD72DD" w:rsidRDefault="00D4135F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  <w:p w:rsidR="00DD72DD" w:rsidRPr="0052717B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657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DD72DD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  <w:p w:rsidR="00DD72DD" w:rsidRPr="0052717B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Приняты к учету счета риелторской компании за услугипо приобретению здания:</w:t>
            </w:r>
          </w:p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а) стоимость услуг</w:t>
            </w:r>
          </w:p>
          <w:p w:rsidR="00C05306" w:rsidRPr="0052717B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б) НДС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250 000</w:t>
            </w:r>
          </w:p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DD72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701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DD72DD" w:rsidRDefault="00D4135F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  <w:p w:rsidR="00DD72DD" w:rsidRPr="0052717B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657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DD72DD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  <w:p w:rsidR="00DD72DD" w:rsidRPr="0052717B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739" w:type="dxa"/>
            <w:gridSpan w:val="5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Отражена госпошлина за государственную регистрациюправ на недвижимое имущество</w:t>
            </w:r>
          </w:p>
        </w:tc>
        <w:tc>
          <w:tcPr>
            <w:tcW w:w="2096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vAlign w:val="center"/>
          </w:tcPr>
          <w:p w:rsidR="00C05306" w:rsidRPr="0052717B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657" w:type="dxa"/>
            <w:vAlign w:val="center"/>
          </w:tcPr>
          <w:p w:rsidR="00C05306" w:rsidRPr="0052717B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739" w:type="dxa"/>
            <w:gridSpan w:val="5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Приобретенное здание введено в эксплуатацию (суммуопределить)</w:t>
            </w:r>
          </w:p>
        </w:tc>
        <w:tc>
          <w:tcPr>
            <w:tcW w:w="2096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8850500</w:t>
            </w:r>
          </w:p>
        </w:tc>
        <w:tc>
          <w:tcPr>
            <w:tcW w:w="1701" w:type="dxa"/>
            <w:vAlign w:val="center"/>
          </w:tcPr>
          <w:p w:rsidR="00C05306" w:rsidRPr="0052717B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657" w:type="dxa"/>
            <w:vAlign w:val="center"/>
          </w:tcPr>
          <w:p w:rsidR="00C05306" w:rsidRPr="0052717B" w:rsidRDefault="00DD72DD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Принят НДС к вычету:</w:t>
            </w:r>
          </w:p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а) от стоимости приобретенного здания</w:t>
            </w:r>
            <w:r>
              <w:rPr>
                <w:sz w:val="22"/>
                <w:szCs w:val="22"/>
              </w:rPr>
              <w:t>;</w:t>
            </w:r>
          </w:p>
          <w:p w:rsidR="00C05306" w:rsidRPr="0052717B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б) от стоимости услуг риелторской компании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1 548 000</w:t>
            </w:r>
          </w:p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3151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701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3151A6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  <w:p w:rsidR="003151A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657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3151A6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  <w:p w:rsidR="003151A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Оплачено с расчетного счета:</w:t>
            </w:r>
          </w:p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а) приобретенное здание</w:t>
            </w:r>
          </w:p>
          <w:p w:rsidR="00C05306" w:rsidRPr="0052717B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б) услуги риелторской компании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10 148 000</w:t>
            </w:r>
          </w:p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</w:t>
            </w:r>
            <w:r w:rsidR="003151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701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3151A6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  <w:p w:rsidR="003151A6" w:rsidRPr="0052717B" w:rsidRDefault="00D4135F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76/1</w:t>
            </w:r>
          </w:p>
        </w:tc>
        <w:tc>
          <w:tcPr>
            <w:tcW w:w="1657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3151A6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  <w:p w:rsidR="003151A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Погашена с расчетного счета задолженность:</w:t>
            </w:r>
          </w:p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а) перед бюджетом по налогам и сборам</w:t>
            </w:r>
          </w:p>
          <w:p w:rsidR="00C05306" w:rsidRPr="00720379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по страховым взносам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120 000</w:t>
            </w:r>
          </w:p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</w:t>
            </w:r>
            <w:r w:rsidR="003151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3151A6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  <w:p w:rsidR="003151A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657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  <w:p w:rsidR="003151A6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  <w:p w:rsidR="003151A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 xml:space="preserve">Перечислена с расчетного счета заработная платаза </w:t>
            </w:r>
            <w:r>
              <w:rPr>
                <w:sz w:val="22"/>
                <w:szCs w:val="22"/>
              </w:rPr>
              <w:t>декабрь</w:t>
            </w:r>
            <w:r w:rsidRPr="00720379">
              <w:rPr>
                <w:sz w:val="22"/>
                <w:szCs w:val="22"/>
              </w:rPr>
              <w:t xml:space="preserve"> 201Х г. сотрудникам на </w:t>
            </w:r>
            <w:r>
              <w:rPr>
                <w:sz w:val="22"/>
                <w:szCs w:val="22"/>
              </w:rPr>
              <w:t>зарплатные карты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</w:t>
            </w:r>
          </w:p>
        </w:tc>
        <w:tc>
          <w:tcPr>
            <w:tcW w:w="1701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 xml:space="preserve">Признаны расходы </w:t>
            </w:r>
            <w:r>
              <w:rPr>
                <w:sz w:val="22"/>
                <w:szCs w:val="22"/>
              </w:rPr>
              <w:t>по оплате услуг банка за ведение расчетного счета и расчетно- кассовое обслуживание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</w:t>
            </w:r>
          </w:p>
        </w:tc>
        <w:tc>
          <w:tcPr>
            <w:tcW w:w="1701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91/2</w:t>
            </w:r>
          </w:p>
        </w:tc>
        <w:tc>
          <w:tcPr>
            <w:tcW w:w="1657" w:type="dxa"/>
            <w:vAlign w:val="center"/>
          </w:tcPr>
          <w:p w:rsidR="00C05306" w:rsidRPr="0052717B" w:rsidRDefault="00D4135F" w:rsidP="00D413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Альфа</w:t>
            </w:r>
            <w:r w:rsidRPr="00720379">
              <w:rPr>
                <w:sz w:val="22"/>
                <w:szCs w:val="22"/>
              </w:rPr>
              <w:t>» признаны расходы в виде штрафа за невыполнение условий договора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</w:p>
        </w:tc>
        <w:tc>
          <w:tcPr>
            <w:tcW w:w="1701" w:type="dxa"/>
            <w:vAlign w:val="center"/>
          </w:tcPr>
          <w:p w:rsidR="00C05306" w:rsidRPr="0052717B" w:rsidRDefault="00D4135F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657" w:type="dxa"/>
            <w:vAlign w:val="center"/>
          </w:tcPr>
          <w:p w:rsidR="00C05306" w:rsidRPr="0052717B" w:rsidRDefault="00D4135F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91/1</w:t>
            </w:r>
          </w:p>
        </w:tc>
      </w:tr>
      <w:tr w:rsidR="00C05306" w:rsidRPr="0052717B" w:rsidTr="005145FF">
        <w:tc>
          <w:tcPr>
            <w:tcW w:w="593" w:type="dxa"/>
            <w:vMerge w:val="restart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Начислена амортизация по основным средствам за декабрь</w:t>
            </w:r>
            <w:r>
              <w:rPr>
                <w:sz w:val="22"/>
                <w:szCs w:val="22"/>
              </w:rPr>
              <w:t xml:space="preserve"> 201Х г.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894A59" w:rsidRDefault="00C05306" w:rsidP="00DD72D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D80854" w:rsidRDefault="00C05306" w:rsidP="00DD72D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792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Наименование основного средства</w:t>
            </w:r>
          </w:p>
        </w:tc>
        <w:tc>
          <w:tcPr>
            <w:tcW w:w="2189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Срок полезного использования, лет</w:t>
            </w:r>
          </w:p>
        </w:tc>
        <w:tc>
          <w:tcPr>
            <w:tcW w:w="2193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Первоначальная стоимость, руб.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92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</w:t>
            </w:r>
          </w:p>
          <w:p w:rsidR="00DD72DD" w:rsidRPr="00720379" w:rsidRDefault="00DD72DD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9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193" w:type="dxa"/>
            <w:vAlign w:val="center"/>
          </w:tcPr>
          <w:p w:rsidR="00C05306" w:rsidRPr="00720379" w:rsidRDefault="00C0530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6 800 000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1632</w:t>
            </w:r>
            <w:r w:rsidR="00DD72DD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C05306" w:rsidRPr="00DD31C0" w:rsidRDefault="00DD31C0" w:rsidP="00DD31C0">
            <w:pPr>
              <w:rPr>
                <w:sz w:val="22"/>
                <w:szCs w:val="22"/>
              </w:rPr>
            </w:pPr>
            <w:r w:rsidRPr="00DD31C0"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822108" w:rsidRPr="0052717B" w:rsidTr="007B08CC">
        <w:tc>
          <w:tcPr>
            <w:tcW w:w="593" w:type="dxa"/>
            <w:vMerge/>
          </w:tcPr>
          <w:p w:rsidR="00822108" w:rsidRPr="0052717B" w:rsidRDefault="00822108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822108" w:rsidRDefault="00822108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792" w:type="dxa"/>
            <w:vAlign w:val="center"/>
          </w:tcPr>
          <w:p w:rsidR="00822108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Лифт</w:t>
            </w:r>
          </w:p>
          <w:p w:rsidR="00822108" w:rsidRPr="00720379" w:rsidRDefault="00822108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9" w:type="dxa"/>
            <w:vAlign w:val="center"/>
          </w:tcPr>
          <w:p w:rsidR="00822108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93" w:type="dxa"/>
            <w:vAlign w:val="center"/>
          </w:tcPr>
          <w:p w:rsidR="00822108" w:rsidRPr="00720379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700 000</w:t>
            </w:r>
          </w:p>
        </w:tc>
        <w:tc>
          <w:tcPr>
            <w:tcW w:w="2096" w:type="dxa"/>
            <w:vAlign w:val="center"/>
          </w:tcPr>
          <w:p w:rsidR="00822108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="00DD31C0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822108" w:rsidRDefault="00DD31C0">
            <w:r w:rsidRPr="00DD31C0"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822108" w:rsidRPr="0052717B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822108" w:rsidRPr="0052717B" w:rsidTr="007B08CC">
        <w:tc>
          <w:tcPr>
            <w:tcW w:w="593" w:type="dxa"/>
            <w:vMerge/>
          </w:tcPr>
          <w:p w:rsidR="00822108" w:rsidRPr="0052717B" w:rsidRDefault="00822108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822108" w:rsidRDefault="00822108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92" w:type="dxa"/>
            <w:vAlign w:val="center"/>
          </w:tcPr>
          <w:p w:rsidR="00822108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Сервер</w:t>
            </w:r>
          </w:p>
          <w:p w:rsidR="00822108" w:rsidRPr="00720379" w:rsidRDefault="00822108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9" w:type="dxa"/>
            <w:vAlign w:val="center"/>
          </w:tcPr>
          <w:p w:rsidR="00822108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93" w:type="dxa"/>
            <w:vAlign w:val="center"/>
          </w:tcPr>
          <w:p w:rsidR="00822108" w:rsidRPr="00720379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</w:t>
            </w:r>
          </w:p>
        </w:tc>
        <w:tc>
          <w:tcPr>
            <w:tcW w:w="2096" w:type="dxa"/>
            <w:vAlign w:val="center"/>
          </w:tcPr>
          <w:p w:rsidR="00822108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  <w:r w:rsidR="00822108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822108" w:rsidRDefault="00DD31C0">
            <w:r w:rsidRPr="00DD31C0"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822108" w:rsidRPr="0052717B" w:rsidRDefault="00822108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92" w:type="dxa"/>
          </w:tcPr>
          <w:p w:rsidR="00C05306" w:rsidRDefault="00C05306" w:rsidP="00452E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</w:tc>
        <w:tc>
          <w:tcPr>
            <w:tcW w:w="2189" w:type="dxa"/>
          </w:tcPr>
          <w:p w:rsidR="00C05306" w:rsidRDefault="00C05306" w:rsidP="00452E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93" w:type="dxa"/>
          </w:tcPr>
          <w:p w:rsidR="00C05306" w:rsidRPr="00720379" w:rsidRDefault="00C05306" w:rsidP="00452E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900 000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  <w:r w:rsidR="00DD72DD">
              <w:rPr>
                <w:sz w:val="22"/>
                <w:szCs w:val="22"/>
              </w:rPr>
              <w:t>00</w:t>
            </w:r>
          </w:p>
        </w:tc>
        <w:tc>
          <w:tcPr>
            <w:tcW w:w="1701" w:type="dxa"/>
            <w:vAlign w:val="center"/>
          </w:tcPr>
          <w:p w:rsidR="00C05306" w:rsidRPr="0052717B" w:rsidRDefault="00DD31C0" w:rsidP="00DD31C0">
            <w:pPr>
              <w:rPr>
                <w:sz w:val="22"/>
                <w:szCs w:val="22"/>
              </w:rPr>
            </w:pPr>
            <w:r w:rsidRPr="00DD31C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657" w:type="dxa"/>
            <w:vAlign w:val="center"/>
          </w:tcPr>
          <w:p w:rsidR="00DD72DD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C05306" w:rsidRPr="0052717B" w:rsidTr="005145FF">
        <w:tc>
          <w:tcPr>
            <w:tcW w:w="593" w:type="dxa"/>
            <w:vMerge w:val="restart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739" w:type="dxa"/>
            <w:gridSpan w:val="5"/>
          </w:tcPr>
          <w:p w:rsidR="00C05306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Начислена заработная плата административно-управленческому персоналу за декабрь 201X г.</w:t>
            </w:r>
          </w:p>
          <w:p w:rsidR="00C05306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792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2189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Кол-во отработанных дней</w:t>
            </w:r>
          </w:p>
        </w:tc>
        <w:tc>
          <w:tcPr>
            <w:tcW w:w="2193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Оклад, руб.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92" w:type="dxa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720379">
              <w:rPr>
                <w:sz w:val="22"/>
                <w:szCs w:val="22"/>
              </w:rPr>
              <w:t>иректор</w:t>
            </w:r>
          </w:p>
        </w:tc>
        <w:tc>
          <w:tcPr>
            <w:tcW w:w="2189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93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</w:t>
            </w:r>
          </w:p>
        </w:tc>
        <w:tc>
          <w:tcPr>
            <w:tcW w:w="2096" w:type="dxa"/>
            <w:vAlign w:val="center"/>
          </w:tcPr>
          <w:p w:rsidR="00C05306" w:rsidRDefault="000134AA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45000</w:t>
            </w:r>
          </w:p>
        </w:tc>
        <w:tc>
          <w:tcPr>
            <w:tcW w:w="1701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792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2189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93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</w:t>
            </w:r>
          </w:p>
        </w:tc>
        <w:tc>
          <w:tcPr>
            <w:tcW w:w="2096" w:type="dxa"/>
            <w:vAlign w:val="center"/>
          </w:tcPr>
          <w:p w:rsidR="00C05306" w:rsidRDefault="00DD31C0" w:rsidP="00DD3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36363-60</w:t>
            </w:r>
          </w:p>
        </w:tc>
        <w:tc>
          <w:tcPr>
            <w:tcW w:w="1701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C05306" w:rsidRPr="0052717B" w:rsidTr="005145FF">
        <w:trPr>
          <w:trHeight w:val="174"/>
        </w:trPr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92" w:type="dxa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Бухгалтер</w:t>
            </w:r>
          </w:p>
        </w:tc>
        <w:tc>
          <w:tcPr>
            <w:tcW w:w="2189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93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16363-60</w:t>
            </w:r>
          </w:p>
        </w:tc>
        <w:tc>
          <w:tcPr>
            <w:tcW w:w="1701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92" w:type="dxa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Кассир</w:t>
            </w:r>
          </w:p>
        </w:tc>
        <w:tc>
          <w:tcPr>
            <w:tcW w:w="2189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93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7727-30</w:t>
            </w:r>
          </w:p>
        </w:tc>
        <w:tc>
          <w:tcPr>
            <w:tcW w:w="1701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2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792" w:type="dxa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Водитель</w:t>
            </w:r>
          </w:p>
        </w:tc>
        <w:tc>
          <w:tcPr>
            <w:tcW w:w="2189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193" w:type="dxa"/>
            <w:vAlign w:val="center"/>
          </w:tcPr>
          <w:p w:rsidR="00C05306" w:rsidRPr="00720379" w:rsidRDefault="00C05306" w:rsidP="000134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16 000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15272-70</w:t>
            </w:r>
          </w:p>
        </w:tc>
        <w:tc>
          <w:tcPr>
            <w:tcW w:w="1701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C05306" w:rsidRPr="0052717B" w:rsidRDefault="003151A6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C05306" w:rsidRPr="0052717B" w:rsidTr="005145FF">
        <w:tc>
          <w:tcPr>
            <w:tcW w:w="593" w:type="dxa"/>
            <w:vMerge w:val="restart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739" w:type="dxa"/>
            <w:gridSpan w:val="5"/>
          </w:tcPr>
          <w:p w:rsidR="00C05306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Начислена заработная плата работникам, занятым в основнойдеятельности, за декабрь 201Х г.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52" w:type="dxa"/>
            <w:gridSpan w:val="2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2189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Кол-во отработанных дней</w:t>
            </w:r>
          </w:p>
        </w:tc>
        <w:tc>
          <w:tcPr>
            <w:tcW w:w="2193" w:type="dxa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AF4D4C">
              <w:rPr>
                <w:b/>
                <w:sz w:val="22"/>
                <w:szCs w:val="22"/>
              </w:rPr>
              <w:t>Оклад, руб.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C05306" w:rsidRPr="00717D58" w:rsidRDefault="00C05306" w:rsidP="00452E9B">
            <w:pPr>
              <w:jc w:val="center"/>
              <w:rPr>
                <w:sz w:val="22"/>
                <w:szCs w:val="22"/>
              </w:rPr>
            </w:pPr>
            <w:r w:rsidRPr="00717D58">
              <w:rPr>
                <w:sz w:val="22"/>
                <w:szCs w:val="22"/>
              </w:rPr>
              <w:t>1</w:t>
            </w:r>
          </w:p>
        </w:tc>
        <w:tc>
          <w:tcPr>
            <w:tcW w:w="3852" w:type="dxa"/>
            <w:gridSpan w:val="2"/>
          </w:tcPr>
          <w:p w:rsidR="00C05306" w:rsidRPr="00AF4D4C" w:rsidRDefault="00C05306" w:rsidP="00452E9B">
            <w:pPr>
              <w:jc w:val="center"/>
              <w:rPr>
                <w:b/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Начальник отделаконсалтинга</w:t>
            </w:r>
          </w:p>
        </w:tc>
        <w:tc>
          <w:tcPr>
            <w:tcW w:w="2189" w:type="dxa"/>
          </w:tcPr>
          <w:p w:rsidR="00C05306" w:rsidRPr="00AF4D4C" w:rsidRDefault="00C05306" w:rsidP="00452E9B">
            <w:pPr>
              <w:jc w:val="center"/>
              <w:rPr>
                <w:sz w:val="22"/>
                <w:szCs w:val="22"/>
              </w:rPr>
            </w:pPr>
            <w:r w:rsidRPr="00AF4D4C">
              <w:rPr>
                <w:sz w:val="22"/>
                <w:szCs w:val="22"/>
              </w:rPr>
              <w:t>15</w:t>
            </w:r>
          </w:p>
        </w:tc>
        <w:tc>
          <w:tcPr>
            <w:tcW w:w="2193" w:type="dxa"/>
          </w:tcPr>
          <w:p w:rsidR="00C05306" w:rsidRPr="00AF4D4C" w:rsidRDefault="00C05306" w:rsidP="00452E9B">
            <w:pPr>
              <w:jc w:val="center"/>
              <w:rPr>
                <w:sz w:val="22"/>
                <w:szCs w:val="22"/>
              </w:rPr>
            </w:pPr>
            <w:r w:rsidRPr="00AF4D4C">
              <w:rPr>
                <w:sz w:val="22"/>
                <w:szCs w:val="22"/>
              </w:rPr>
              <w:t>35 000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28863-60</w:t>
            </w:r>
          </w:p>
        </w:tc>
        <w:tc>
          <w:tcPr>
            <w:tcW w:w="1701" w:type="dxa"/>
            <w:vAlign w:val="center"/>
          </w:tcPr>
          <w:p w:rsidR="00C05306" w:rsidRPr="00822108" w:rsidRDefault="00DD31C0" w:rsidP="00DD72DD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D31C0"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C05306" w:rsidRPr="0052717B" w:rsidRDefault="000134AA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C05306" w:rsidRPr="00717D58" w:rsidRDefault="00C05306" w:rsidP="00452E9B">
            <w:pPr>
              <w:jc w:val="center"/>
              <w:rPr>
                <w:sz w:val="22"/>
                <w:szCs w:val="22"/>
              </w:rPr>
            </w:pPr>
            <w:r w:rsidRPr="00717D58">
              <w:rPr>
                <w:sz w:val="22"/>
                <w:szCs w:val="22"/>
              </w:rPr>
              <w:t>2</w:t>
            </w:r>
          </w:p>
        </w:tc>
        <w:tc>
          <w:tcPr>
            <w:tcW w:w="3852" w:type="dxa"/>
            <w:gridSpan w:val="2"/>
          </w:tcPr>
          <w:p w:rsidR="00C05306" w:rsidRPr="00720379" w:rsidRDefault="00C05306" w:rsidP="00452E9B">
            <w:pPr>
              <w:jc w:val="center"/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Консультантпо бухгалтерскомуучету</w:t>
            </w:r>
          </w:p>
        </w:tc>
        <w:tc>
          <w:tcPr>
            <w:tcW w:w="2189" w:type="dxa"/>
          </w:tcPr>
          <w:p w:rsidR="00C05306" w:rsidRPr="00AF4D4C" w:rsidRDefault="00C05306" w:rsidP="00452E9B">
            <w:pPr>
              <w:jc w:val="center"/>
              <w:rPr>
                <w:sz w:val="22"/>
                <w:szCs w:val="22"/>
              </w:rPr>
            </w:pPr>
            <w:r w:rsidRPr="00AF4D4C">
              <w:rPr>
                <w:sz w:val="22"/>
                <w:szCs w:val="22"/>
              </w:rPr>
              <w:t>18</w:t>
            </w:r>
          </w:p>
        </w:tc>
        <w:tc>
          <w:tcPr>
            <w:tcW w:w="2193" w:type="dxa"/>
          </w:tcPr>
          <w:p w:rsidR="00C05306" w:rsidRPr="00AF4D4C" w:rsidRDefault="00C05306" w:rsidP="00452E9B">
            <w:pPr>
              <w:jc w:val="center"/>
              <w:rPr>
                <w:sz w:val="22"/>
                <w:szCs w:val="22"/>
              </w:rPr>
            </w:pPr>
            <w:r w:rsidRPr="00AF4D4C">
              <w:rPr>
                <w:sz w:val="22"/>
                <w:szCs w:val="22"/>
              </w:rPr>
              <w:t>23 000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18818-20</w:t>
            </w:r>
          </w:p>
        </w:tc>
        <w:tc>
          <w:tcPr>
            <w:tcW w:w="1701" w:type="dxa"/>
            <w:vAlign w:val="center"/>
          </w:tcPr>
          <w:p w:rsidR="00C05306" w:rsidRPr="00822108" w:rsidRDefault="00DD31C0" w:rsidP="00DD72DD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D31C0"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C05306" w:rsidRPr="0052717B" w:rsidRDefault="000134AA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C05306" w:rsidRPr="00717D58" w:rsidRDefault="00C05306" w:rsidP="00452E9B">
            <w:pPr>
              <w:jc w:val="center"/>
              <w:rPr>
                <w:sz w:val="22"/>
                <w:szCs w:val="22"/>
              </w:rPr>
            </w:pPr>
            <w:r w:rsidRPr="00717D58">
              <w:rPr>
                <w:sz w:val="22"/>
                <w:szCs w:val="22"/>
              </w:rPr>
              <w:t>3</w:t>
            </w:r>
          </w:p>
        </w:tc>
        <w:tc>
          <w:tcPr>
            <w:tcW w:w="3852" w:type="dxa"/>
            <w:gridSpan w:val="2"/>
          </w:tcPr>
          <w:p w:rsidR="00C05306" w:rsidRPr="00720379" w:rsidRDefault="00C05306" w:rsidP="00452E9B">
            <w:pPr>
              <w:jc w:val="center"/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Консультантпо вопросамналогообложения</w:t>
            </w:r>
          </w:p>
        </w:tc>
        <w:tc>
          <w:tcPr>
            <w:tcW w:w="2189" w:type="dxa"/>
          </w:tcPr>
          <w:p w:rsidR="00C05306" w:rsidRPr="00AF4D4C" w:rsidRDefault="00C05306" w:rsidP="00452E9B">
            <w:pPr>
              <w:jc w:val="center"/>
              <w:rPr>
                <w:sz w:val="22"/>
                <w:szCs w:val="22"/>
              </w:rPr>
            </w:pPr>
            <w:r w:rsidRPr="00AF4D4C">
              <w:rPr>
                <w:sz w:val="22"/>
                <w:szCs w:val="22"/>
              </w:rPr>
              <w:t>9</w:t>
            </w:r>
          </w:p>
        </w:tc>
        <w:tc>
          <w:tcPr>
            <w:tcW w:w="2193" w:type="dxa"/>
          </w:tcPr>
          <w:p w:rsidR="00C05306" w:rsidRPr="00AF4D4C" w:rsidRDefault="00C05306" w:rsidP="00452E9B">
            <w:pPr>
              <w:jc w:val="center"/>
              <w:rPr>
                <w:sz w:val="22"/>
                <w:szCs w:val="22"/>
              </w:rPr>
            </w:pPr>
            <w:r w:rsidRPr="00AF4D4C">
              <w:rPr>
                <w:sz w:val="22"/>
                <w:szCs w:val="22"/>
              </w:rPr>
              <w:t>28 000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11545-50</w:t>
            </w:r>
          </w:p>
        </w:tc>
        <w:tc>
          <w:tcPr>
            <w:tcW w:w="1701" w:type="dxa"/>
            <w:vAlign w:val="center"/>
          </w:tcPr>
          <w:p w:rsidR="00C05306" w:rsidRPr="0052717B" w:rsidRDefault="00DD31C0" w:rsidP="00DD72DD">
            <w:pPr>
              <w:jc w:val="center"/>
              <w:rPr>
                <w:sz w:val="22"/>
                <w:szCs w:val="22"/>
              </w:rPr>
            </w:pPr>
            <w:r w:rsidRPr="00DD31C0"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C05306" w:rsidRPr="0052717B" w:rsidRDefault="000134AA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C05306" w:rsidRPr="0052717B" w:rsidTr="005145FF">
        <w:tc>
          <w:tcPr>
            <w:tcW w:w="593" w:type="dxa"/>
            <w:vMerge w:val="restart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739" w:type="dxa"/>
            <w:gridSpan w:val="5"/>
          </w:tcPr>
          <w:p w:rsidR="00C05306" w:rsidRPr="00AF4D4C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Удержан НДФЛ из заработной платы административно-управленческого персонала за декабрь 201Х г.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</w:tc>
        <w:tc>
          <w:tcPr>
            <w:tcW w:w="2096" w:type="dxa"/>
            <w:vAlign w:val="center"/>
          </w:tcPr>
          <w:p w:rsidR="00C05306" w:rsidRDefault="000134AA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5850</w:t>
            </w:r>
          </w:p>
        </w:tc>
        <w:tc>
          <w:tcPr>
            <w:tcW w:w="1701" w:type="dxa"/>
            <w:vAlign w:val="center"/>
          </w:tcPr>
          <w:p w:rsidR="00C05306" w:rsidRPr="0052717B" w:rsidRDefault="000134AA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0134AA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C05306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4727-30</w:t>
            </w:r>
          </w:p>
        </w:tc>
        <w:tc>
          <w:tcPr>
            <w:tcW w:w="1701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Бухгалтер</w:t>
            </w:r>
          </w:p>
        </w:tc>
        <w:tc>
          <w:tcPr>
            <w:tcW w:w="2096" w:type="dxa"/>
            <w:vAlign w:val="center"/>
          </w:tcPr>
          <w:p w:rsidR="00C05306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D31C0">
              <w:rPr>
                <w:sz w:val="22"/>
                <w:szCs w:val="22"/>
              </w:rPr>
              <w:t>127-30</w:t>
            </w:r>
          </w:p>
        </w:tc>
        <w:tc>
          <w:tcPr>
            <w:tcW w:w="1701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Кассир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1004-50</w:t>
            </w:r>
          </w:p>
        </w:tc>
        <w:tc>
          <w:tcPr>
            <w:tcW w:w="1701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Водитель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1985-50</w:t>
            </w:r>
          </w:p>
        </w:tc>
        <w:tc>
          <w:tcPr>
            <w:tcW w:w="1701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  <w:vMerge w:val="restart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Удержан НДФЛ из заработной платы работников,занятых в основной деятельности</w:t>
            </w:r>
          </w:p>
        </w:tc>
        <w:tc>
          <w:tcPr>
            <w:tcW w:w="2096" w:type="dxa"/>
            <w:vAlign w:val="center"/>
          </w:tcPr>
          <w:p w:rsidR="00C05306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Начальник отдела консалтинга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3102-30</w:t>
            </w:r>
          </w:p>
        </w:tc>
        <w:tc>
          <w:tcPr>
            <w:tcW w:w="1701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Консультант по бухгалтерскому учету</w:t>
            </w:r>
          </w:p>
        </w:tc>
        <w:tc>
          <w:tcPr>
            <w:tcW w:w="2096" w:type="dxa"/>
            <w:vAlign w:val="center"/>
          </w:tcPr>
          <w:p w:rsidR="00C05306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D31C0">
              <w:rPr>
                <w:sz w:val="22"/>
                <w:szCs w:val="22"/>
              </w:rPr>
              <w:t>446-40</w:t>
            </w:r>
          </w:p>
        </w:tc>
        <w:tc>
          <w:tcPr>
            <w:tcW w:w="1701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  <w:vMerge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Консультант по вопросам налогообложения</w:t>
            </w:r>
          </w:p>
        </w:tc>
        <w:tc>
          <w:tcPr>
            <w:tcW w:w="2096" w:type="dxa"/>
            <w:vAlign w:val="center"/>
          </w:tcPr>
          <w:p w:rsidR="00C05306" w:rsidRDefault="00DD31C0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1489-10</w:t>
            </w:r>
          </w:p>
        </w:tc>
        <w:tc>
          <w:tcPr>
            <w:tcW w:w="1701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657" w:type="dxa"/>
            <w:vAlign w:val="center"/>
          </w:tcPr>
          <w:p w:rsidR="00C05306" w:rsidRPr="0052717B" w:rsidRDefault="004154C2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  <w:vMerge w:val="restart"/>
          </w:tcPr>
          <w:p w:rsidR="00C05306" w:rsidRPr="0052717B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Начислены страховые взносы от заработной платы работников организации, занятых в основной деятельности (суммы определить):</w:t>
            </w:r>
          </w:p>
        </w:tc>
        <w:tc>
          <w:tcPr>
            <w:tcW w:w="2096" w:type="dxa"/>
            <w:vAlign w:val="center"/>
          </w:tcPr>
          <w:p w:rsidR="00C05306" w:rsidRPr="0050471F" w:rsidRDefault="00C05306" w:rsidP="00DD72D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C05306" w:rsidRPr="0052717B" w:rsidRDefault="00C05306" w:rsidP="00DD72DD">
            <w:pPr>
              <w:jc w:val="center"/>
              <w:rPr>
                <w:sz w:val="22"/>
                <w:szCs w:val="22"/>
              </w:rPr>
            </w:pPr>
          </w:p>
        </w:tc>
      </w:tr>
      <w:tr w:rsidR="005145FF" w:rsidRPr="0052717B" w:rsidTr="00196D45">
        <w:tc>
          <w:tcPr>
            <w:tcW w:w="593" w:type="dxa"/>
            <w:vMerge/>
          </w:tcPr>
          <w:p w:rsidR="005145FF" w:rsidRDefault="005145FF" w:rsidP="005145FF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5145FF" w:rsidRPr="00720379" w:rsidRDefault="005145FF" w:rsidP="005145FF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страховые взносы на обязательное социальное страхование, зачисляемые в Фонд социального страхования РФ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2096" w:type="dxa"/>
            <w:vAlign w:val="center"/>
          </w:tcPr>
          <w:p w:rsidR="005145FF" w:rsidRPr="00B028EB" w:rsidRDefault="00DD31C0" w:rsidP="005145FF">
            <w:pPr>
              <w:jc w:val="center"/>
              <w:rPr>
                <w:sz w:val="22"/>
                <w:szCs w:val="22"/>
              </w:rPr>
            </w:pPr>
            <w:r w:rsidRPr="00B028EB">
              <w:rPr>
                <w:sz w:val="22"/>
                <w:szCs w:val="22"/>
              </w:rPr>
              <w:t>1570</w:t>
            </w:r>
          </w:p>
        </w:tc>
        <w:tc>
          <w:tcPr>
            <w:tcW w:w="1701" w:type="dxa"/>
            <w:vAlign w:val="center"/>
          </w:tcPr>
          <w:p w:rsidR="005145FF" w:rsidRPr="0052717B" w:rsidRDefault="005145FF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5145FF" w:rsidRDefault="005145FF" w:rsidP="00196D45">
            <w:pPr>
              <w:jc w:val="center"/>
            </w:pPr>
            <w:r w:rsidRPr="007F176D">
              <w:rPr>
                <w:sz w:val="22"/>
                <w:szCs w:val="22"/>
              </w:rPr>
              <w:t>69</w:t>
            </w:r>
            <w:r w:rsidR="00DD31C0">
              <w:rPr>
                <w:sz w:val="22"/>
                <w:szCs w:val="22"/>
              </w:rPr>
              <w:t>/1-1</w:t>
            </w:r>
          </w:p>
        </w:tc>
      </w:tr>
      <w:tr w:rsidR="005145FF" w:rsidRPr="0052717B" w:rsidTr="00196D45">
        <w:tc>
          <w:tcPr>
            <w:tcW w:w="593" w:type="dxa"/>
            <w:vMerge/>
          </w:tcPr>
          <w:p w:rsidR="005145FF" w:rsidRDefault="005145FF" w:rsidP="005145FF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5145FF" w:rsidRPr="00720379" w:rsidRDefault="005145FF" w:rsidP="005145FF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страховые взносы на обязательное социальное страхование от несчастных случаев на производствеи профессиональных заболеваний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2096" w:type="dxa"/>
            <w:vAlign w:val="center"/>
          </w:tcPr>
          <w:p w:rsidR="005145FF" w:rsidRPr="00B028EB" w:rsidRDefault="00B028EB" w:rsidP="005145FF">
            <w:pPr>
              <w:jc w:val="center"/>
              <w:rPr>
                <w:sz w:val="22"/>
                <w:szCs w:val="22"/>
              </w:rPr>
            </w:pPr>
            <w:r w:rsidRPr="00B028EB">
              <w:rPr>
                <w:sz w:val="22"/>
                <w:szCs w:val="22"/>
              </w:rPr>
              <w:t>108-30</w:t>
            </w:r>
          </w:p>
        </w:tc>
        <w:tc>
          <w:tcPr>
            <w:tcW w:w="1701" w:type="dxa"/>
            <w:vAlign w:val="center"/>
          </w:tcPr>
          <w:p w:rsidR="005145FF" w:rsidRPr="0052717B" w:rsidRDefault="005145FF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5145FF" w:rsidRDefault="005145FF" w:rsidP="00196D45">
            <w:pPr>
              <w:jc w:val="center"/>
            </w:pPr>
            <w:r w:rsidRPr="007F176D">
              <w:rPr>
                <w:sz w:val="22"/>
                <w:szCs w:val="22"/>
              </w:rPr>
              <w:t>69</w:t>
            </w:r>
            <w:r w:rsidR="00B028EB">
              <w:rPr>
                <w:sz w:val="22"/>
                <w:szCs w:val="22"/>
              </w:rPr>
              <w:t>/1-2</w:t>
            </w:r>
          </w:p>
        </w:tc>
      </w:tr>
      <w:tr w:rsidR="005145FF" w:rsidRPr="0052717B" w:rsidTr="005145FF">
        <w:tc>
          <w:tcPr>
            <w:tcW w:w="593" w:type="dxa"/>
            <w:vMerge/>
          </w:tcPr>
          <w:p w:rsidR="005145FF" w:rsidRDefault="005145FF" w:rsidP="005145FF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5145FF" w:rsidRPr="00720379" w:rsidRDefault="005145FF" w:rsidP="005145FF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страховые взносы на обязательное пенсионное страхование, зачисляемые в Пенсионный фонд РФ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2096" w:type="dxa"/>
            <w:vAlign w:val="center"/>
          </w:tcPr>
          <w:p w:rsidR="005145FF" w:rsidRPr="00B028EB" w:rsidRDefault="0050471F" w:rsidP="00B028EB">
            <w:pPr>
              <w:jc w:val="center"/>
              <w:rPr>
                <w:sz w:val="22"/>
                <w:szCs w:val="22"/>
              </w:rPr>
            </w:pPr>
            <w:r w:rsidRPr="00B028EB">
              <w:rPr>
                <w:sz w:val="22"/>
                <w:szCs w:val="22"/>
              </w:rPr>
              <w:t xml:space="preserve"> </w:t>
            </w:r>
            <w:r w:rsidR="00B028EB" w:rsidRPr="00B028EB">
              <w:rPr>
                <w:sz w:val="22"/>
                <w:szCs w:val="22"/>
              </w:rPr>
              <w:t>8661-80</w:t>
            </w:r>
          </w:p>
          <w:p w:rsidR="00B028EB" w:rsidRPr="00B028EB" w:rsidRDefault="00B028EB" w:rsidP="00B028EB">
            <w:pPr>
              <w:jc w:val="center"/>
              <w:rPr>
                <w:sz w:val="22"/>
                <w:szCs w:val="22"/>
              </w:rPr>
            </w:pPr>
            <w:r w:rsidRPr="00B028EB">
              <w:rPr>
                <w:sz w:val="22"/>
                <w:szCs w:val="22"/>
              </w:rPr>
              <w:t>3248-20</w:t>
            </w:r>
          </w:p>
        </w:tc>
        <w:tc>
          <w:tcPr>
            <w:tcW w:w="1701" w:type="dxa"/>
            <w:vAlign w:val="center"/>
          </w:tcPr>
          <w:p w:rsidR="005145FF" w:rsidRDefault="005145FF" w:rsidP="005145FF">
            <w:pPr>
              <w:jc w:val="center"/>
              <w:rPr>
                <w:sz w:val="22"/>
                <w:szCs w:val="22"/>
              </w:rPr>
            </w:pPr>
            <w:r w:rsidRPr="00584661">
              <w:rPr>
                <w:sz w:val="22"/>
                <w:szCs w:val="22"/>
              </w:rPr>
              <w:t>20</w:t>
            </w:r>
          </w:p>
          <w:p w:rsidR="00B028EB" w:rsidRDefault="00B028EB" w:rsidP="005145FF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5145FF" w:rsidRDefault="005145FF" w:rsidP="005145FF">
            <w:pPr>
              <w:jc w:val="center"/>
              <w:rPr>
                <w:sz w:val="22"/>
                <w:szCs w:val="22"/>
              </w:rPr>
            </w:pPr>
            <w:r w:rsidRPr="00577434">
              <w:rPr>
                <w:sz w:val="22"/>
                <w:szCs w:val="22"/>
              </w:rPr>
              <w:t>69</w:t>
            </w:r>
            <w:r w:rsidR="00B028EB">
              <w:rPr>
                <w:sz w:val="22"/>
                <w:szCs w:val="22"/>
              </w:rPr>
              <w:t>/2-1</w:t>
            </w:r>
          </w:p>
          <w:p w:rsidR="00B028EB" w:rsidRPr="00B028EB" w:rsidRDefault="00B028EB" w:rsidP="00B028EB">
            <w:pPr>
              <w:jc w:val="center"/>
              <w:rPr>
                <w:sz w:val="22"/>
                <w:szCs w:val="22"/>
              </w:rPr>
            </w:pPr>
            <w:r w:rsidRPr="00577434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/2-2</w:t>
            </w:r>
          </w:p>
        </w:tc>
      </w:tr>
      <w:tr w:rsidR="005145FF" w:rsidRPr="0052717B" w:rsidTr="005145FF">
        <w:tc>
          <w:tcPr>
            <w:tcW w:w="593" w:type="dxa"/>
            <w:vMerge/>
          </w:tcPr>
          <w:p w:rsidR="005145FF" w:rsidRDefault="005145FF" w:rsidP="005145FF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5145FF" w:rsidRPr="00720379" w:rsidRDefault="005145FF" w:rsidP="005145FF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страховые взносы на обязательное медицинскоестрахование, зачисляемые в Федеральный фонд обязательного медицинского страхования</w:t>
            </w:r>
          </w:p>
        </w:tc>
        <w:tc>
          <w:tcPr>
            <w:tcW w:w="2096" w:type="dxa"/>
            <w:vAlign w:val="center"/>
          </w:tcPr>
          <w:p w:rsidR="005145FF" w:rsidRPr="00B028EB" w:rsidRDefault="00B028EB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2761</w:t>
            </w:r>
          </w:p>
        </w:tc>
        <w:tc>
          <w:tcPr>
            <w:tcW w:w="1701" w:type="dxa"/>
            <w:vAlign w:val="center"/>
          </w:tcPr>
          <w:p w:rsidR="005145FF" w:rsidRDefault="005145FF" w:rsidP="005145FF">
            <w:pPr>
              <w:jc w:val="center"/>
            </w:pPr>
            <w:r w:rsidRPr="00584661">
              <w:rPr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:rsidR="005145FF" w:rsidRDefault="005145FF" w:rsidP="005145FF">
            <w:pPr>
              <w:jc w:val="center"/>
            </w:pPr>
            <w:r w:rsidRPr="00577434">
              <w:rPr>
                <w:sz w:val="22"/>
                <w:szCs w:val="22"/>
              </w:rPr>
              <w:t>69</w:t>
            </w:r>
            <w:r w:rsidR="00B028EB">
              <w:rPr>
                <w:sz w:val="22"/>
                <w:szCs w:val="22"/>
              </w:rPr>
              <w:t>/3-1</w:t>
            </w:r>
          </w:p>
        </w:tc>
      </w:tr>
      <w:tr w:rsidR="00196D45" w:rsidRPr="0052717B" w:rsidTr="00196D45">
        <w:tc>
          <w:tcPr>
            <w:tcW w:w="593" w:type="dxa"/>
            <w:vMerge w:val="restart"/>
          </w:tcPr>
          <w:p w:rsidR="00196D45" w:rsidRDefault="00196D45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739" w:type="dxa"/>
            <w:gridSpan w:val="5"/>
          </w:tcPr>
          <w:p w:rsidR="00196D45" w:rsidRPr="00720379" w:rsidRDefault="00196D45" w:rsidP="00452E9B">
            <w:pPr>
              <w:rPr>
                <w:sz w:val="22"/>
                <w:szCs w:val="22"/>
              </w:rPr>
            </w:pPr>
            <w:r w:rsidRPr="007E32A3">
              <w:rPr>
                <w:sz w:val="22"/>
                <w:szCs w:val="22"/>
              </w:rPr>
              <w:t>Начислены страховые взносы от заработной платыадминистративно-управленческого персонала (суммыопределить):</w:t>
            </w:r>
          </w:p>
        </w:tc>
        <w:tc>
          <w:tcPr>
            <w:tcW w:w="2096" w:type="dxa"/>
            <w:vAlign w:val="center"/>
          </w:tcPr>
          <w:p w:rsidR="00196D45" w:rsidRPr="00B028EB" w:rsidRDefault="00196D45" w:rsidP="00514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6D45" w:rsidRPr="0052717B" w:rsidRDefault="00196D45" w:rsidP="00196D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vAlign w:val="center"/>
          </w:tcPr>
          <w:p w:rsidR="00196D45" w:rsidRDefault="00196D45" w:rsidP="00196D45">
            <w:pPr>
              <w:jc w:val="center"/>
            </w:pPr>
          </w:p>
        </w:tc>
      </w:tr>
      <w:tr w:rsidR="00196D45" w:rsidRPr="0052717B" w:rsidTr="00196D45">
        <w:tc>
          <w:tcPr>
            <w:tcW w:w="593" w:type="dxa"/>
            <w:vMerge/>
          </w:tcPr>
          <w:p w:rsidR="00196D45" w:rsidRDefault="00196D45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196D45" w:rsidRPr="007E32A3" w:rsidRDefault="00196D45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страховые взносы на обязательное социальное страхование, зачисляемые в Фонд социального страхования РФ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2096" w:type="dxa"/>
            <w:vAlign w:val="center"/>
          </w:tcPr>
          <w:p w:rsidR="00196D45" w:rsidRPr="00B028EB" w:rsidRDefault="00B028EB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3501-10</w:t>
            </w:r>
          </w:p>
        </w:tc>
        <w:tc>
          <w:tcPr>
            <w:tcW w:w="1701" w:type="dxa"/>
            <w:vAlign w:val="center"/>
          </w:tcPr>
          <w:p w:rsidR="00196D45" w:rsidRDefault="00196D45" w:rsidP="00196D45">
            <w:pPr>
              <w:jc w:val="center"/>
            </w:pPr>
            <w:r w:rsidRPr="00AB5093"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196D45" w:rsidRDefault="00196D45" w:rsidP="00196D45">
            <w:pPr>
              <w:jc w:val="center"/>
            </w:pPr>
            <w:r w:rsidRPr="00590223">
              <w:rPr>
                <w:sz w:val="22"/>
                <w:szCs w:val="22"/>
              </w:rPr>
              <w:t>69</w:t>
            </w:r>
            <w:r w:rsidR="00B028EB">
              <w:rPr>
                <w:sz w:val="22"/>
                <w:szCs w:val="22"/>
              </w:rPr>
              <w:t>/1-1</w:t>
            </w:r>
          </w:p>
        </w:tc>
      </w:tr>
      <w:tr w:rsidR="00196D45" w:rsidRPr="0052717B" w:rsidTr="00196D45">
        <w:tc>
          <w:tcPr>
            <w:tcW w:w="593" w:type="dxa"/>
            <w:vMerge/>
          </w:tcPr>
          <w:p w:rsidR="00196D45" w:rsidRDefault="00196D45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196D45" w:rsidRPr="007E32A3" w:rsidRDefault="00196D45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страховые взносы на обязательное социальное страхование от несчастных случаев на производствеи профессиональных заболеваний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2096" w:type="dxa"/>
            <w:vAlign w:val="center"/>
          </w:tcPr>
          <w:p w:rsidR="00196D45" w:rsidRPr="00B028EB" w:rsidRDefault="00D80854" w:rsidP="00B028EB">
            <w:pPr>
              <w:jc w:val="center"/>
              <w:rPr>
                <w:sz w:val="22"/>
                <w:szCs w:val="22"/>
              </w:rPr>
            </w:pPr>
            <w:r w:rsidRPr="00B028EB">
              <w:rPr>
                <w:sz w:val="22"/>
                <w:szCs w:val="22"/>
              </w:rPr>
              <w:t>2</w:t>
            </w:r>
            <w:r w:rsidR="00B028EB">
              <w:rPr>
                <w:sz w:val="22"/>
                <w:szCs w:val="22"/>
              </w:rPr>
              <w:t>41-50</w:t>
            </w:r>
          </w:p>
        </w:tc>
        <w:tc>
          <w:tcPr>
            <w:tcW w:w="1701" w:type="dxa"/>
            <w:vAlign w:val="center"/>
          </w:tcPr>
          <w:p w:rsidR="00196D45" w:rsidRDefault="00196D45" w:rsidP="00196D45">
            <w:pPr>
              <w:jc w:val="center"/>
            </w:pPr>
            <w:r w:rsidRPr="00AB5093"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196D45" w:rsidRDefault="00196D45" w:rsidP="00196D45">
            <w:pPr>
              <w:jc w:val="center"/>
            </w:pPr>
            <w:r w:rsidRPr="00590223">
              <w:rPr>
                <w:sz w:val="22"/>
                <w:szCs w:val="22"/>
              </w:rPr>
              <w:t>69</w:t>
            </w:r>
            <w:r w:rsidR="00B028EB">
              <w:rPr>
                <w:sz w:val="22"/>
                <w:szCs w:val="22"/>
              </w:rPr>
              <w:t>/1-2</w:t>
            </w:r>
          </w:p>
        </w:tc>
      </w:tr>
      <w:tr w:rsidR="00196D45" w:rsidRPr="0052717B" w:rsidTr="00196D45">
        <w:tc>
          <w:tcPr>
            <w:tcW w:w="593" w:type="dxa"/>
            <w:vMerge/>
          </w:tcPr>
          <w:p w:rsidR="00196D45" w:rsidRDefault="00196D45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196D45" w:rsidRPr="007E32A3" w:rsidRDefault="00196D45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страховые взносы на обязательное пенсионное страхование, зачисляемые в Пенсионный фонд РФ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2096" w:type="dxa"/>
            <w:vAlign w:val="center"/>
          </w:tcPr>
          <w:p w:rsidR="00196D45" w:rsidRDefault="00B028EB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19316-40</w:t>
            </w:r>
          </w:p>
          <w:p w:rsidR="00B028EB" w:rsidRPr="00B028EB" w:rsidRDefault="00B028EB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7243-60</w:t>
            </w:r>
          </w:p>
        </w:tc>
        <w:tc>
          <w:tcPr>
            <w:tcW w:w="1701" w:type="dxa"/>
            <w:vAlign w:val="center"/>
          </w:tcPr>
          <w:p w:rsidR="00196D45" w:rsidRDefault="00196D45" w:rsidP="00196D45">
            <w:pPr>
              <w:jc w:val="center"/>
              <w:rPr>
                <w:sz w:val="22"/>
                <w:szCs w:val="22"/>
              </w:rPr>
            </w:pPr>
            <w:r w:rsidRPr="00AB5093">
              <w:rPr>
                <w:sz w:val="22"/>
                <w:szCs w:val="22"/>
              </w:rPr>
              <w:t>26</w:t>
            </w:r>
          </w:p>
          <w:p w:rsidR="00B028EB" w:rsidRDefault="00B028EB" w:rsidP="00196D45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B028EB" w:rsidRDefault="00B028EB" w:rsidP="00B028EB">
            <w:pPr>
              <w:jc w:val="center"/>
              <w:rPr>
                <w:sz w:val="22"/>
                <w:szCs w:val="22"/>
              </w:rPr>
            </w:pPr>
            <w:r w:rsidRPr="00577434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/2-1</w:t>
            </w:r>
          </w:p>
          <w:p w:rsidR="00196D45" w:rsidRDefault="00B028EB" w:rsidP="00B028EB">
            <w:pPr>
              <w:jc w:val="center"/>
            </w:pPr>
            <w:r w:rsidRPr="00577434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/2-2</w:t>
            </w:r>
          </w:p>
        </w:tc>
      </w:tr>
      <w:tr w:rsidR="00196D45" w:rsidRPr="0052717B" w:rsidTr="00196D45">
        <w:tc>
          <w:tcPr>
            <w:tcW w:w="593" w:type="dxa"/>
            <w:vMerge/>
          </w:tcPr>
          <w:p w:rsidR="00196D45" w:rsidRDefault="00196D45" w:rsidP="00452E9B">
            <w:pPr>
              <w:rPr>
                <w:sz w:val="22"/>
                <w:szCs w:val="22"/>
              </w:rPr>
            </w:pPr>
          </w:p>
        </w:tc>
        <w:tc>
          <w:tcPr>
            <w:tcW w:w="8739" w:type="dxa"/>
            <w:gridSpan w:val="5"/>
          </w:tcPr>
          <w:p w:rsidR="00196D45" w:rsidRPr="00720379" w:rsidRDefault="00196D45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страховые взносы на обязательное медицинскоестрахование, зачисляемые в Федеральный фонд обязательного медицинского страхования</w:t>
            </w:r>
          </w:p>
        </w:tc>
        <w:tc>
          <w:tcPr>
            <w:tcW w:w="2096" w:type="dxa"/>
            <w:vAlign w:val="center"/>
          </w:tcPr>
          <w:p w:rsidR="00196D45" w:rsidRPr="00B028EB" w:rsidRDefault="00B028EB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6157-10</w:t>
            </w:r>
          </w:p>
        </w:tc>
        <w:tc>
          <w:tcPr>
            <w:tcW w:w="1701" w:type="dxa"/>
            <w:vAlign w:val="center"/>
          </w:tcPr>
          <w:p w:rsidR="00196D45" w:rsidRDefault="00196D45" w:rsidP="00196D45">
            <w:pPr>
              <w:jc w:val="center"/>
            </w:pPr>
            <w:r w:rsidRPr="00AB5093"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196D45" w:rsidRDefault="00196D45" w:rsidP="00196D45">
            <w:pPr>
              <w:jc w:val="center"/>
            </w:pPr>
            <w:r w:rsidRPr="00590223">
              <w:rPr>
                <w:sz w:val="22"/>
                <w:szCs w:val="22"/>
              </w:rPr>
              <w:t>69</w:t>
            </w:r>
            <w:r w:rsidR="00B028EB">
              <w:rPr>
                <w:sz w:val="22"/>
                <w:szCs w:val="22"/>
              </w:rPr>
              <w:t>/3-1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Признана выручка от продажи объекта основныхсредств (</w:t>
            </w:r>
            <w:r>
              <w:rPr>
                <w:sz w:val="22"/>
                <w:szCs w:val="22"/>
              </w:rPr>
              <w:t>автомобиль</w:t>
            </w:r>
            <w:r w:rsidRPr="00720379">
              <w:rPr>
                <w:sz w:val="22"/>
                <w:szCs w:val="22"/>
              </w:rPr>
              <w:t>)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790 000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="00B028EB">
              <w:rPr>
                <w:sz w:val="22"/>
                <w:szCs w:val="22"/>
              </w:rPr>
              <w:t>/1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541895">
              <w:rPr>
                <w:sz w:val="22"/>
                <w:szCs w:val="22"/>
              </w:rPr>
              <w:t>Начислен НДС от продажи объекта основных средств(</w:t>
            </w:r>
            <w:r>
              <w:rPr>
                <w:sz w:val="22"/>
                <w:szCs w:val="22"/>
              </w:rPr>
              <w:t>автомобиль</w:t>
            </w:r>
            <w:r w:rsidRPr="00541895">
              <w:rPr>
                <w:sz w:val="22"/>
                <w:szCs w:val="22"/>
              </w:rPr>
              <w:t>) (сумму определить)</w:t>
            </w:r>
          </w:p>
        </w:tc>
        <w:tc>
          <w:tcPr>
            <w:tcW w:w="2096" w:type="dxa"/>
            <w:vAlign w:val="center"/>
          </w:tcPr>
          <w:p w:rsidR="00C05306" w:rsidRPr="00B028EB" w:rsidRDefault="00B028EB" w:rsidP="00196D45">
            <w:pPr>
              <w:jc w:val="center"/>
              <w:rPr>
                <w:sz w:val="22"/>
                <w:szCs w:val="22"/>
              </w:rPr>
            </w:pPr>
            <w:r w:rsidRPr="00B028EB">
              <w:rPr>
                <w:sz w:val="22"/>
                <w:szCs w:val="22"/>
              </w:rPr>
              <w:t>120508-50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="00B028EB">
              <w:rPr>
                <w:sz w:val="22"/>
                <w:szCs w:val="22"/>
              </w:rPr>
              <w:t>/2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739" w:type="dxa"/>
            <w:gridSpan w:val="5"/>
          </w:tcPr>
          <w:p w:rsidR="00C05306" w:rsidRPr="00541895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Списана первоначальная стоимость объекта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900 000</w:t>
            </w:r>
          </w:p>
        </w:tc>
        <w:tc>
          <w:tcPr>
            <w:tcW w:w="1701" w:type="dxa"/>
            <w:vAlign w:val="center"/>
          </w:tcPr>
          <w:p w:rsidR="00C05306" w:rsidRPr="0052717B" w:rsidRDefault="00822108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</w:t>
            </w:r>
            <w:r w:rsidR="00B028EB">
              <w:rPr>
                <w:sz w:val="22"/>
                <w:szCs w:val="22"/>
              </w:rPr>
              <w:t>2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B028EB">
              <w:rPr>
                <w:sz w:val="22"/>
                <w:szCs w:val="22"/>
              </w:rPr>
              <w:t>/1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541895">
              <w:rPr>
                <w:sz w:val="22"/>
                <w:szCs w:val="22"/>
              </w:rPr>
              <w:t>Списана сумма амортизации, начисленной за времяэксплуатации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320 000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B028EB">
              <w:rPr>
                <w:sz w:val="22"/>
                <w:szCs w:val="22"/>
              </w:rPr>
              <w:t>/2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739" w:type="dxa"/>
            <w:gridSpan w:val="5"/>
          </w:tcPr>
          <w:p w:rsidR="00C05306" w:rsidRPr="00541895" w:rsidRDefault="00C05306" w:rsidP="00452E9B">
            <w:pPr>
              <w:rPr>
                <w:sz w:val="22"/>
                <w:szCs w:val="22"/>
              </w:rPr>
            </w:pPr>
            <w:r w:rsidRPr="00541895">
              <w:rPr>
                <w:sz w:val="22"/>
                <w:szCs w:val="22"/>
              </w:rPr>
              <w:t>Списана остаточная стоимость объекта в связи с егопродажей (сумму определить)</w:t>
            </w:r>
          </w:p>
        </w:tc>
        <w:tc>
          <w:tcPr>
            <w:tcW w:w="2096" w:type="dxa"/>
            <w:vAlign w:val="center"/>
          </w:tcPr>
          <w:p w:rsidR="00C05306" w:rsidRPr="00B028EB" w:rsidRDefault="00196D45" w:rsidP="005145FF">
            <w:pPr>
              <w:jc w:val="center"/>
              <w:rPr>
                <w:sz w:val="22"/>
                <w:szCs w:val="22"/>
              </w:rPr>
            </w:pPr>
            <w:r w:rsidRPr="00B028EB">
              <w:rPr>
                <w:sz w:val="22"/>
                <w:szCs w:val="22"/>
              </w:rPr>
              <w:t>580000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="00B028EB">
              <w:rPr>
                <w:sz w:val="22"/>
                <w:szCs w:val="22"/>
              </w:rPr>
              <w:t>/2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B028EB">
              <w:rPr>
                <w:sz w:val="22"/>
                <w:szCs w:val="22"/>
              </w:rPr>
              <w:t>/2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739" w:type="dxa"/>
            <w:gridSpan w:val="5"/>
          </w:tcPr>
          <w:p w:rsidR="00C05306" w:rsidRPr="00541895" w:rsidRDefault="00C05306" w:rsidP="00452E9B">
            <w:pPr>
              <w:rPr>
                <w:sz w:val="22"/>
                <w:szCs w:val="22"/>
              </w:rPr>
            </w:pPr>
            <w:r w:rsidRPr="00541895">
              <w:rPr>
                <w:sz w:val="22"/>
                <w:szCs w:val="22"/>
              </w:rPr>
              <w:t>На расчетный счет поступила сумма оплаты за проданный объект</w:t>
            </w:r>
          </w:p>
        </w:tc>
        <w:tc>
          <w:tcPr>
            <w:tcW w:w="2096" w:type="dxa"/>
            <w:vAlign w:val="center"/>
          </w:tcPr>
          <w:p w:rsidR="00C05306" w:rsidRPr="00B028EB" w:rsidRDefault="00B028EB" w:rsidP="005145FF">
            <w:pPr>
              <w:jc w:val="center"/>
              <w:rPr>
                <w:sz w:val="22"/>
                <w:szCs w:val="22"/>
              </w:rPr>
            </w:pPr>
            <w:r w:rsidRPr="00B028EB">
              <w:rPr>
                <w:sz w:val="22"/>
                <w:szCs w:val="22"/>
              </w:rPr>
              <w:t>790000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739" w:type="dxa"/>
            <w:gridSpan w:val="5"/>
          </w:tcPr>
          <w:p w:rsidR="00C05306" w:rsidRPr="00541895" w:rsidRDefault="00C05306" w:rsidP="00452E9B">
            <w:pPr>
              <w:rPr>
                <w:sz w:val="22"/>
                <w:szCs w:val="22"/>
              </w:rPr>
            </w:pPr>
            <w:r w:rsidRPr="00541895">
              <w:rPr>
                <w:sz w:val="22"/>
                <w:szCs w:val="22"/>
              </w:rPr>
              <w:t xml:space="preserve">С расчетного счета оплачены услуги </w:t>
            </w:r>
            <w:r>
              <w:rPr>
                <w:sz w:val="22"/>
                <w:szCs w:val="22"/>
              </w:rPr>
              <w:t xml:space="preserve">сторонней организации </w:t>
            </w:r>
            <w:r w:rsidRPr="00541895">
              <w:rPr>
                <w:sz w:val="22"/>
                <w:szCs w:val="22"/>
              </w:rPr>
              <w:t>по продаже объекта основных средств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739" w:type="dxa"/>
            <w:gridSpan w:val="5"/>
          </w:tcPr>
          <w:p w:rsidR="00C05306" w:rsidRPr="00541895" w:rsidRDefault="00C05306" w:rsidP="00452E9B">
            <w:pPr>
              <w:rPr>
                <w:sz w:val="22"/>
                <w:szCs w:val="22"/>
              </w:rPr>
            </w:pPr>
            <w:r w:rsidRPr="00541895">
              <w:rPr>
                <w:sz w:val="22"/>
                <w:szCs w:val="22"/>
              </w:rPr>
              <w:t>По чеку № 1</w:t>
            </w:r>
            <w:r>
              <w:rPr>
                <w:sz w:val="22"/>
                <w:szCs w:val="22"/>
              </w:rPr>
              <w:t>2</w:t>
            </w:r>
            <w:r w:rsidRPr="0054189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Pr="00541895">
              <w:rPr>
                <w:sz w:val="22"/>
                <w:szCs w:val="22"/>
              </w:rPr>
              <w:t>185 СБ РФ поступили денежные средства для осуществления наличных расчетов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739" w:type="dxa"/>
            <w:gridSpan w:val="5"/>
          </w:tcPr>
          <w:p w:rsidR="00C05306" w:rsidRPr="0054189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 xml:space="preserve">Выданы денежные средства под отчет водителю </w:t>
            </w:r>
            <w:r>
              <w:rPr>
                <w:sz w:val="22"/>
                <w:szCs w:val="22"/>
              </w:rPr>
              <w:t>АгошковуИ</w:t>
            </w:r>
            <w:r w:rsidRPr="00FC2415">
              <w:rPr>
                <w:sz w:val="22"/>
                <w:szCs w:val="22"/>
              </w:rPr>
              <w:t>. Н. для приобретения ГСМ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 xml:space="preserve">Представлен авансовый отчет </w:t>
            </w:r>
            <w:r>
              <w:rPr>
                <w:sz w:val="22"/>
                <w:szCs w:val="22"/>
              </w:rPr>
              <w:t xml:space="preserve">Агошковым И. </w:t>
            </w:r>
            <w:r w:rsidRPr="00FC2415">
              <w:rPr>
                <w:sz w:val="22"/>
                <w:szCs w:val="22"/>
              </w:rPr>
              <w:t>Н. о приобретении ГСМ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720379">
              <w:rPr>
                <w:sz w:val="22"/>
                <w:szCs w:val="22"/>
              </w:rPr>
              <w:t>Списаны ГСМ на общехозяйственные нужды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</w:t>
            </w:r>
          </w:p>
        </w:tc>
        <w:tc>
          <w:tcPr>
            <w:tcW w:w="1701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739" w:type="dxa"/>
            <w:gridSpan w:val="5"/>
          </w:tcPr>
          <w:p w:rsidR="00C05306" w:rsidRPr="00720379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Признана выручка от оказания консалтинговых услуг</w:t>
            </w:r>
          </w:p>
        </w:tc>
        <w:tc>
          <w:tcPr>
            <w:tcW w:w="2096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3 600 000</w:t>
            </w:r>
          </w:p>
        </w:tc>
        <w:tc>
          <w:tcPr>
            <w:tcW w:w="1701" w:type="dxa"/>
            <w:vAlign w:val="center"/>
          </w:tcPr>
          <w:p w:rsidR="00C05306" w:rsidRPr="0052717B" w:rsidRDefault="00B028EB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657" w:type="dxa"/>
            <w:vAlign w:val="center"/>
          </w:tcPr>
          <w:p w:rsidR="00C05306" w:rsidRPr="0052717B" w:rsidRDefault="00B028EB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96D45">
              <w:rPr>
                <w:sz w:val="22"/>
                <w:szCs w:val="22"/>
              </w:rPr>
              <w:t>0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Начислен НДС к уплате в бюджет от оказания консалтинговых услуг (сумму определить)</w:t>
            </w:r>
          </w:p>
        </w:tc>
        <w:tc>
          <w:tcPr>
            <w:tcW w:w="2096" w:type="dxa"/>
            <w:vAlign w:val="center"/>
          </w:tcPr>
          <w:p w:rsidR="00C05306" w:rsidRPr="00551CE7" w:rsidRDefault="00B028EB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549152-50</w:t>
            </w:r>
          </w:p>
        </w:tc>
        <w:tc>
          <w:tcPr>
            <w:tcW w:w="1701" w:type="dxa"/>
            <w:vAlign w:val="center"/>
          </w:tcPr>
          <w:p w:rsidR="00C05306" w:rsidRPr="00551CE7" w:rsidRDefault="00196D45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90</w:t>
            </w:r>
            <w:r w:rsidR="00B028EB" w:rsidRPr="00551CE7">
              <w:rPr>
                <w:sz w:val="22"/>
                <w:szCs w:val="22"/>
              </w:rPr>
              <w:t>/3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Списаны расходы по оказанию консалтинговых услуг(сумму определить)</w:t>
            </w:r>
          </w:p>
        </w:tc>
        <w:tc>
          <w:tcPr>
            <w:tcW w:w="2096" w:type="dxa"/>
            <w:vAlign w:val="center"/>
          </w:tcPr>
          <w:p w:rsidR="00C05306" w:rsidRPr="00551CE7" w:rsidRDefault="00551CE7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93544-60</w:t>
            </w:r>
          </w:p>
        </w:tc>
        <w:tc>
          <w:tcPr>
            <w:tcW w:w="1701" w:type="dxa"/>
            <w:vAlign w:val="center"/>
          </w:tcPr>
          <w:p w:rsidR="00C05306" w:rsidRPr="00551CE7" w:rsidRDefault="00196D45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90</w:t>
            </w:r>
            <w:r w:rsidR="00551CE7" w:rsidRPr="00551CE7">
              <w:rPr>
                <w:sz w:val="22"/>
                <w:szCs w:val="22"/>
              </w:rPr>
              <w:t>/2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Списаны общехозяйственные расходы(сумму определить)</w:t>
            </w:r>
          </w:p>
        </w:tc>
        <w:tc>
          <w:tcPr>
            <w:tcW w:w="2096" w:type="dxa"/>
            <w:vAlign w:val="center"/>
          </w:tcPr>
          <w:p w:rsidR="00C05306" w:rsidRPr="00551CE7" w:rsidRDefault="00551CE7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174486-90</w:t>
            </w:r>
          </w:p>
        </w:tc>
        <w:tc>
          <w:tcPr>
            <w:tcW w:w="1701" w:type="dxa"/>
            <w:vAlign w:val="center"/>
          </w:tcPr>
          <w:p w:rsidR="00C05306" w:rsidRPr="00551CE7" w:rsidRDefault="00196D45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90</w:t>
            </w:r>
            <w:r w:rsidR="00551CE7" w:rsidRPr="00551CE7">
              <w:rPr>
                <w:sz w:val="22"/>
                <w:szCs w:val="22"/>
              </w:rPr>
              <w:t>/2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Отражен финансовый результат (суммы определить):</w:t>
            </w:r>
          </w:p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а) от основной деятельности</w:t>
            </w:r>
          </w:p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б) от прочих видов деятельности</w:t>
            </w:r>
          </w:p>
        </w:tc>
        <w:tc>
          <w:tcPr>
            <w:tcW w:w="2096" w:type="dxa"/>
            <w:vAlign w:val="center"/>
          </w:tcPr>
          <w:p w:rsidR="00196D45" w:rsidRPr="00551CE7" w:rsidRDefault="00196D45" w:rsidP="005145FF">
            <w:pPr>
              <w:jc w:val="center"/>
              <w:rPr>
                <w:sz w:val="22"/>
                <w:szCs w:val="22"/>
              </w:rPr>
            </w:pPr>
          </w:p>
          <w:p w:rsidR="00196D45" w:rsidRPr="00551CE7" w:rsidRDefault="00551CE7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2782705</w:t>
            </w:r>
          </w:p>
          <w:p w:rsidR="00196D45" w:rsidRPr="00551CE7" w:rsidRDefault="00551CE7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91991-50</w:t>
            </w:r>
          </w:p>
        </w:tc>
        <w:tc>
          <w:tcPr>
            <w:tcW w:w="1701" w:type="dxa"/>
            <w:vAlign w:val="center"/>
          </w:tcPr>
          <w:p w:rsidR="00C05306" w:rsidRPr="00551CE7" w:rsidRDefault="00C05306" w:rsidP="005145FF">
            <w:pPr>
              <w:jc w:val="center"/>
              <w:rPr>
                <w:sz w:val="22"/>
                <w:szCs w:val="22"/>
              </w:rPr>
            </w:pPr>
          </w:p>
          <w:p w:rsidR="00196D45" w:rsidRPr="00551CE7" w:rsidRDefault="00196D45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90</w:t>
            </w:r>
            <w:r w:rsidR="00551CE7" w:rsidRPr="00551CE7">
              <w:rPr>
                <w:sz w:val="22"/>
                <w:szCs w:val="22"/>
              </w:rPr>
              <w:t>/9</w:t>
            </w:r>
          </w:p>
          <w:p w:rsidR="00196D45" w:rsidRPr="00551CE7" w:rsidRDefault="00196D45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91</w:t>
            </w:r>
            <w:r w:rsidR="00551CE7" w:rsidRPr="00551CE7">
              <w:rPr>
                <w:sz w:val="22"/>
                <w:szCs w:val="22"/>
              </w:rPr>
              <w:t>/9</w:t>
            </w:r>
          </w:p>
        </w:tc>
        <w:tc>
          <w:tcPr>
            <w:tcW w:w="1657" w:type="dxa"/>
            <w:vAlign w:val="center"/>
          </w:tcPr>
          <w:p w:rsidR="00C05306" w:rsidRDefault="00C05306" w:rsidP="005145FF">
            <w:pPr>
              <w:jc w:val="center"/>
              <w:rPr>
                <w:sz w:val="22"/>
                <w:szCs w:val="22"/>
              </w:rPr>
            </w:pPr>
          </w:p>
          <w:p w:rsidR="00196D45" w:rsidRDefault="00551CE7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90/9</w:t>
            </w:r>
          </w:p>
          <w:p w:rsidR="00196D45" w:rsidRPr="0052717B" w:rsidRDefault="00196D45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51CE7">
              <w:rPr>
                <w:sz w:val="22"/>
                <w:szCs w:val="22"/>
              </w:rPr>
              <w:t>1/9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 xml:space="preserve">На расчетный счет </w:t>
            </w:r>
            <w:r>
              <w:rPr>
                <w:sz w:val="22"/>
                <w:szCs w:val="22"/>
              </w:rPr>
              <w:t>поступила оплата за консалтинго</w:t>
            </w:r>
            <w:r w:rsidRPr="00FC2415">
              <w:rPr>
                <w:sz w:val="22"/>
                <w:szCs w:val="22"/>
              </w:rPr>
              <w:t>вые услуги</w:t>
            </w:r>
          </w:p>
        </w:tc>
        <w:tc>
          <w:tcPr>
            <w:tcW w:w="2096" w:type="dxa"/>
            <w:vAlign w:val="center"/>
          </w:tcPr>
          <w:p w:rsidR="00C05306" w:rsidRPr="00551CE7" w:rsidRDefault="00C05306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3 600 000</w:t>
            </w:r>
          </w:p>
        </w:tc>
        <w:tc>
          <w:tcPr>
            <w:tcW w:w="1701" w:type="dxa"/>
            <w:vAlign w:val="center"/>
          </w:tcPr>
          <w:p w:rsidR="00C05306" w:rsidRPr="00551CE7" w:rsidRDefault="00196D45" w:rsidP="005145FF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51</w:t>
            </w:r>
          </w:p>
        </w:tc>
        <w:tc>
          <w:tcPr>
            <w:tcW w:w="1657" w:type="dxa"/>
            <w:vAlign w:val="center"/>
          </w:tcPr>
          <w:p w:rsidR="00C05306" w:rsidRPr="0052717B" w:rsidRDefault="00551CE7" w:rsidP="00514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Доначислен налог на прибыль за декабрь 201Х г. в размере 20% (сумму определить при заполнении отчета</w:t>
            </w:r>
            <w:r>
              <w:rPr>
                <w:sz w:val="22"/>
                <w:szCs w:val="22"/>
              </w:rPr>
              <w:t xml:space="preserve"> о финансовых результатах</w:t>
            </w:r>
          </w:p>
        </w:tc>
        <w:tc>
          <w:tcPr>
            <w:tcW w:w="2096" w:type="dxa"/>
            <w:vAlign w:val="center"/>
          </w:tcPr>
          <w:p w:rsidR="00C05306" w:rsidRPr="00551CE7" w:rsidRDefault="00551CE7" w:rsidP="00DD72DD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574939-30</w:t>
            </w:r>
          </w:p>
        </w:tc>
        <w:tc>
          <w:tcPr>
            <w:tcW w:w="1701" w:type="dxa"/>
            <w:vAlign w:val="center"/>
          </w:tcPr>
          <w:p w:rsidR="00C05306" w:rsidRPr="00551CE7" w:rsidRDefault="00196D45" w:rsidP="00DD72DD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99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05306" w:rsidRPr="0052717B" w:rsidTr="005145FF">
        <w:tc>
          <w:tcPr>
            <w:tcW w:w="593" w:type="dxa"/>
          </w:tcPr>
          <w:p w:rsidR="00C05306" w:rsidRDefault="00C05306" w:rsidP="0045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8739" w:type="dxa"/>
            <w:gridSpan w:val="5"/>
          </w:tcPr>
          <w:p w:rsidR="00C05306" w:rsidRPr="00FC2415" w:rsidRDefault="00C05306" w:rsidP="00452E9B">
            <w:pPr>
              <w:rPr>
                <w:sz w:val="22"/>
                <w:szCs w:val="22"/>
              </w:rPr>
            </w:pPr>
            <w:r w:rsidRPr="00FC2415">
              <w:rPr>
                <w:sz w:val="22"/>
                <w:szCs w:val="22"/>
              </w:rPr>
              <w:t>Отражена нераспределенная прибыль отчетного года(сумму определить)</w:t>
            </w:r>
          </w:p>
        </w:tc>
        <w:tc>
          <w:tcPr>
            <w:tcW w:w="2096" w:type="dxa"/>
            <w:vAlign w:val="center"/>
          </w:tcPr>
          <w:p w:rsidR="00C05306" w:rsidRPr="00551CE7" w:rsidRDefault="00551CE7" w:rsidP="00DD72DD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2299757-20</w:t>
            </w:r>
          </w:p>
        </w:tc>
        <w:tc>
          <w:tcPr>
            <w:tcW w:w="1701" w:type="dxa"/>
            <w:vAlign w:val="center"/>
          </w:tcPr>
          <w:p w:rsidR="00C05306" w:rsidRPr="00551CE7" w:rsidRDefault="00196D45" w:rsidP="00DD72DD">
            <w:pPr>
              <w:jc w:val="center"/>
              <w:rPr>
                <w:sz w:val="22"/>
                <w:szCs w:val="22"/>
              </w:rPr>
            </w:pPr>
            <w:r w:rsidRPr="00551CE7">
              <w:rPr>
                <w:sz w:val="22"/>
                <w:szCs w:val="22"/>
              </w:rPr>
              <w:t>99</w:t>
            </w:r>
          </w:p>
        </w:tc>
        <w:tc>
          <w:tcPr>
            <w:tcW w:w="1657" w:type="dxa"/>
            <w:vAlign w:val="center"/>
          </w:tcPr>
          <w:p w:rsidR="00C05306" w:rsidRPr="0052717B" w:rsidRDefault="00196D45" w:rsidP="00DD7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</w:tbl>
    <w:p w:rsidR="00C05306" w:rsidRPr="0052717B" w:rsidRDefault="00C05306" w:rsidP="00C05306">
      <w:pPr>
        <w:jc w:val="center"/>
        <w:rPr>
          <w:b/>
          <w:sz w:val="22"/>
          <w:szCs w:val="22"/>
        </w:rPr>
      </w:pPr>
    </w:p>
    <w:p w:rsidR="00E33148" w:rsidRDefault="00E33148" w:rsidP="00624158">
      <w:pPr>
        <w:jc w:val="both"/>
      </w:pPr>
    </w:p>
    <w:p w:rsidR="00D80854" w:rsidRDefault="00D80854" w:rsidP="00624158">
      <w:pPr>
        <w:jc w:val="both"/>
        <w:sectPr w:rsidR="00D80854" w:rsidSect="00C0530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36EEB" w:rsidRDefault="006320E3" w:rsidP="00C36EEB">
      <w:pPr>
        <w:jc w:val="center"/>
        <w:rPr>
          <w:b/>
          <w:sz w:val="22"/>
          <w:szCs w:val="22"/>
        </w:rPr>
      </w:pPr>
      <w:r w:rsidRPr="00C137EE">
        <w:rPr>
          <w:b/>
          <w:sz w:val="22"/>
          <w:szCs w:val="22"/>
        </w:rPr>
        <w:lastRenderedPageBreak/>
        <w:t xml:space="preserve">Задание </w:t>
      </w:r>
      <w:r>
        <w:rPr>
          <w:b/>
          <w:sz w:val="22"/>
          <w:szCs w:val="22"/>
        </w:rPr>
        <w:t>4</w:t>
      </w:r>
      <w:r w:rsidR="00C36EEB" w:rsidRPr="00C137EE">
        <w:rPr>
          <w:b/>
          <w:sz w:val="22"/>
          <w:szCs w:val="22"/>
        </w:rPr>
        <w:t>.</w:t>
      </w:r>
    </w:p>
    <w:p w:rsidR="00C36EEB" w:rsidRDefault="00C36EEB" w:rsidP="00C36EEB">
      <w:pPr>
        <w:rPr>
          <w:bCs/>
          <w:sz w:val="22"/>
          <w:szCs w:val="22"/>
        </w:rPr>
      </w:pPr>
      <w:r w:rsidRPr="00B309FC">
        <w:rPr>
          <w:bCs/>
          <w:sz w:val="22"/>
          <w:szCs w:val="22"/>
        </w:rPr>
        <w:t xml:space="preserve">Таблица </w:t>
      </w:r>
      <w:r>
        <w:rPr>
          <w:bCs/>
          <w:sz w:val="22"/>
          <w:szCs w:val="22"/>
        </w:rPr>
        <w:t>7</w:t>
      </w:r>
      <w:r w:rsidRPr="00B309FC">
        <w:rPr>
          <w:bCs/>
          <w:sz w:val="22"/>
          <w:szCs w:val="22"/>
        </w:rPr>
        <w:t xml:space="preserve"> - Состав и структура доходов ООО «ЭКСТРА» за 2010 - 2012 годы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851"/>
        <w:gridCol w:w="850"/>
        <w:gridCol w:w="993"/>
        <w:gridCol w:w="850"/>
        <w:gridCol w:w="992"/>
        <w:gridCol w:w="851"/>
        <w:gridCol w:w="992"/>
        <w:gridCol w:w="851"/>
      </w:tblGrid>
      <w:tr w:rsidR="00C36EEB" w:rsidRPr="00B309FC" w:rsidTr="00452E9B">
        <w:trPr>
          <w:trHeight w:val="553"/>
        </w:trPr>
        <w:tc>
          <w:tcPr>
            <w:tcW w:w="2410" w:type="dxa"/>
            <w:vMerge w:val="restart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Показатель</w:t>
            </w:r>
          </w:p>
        </w:tc>
        <w:tc>
          <w:tcPr>
            <w:tcW w:w="1701" w:type="dxa"/>
            <w:gridSpan w:val="2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2010 год</w:t>
            </w:r>
          </w:p>
        </w:tc>
        <w:tc>
          <w:tcPr>
            <w:tcW w:w="1843" w:type="dxa"/>
            <w:gridSpan w:val="2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2011 год</w:t>
            </w:r>
          </w:p>
        </w:tc>
        <w:tc>
          <w:tcPr>
            <w:tcW w:w="1843" w:type="dxa"/>
            <w:gridSpan w:val="2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2012 год</w:t>
            </w:r>
          </w:p>
        </w:tc>
        <w:tc>
          <w:tcPr>
            <w:tcW w:w="1843" w:type="dxa"/>
            <w:gridSpan w:val="2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 xml:space="preserve">Изменение </w:t>
            </w: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 xml:space="preserve">(+; -)  </w:t>
            </w: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 xml:space="preserve">2012 г. к </w:t>
            </w: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2010 г.</w:t>
            </w:r>
          </w:p>
        </w:tc>
      </w:tr>
      <w:tr w:rsidR="00C36EEB" w:rsidRPr="00B309FC" w:rsidTr="007B1C79">
        <w:trPr>
          <w:trHeight w:val="123"/>
        </w:trPr>
        <w:tc>
          <w:tcPr>
            <w:tcW w:w="2410" w:type="dxa"/>
            <w:vMerge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93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тыс. руб.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тыс. руб.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%</w:t>
            </w:r>
          </w:p>
        </w:tc>
      </w:tr>
      <w:tr w:rsidR="00C36EEB" w:rsidRPr="00B309FC" w:rsidTr="007B1C79">
        <w:trPr>
          <w:trHeight w:val="329"/>
        </w:trPr>
        <w:tc>
          <w:tcPr>
            <w:tcW w:w="2410" w:type="dxa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3" w:type="dxa"/>
            <w:vAlign w:val="center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jc w:val="center"/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9</w:t>
            </w:r>
          </w:p>
        </w:tc>
      </w:tr>
      <w:tr w:rsidR="00C36EEB" w:rsidRPr="00B309FC" w:rsidTr="007B1C79">
        <w:trPr>
          <w:trHeight w:val="329"/>
        </w:trPr>
        <w:tc>
          <w:tcPr>
            <w:tcW w:w="2410" w:type="dxa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Выручка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71655</w:t>
            </w:r>
          </w:p>
        </w:tc>
        <w:tc>
          <w:tcPr>
            <w:tcW w:w="850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993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158498</w:t>
            </w:r>
          </w:p>
        </w:tc>
        <w:tc>
          <w:tcPr>
            <w:tcW w:w="850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992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145828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992" w:type="dxa"/>
            <w:vAlign w:val="center"/>
          </w:tcPr>
          <w:p w:rsidR="00C36EEB" w:rsidRPr="00B309FC" w:rsidRDefault="007B1C79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+</w:t>
            </w:r>
            <w:r w:rsidR="00C36EEB">
              <w:rPr>
                <w:bCs/>
                <w:sz w:val="22"/>
                <w:szCs w:val="22"/>
              </w:rPr>
              <w:t>74173</w:t>
            </w:r>
          </w:p>
        </w:tc>
        <w:tc>
          <w:tcPr>
            <w:tcW w:w="851" w:type="dxa"/>
            <w:vAlign w:val="center"/>
          </w:tcPr>
          <w:p w:rsidR="00C36EEB" w:rsidRPr="007B1C79" w:rsidRDefault="00C36EEB" w:rsidP="00452E9B">
            <w:pPr>
              <w:rPr>
                <w:bCs/>
              </w:rPr>
            </w:pPr>
            <w:r w:rsidRPr="007B1C79">
              <w:rPr>
                <w:bCs/>
                <w:sz w:val="22"/>
                <w:szCs w:val="22"/>
              </w:rPr>
              <w:t>203</w:t>
            </w:r>
            <w:r w:rsidR="007B1C79" w:rsidRPr="007B1C79">
              <w:rPr>
                <w:bCs/>
                <w:sz w:val="22"/>
                <w:szCs w:val="22"/>
              </w:rPr>
              <w:t>,5</w:t>
            </w:r>
          </w:p>
        </w:tc>
      </w:tr>
      <w:tr w:rsidR="00C36EEB" w:rsidRPr="00B309FC" w:rsidTr="007B1C79">
        <w:trPr>
          <w:trHeight w:val="329"/>
        </w:trPr>
        <w:tc>
          <w:tcPr>
            <w:tcW w:w="2410" w:type="dxa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Прочие доходы, в том числе:</w:t>
            </w: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- штрафы, пени к получению;</w:t>
            </w: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- прочие внереализационные доходы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2556</w:t>
            </w:r>
          </w:p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-</w:t>
            </w:r>
          </w:p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2556</w:t>
            </w:r>
          </w:p>
        </w:tc>
        <w:tc>
          <w:tcPr>
            <w:tcW w:w="850" w:type="dxa"/>
            <w:vAlign w:val="center"/>
          </w:tcPr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71</w:t>
            </w:r>
          </w:p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20</w:t>
            </w:r>
          </w:p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850" w:type="dxa"/>
            <w:vAlign w:val="center"/>
          </w:tcPr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501</w:t>
            </w:r>
          </w:p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13</w:t>
            </w:r>
          </w:p>
          <w:p w:rsidR="00C36EEB" w:rsidRPr="00B309FC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488</w:t>
            </w:r>
          </w:p>
        </w:tc>
        <w:tc>
          <w:tcPr>
            <w:tcW w:w="851" w:type="dxa"/>
            <w:vAlign w:val="center"/>
          </w:tcPr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0,3</w:t>
            </w:r>
          </w:p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C36EEB" w:rsidRDefault="00C36EEB" w:rsidP="00452E9B">
            <w:pPr>
              <w:rPr>
                <w:bCs/>
              </w:rPr>
            </w:pPr>
          </w:p>
          <w:p w:rsidR="00C36EEB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-2055</w:t>
            </w:r>
          </w:p>
          <w:p w:rsidR="00C36EEB" w:rsidRDefault="00C36EEB" w:rsidP="00452E9B">
            <w:pPr>
              <w:rPr>
                <w:bCs/>
              </w:rPr>
            </w:pPr>
          </w:p>
          <w:p w:rsidR="00C36EEB" w:rsidRDefault="007B1C79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-7</w:t>
            </w:r>
          </w:p>
          <w:p w:rsidR="00C36EEB" w:rsidRDefault="00C36EEB" w:rsidP="00452E9B">
            <w:pPr>
              <w:rPr>
                <w:bCs/>
              </w:rPr>
            </w:pPr>
          </w:p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-2068</w:t>
            </w:r>
          </w:p>
        </w:tc>
        <w:tc>
          <w:tcPr>
            <w:tcW w:w="851" w:type="dxa"/>
            <w:vAlign w:val="center"/>
          </w:tcPr>
          <w:p w:rsidR="00C36EEB" w:rsidRPr="007B1C79" w:rsidRDefault="00C36EEB" w:rsidP="00452E9B">
            <w:pPr>
              <w:rPr>
                <w:bCs/>
              </w:rPr>
            </w:pPr>
          </w:p>
          <w:p w:rsidR="00C36EEB" w:rsidRPr="007B1C79" w:rsidRDefault="00C36EEB" w:rsidP="00452E9B">
            <w:pPr>
              <w:rPr>
                <w:bCs/>
              </w:rPr>
            </w:pPr>
            <w:r w:rsidRPr="007B1C79">
              <w:rPr>
                <w:bCs/>
                <w:sz w:val="22"/>
                <w:szCs w:val="22"/>
              </w:rPr>
              <w:t>19,6</w:t>
            </w:r>
          </w:p>
          <w:p w:rsidR="00C36EEB" w:rsidRPr="007B1C79" w:rsidRDefault="00C36EEB" w:rsidP="00452E9B">
            <w:pPr>
              <w:rPr>
                <w:bCs/>
              </w:rPr>
            </w:pPr>
          </w:p>
          <w:p w:rsidR="00C36EEB" w:rsidRPr="007B1C79" w:rsidRDefault="00C36EEB" w:rsidP="00452E9B">
            <w:pPr>
              <w:rPr>
                <w:bCs/>
              </w:rPr>
            </w:pPr>
          </w:p>
          <w:p w:rsidR="00C36EEB" w:rsidRPr="007B1C79" w:rsidRDefault="00C36EEB" w:rsidP="00452E9B">
            <w:pPr>
              <w:rPr>
                <w:bCs/>
              </w:rPr>
            </w:pPr>
          </w:p>
          <w:p w:rsidR="00C36EEB" w:rsidRPr="007B1C79" w:rsidRDefault="007B1C79" w:rsidP="00452E9B">
            <w:pPr>
              <w:rPr>
                <w:bCs/>
              </w:rPr>
            </w:pPr>
            <w:r w:rsidRPr="007B1C79">
              <w:rPr>
                <w:bCs/>
              </w:rPr>
              <w:t>-19,1</w:t>
            </w:r>
          </w:p>
        </w:tc>
      </w:tr>
      <w:tr w:rsidR="00C36EEB" w:rsidRPr="00B309FC" w:rsidTr="007B1C79">
        <w:trPr>
          <w:trHeight w:val="329"/>
        </w:trPr>
        <w:tc>
          <w:tcPr>
            <w:tcW w:w="2410" w:type="dxa"/>
          </w:tcPr>
          <w:p w:rsidR="00C36EEB" w:rsidRPr="00B309FC" w:rsidRDefault="00C36EEB" w:rsidP="00452E9B">
            <w:pPr>
              <w:rPr>
                <w:bCs/>
              </w:rPr>
            </w:pPr>
            <w:r w:rsidRPr="00B309FC">
              <w:rPr>
                <w:bCs/>
                <w:sz w:val="22"/>
                <w:szCs w:val="22"/>
              </w:rPr>
              <w:t>Итого доходы организации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74211</w:t>
            </w:r>
          </w:p>
        </w:tc>
        <w:tc>
          <w:tcPr>
            <w:tcW w:w="850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93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158569</w:t>
            </w:r>
          </w:p>
        </w:tc>
        <w:tc>
          <w:tcPr>
            <w:tcW w:w="850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146329</w:t>
            </w:r>
          </w:p>
        </w:tc>
        <w:tc>
          <w:tcPr>
            <w:tcW w:w="851" w:type="dxa"/>
            <w:vAlign w:val="center"/>
          </w:tcPr>
          <w:p w:rsidR="00C36EEB" w:rsidRPr="00B309FC" w:rsidRDefault="00C36EEB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C36EEB" w:rsidRPr="00B309FC" w:rsidRDefault="007B1C79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+</w:t>
            </w:r>
            <w:r w:rsidR="00C36EEB">
              <w:rPr>
                <w:bCs/>
                <w:sz w:val="22"/>
                <w:szCs w:val="22"/>
              </w:rPr>
              <w:t>72118</w:t>
            </w:r>
          </w:p>
        </w:tc>
        <w:tc>
          <w:tcPr>
            <w:tcW w:w="851" w:type="dxa"/>
            <w:vAlign w:val="center"/>
          </w:tcPr>
          <w:p w:rsidR="00C36EEB" w:rsidRPr="007B1C79" w:rsidRDefault="00C36EEB" w:rsidP="00452E9B">
            <w:pPr>
              <w:rPr>
                <w:bCs/>
              </w:rPr>
            </w:pPr>
            <w:r w:rsidRPr="007B1C79">
              <w:rPr>
                <w:bCs/>
                <w:sz w:val="22"/>
                <w:szCs w:val="22"/>
              </w:rPr>
              <w:t>197,2</w:t>
            </w:r>
          </w:p>
        </w:tc>
      </w:tr>
    </w:tbl>
    <w:p w:rsidR="00C36EEB" w:rsidRPr="00C137EE" w:rsidRDefault="00C36EEB" w:rsidP="00C36EEB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8</w:t>
      </w:r>
      <w:r w:rsidRPr="00C137EE">
        <w:rPr>
          <w:sz w:val="22"/>
          <w:szCs w:val="22"/>
        </w:rPr>
        <w:t xml:space="preserve"> - Показатели результативности деятельности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134"/>
        <w:gridCol w:w="1134"/>
        <w:gridCol w:w="1080"/>
        <w:gridCol w:w="1192"/>
        <w:gridCol w:w="1095"/>
      </w:tblGrid>
      <w:tr w:rsidR="00C36EEB" w:rsidRPr="00C137EE" w:rsidTr="00452E9B">
        <w:tc>
          <w:tcPr>
            <w:tcW w:w="3936" w:type="dxa"/>
            <w:vMerge w:val="restart"/>
          </w:tcPr>
          <w:p w:rsidR="00C36EEB" w:rsidRPr="00C137EE" w:rsidRDefault="00C36EEB" w:rsidP="00452E9B"/>
          <w:p w:rsidR="00C36EEB" w:rsidRPr="00C137EE" w:rsidRDefault="00C36EEB" w:rsidP="00452E9B">
            <w:r w:rsidRPr="00C137EE">
              <w:rPr>
                <w:sz w:val="22"/>
                <w:szCs w:val="22"/>
              </w:rPr>
              <w:t>Показатели</w:t>
            </w:r>
          </w:p>
        </w:tc>
        <w:tc>
          <w:tcPr>
            <w:tcW w:w="1134" w:type="dxa"/>
            <w:vMerge w:val="restart"/>
          </w:tcPr>
          <w:p w:rsidR="00C36EEB" w:rsidRPr="00C137EE" w:rsidRDefault="00C36EEB" w:rsidP="00452E9B"/>
          <w:p w:rsidR="00C36EEB" w:rsidRPr="00C137EE" w:rsidRDefault="00C36EEB" w:rsidP="00452E9B">
            <w:r w:rsidRPr="00C137EE">
              <w:rPr>
                <w:sz w:val="22"/>
                <w:szCs w:val="22"/>
              </w:rPr>
              <w:t xml:space="preserve">2010 </w:t>
            </w:r>
          </w:p>
          <w:p w:rsidR="00C36EEB" w:rsidRPr="00C137EE" w:rsidRDefault="00C36EEB" w:rsidP="00452E9B">
            <w:r w:rsidRPr="00C137EE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  <w:vMerge w:val="restart"/>
          </w:tcPr>
          <w:p w:rsidR="00C36EEB" w:rsidRPr="00C137EE" w:rsidRDefault="00C36EEB" w:rsidP="00452E9B"/>
          <w:p w:rsidR="00C36EEB" w:rsidRPr="00C137EE" w:rsidRDefault="00C36EEB" w:rsidP="00452E9B">
            <w:r w:rsidRPr="00C137EE">
              <w:rPr>
                <w:sz w:val="22"/>
                <w:szCs w:val="22"/>
              </w:rPr>
              <w:t xml:space="preserve">2011 </w:t>
            </w:r>
          </w:p>
          <w:p w:rsidR="00C36EEB" w:rsidRPr="00C137EE" w:rsidRDefault="00C36EEB" w:rsidP="00452E9B">
            <w:r w:rsidRPr="00C137EE">
              <w:rPr>
                <w:sz w:val="22"/>
                <w:szCs w:val="22"/>
              </w:rPr>
              <w:t>год</w:t>
            </w:r>
          </w:p>
        </w:tc>
        <w:tc>
          <w:tcPr>
            <w:tcW w:w="1080" w:type="dxa"/>
            <w:vMerge w:val="restart"/>
          </w:tcPr>
          <w:p w:rsidR="00C36EEB" w:rsidRPr="00C137EE" w:rsidRDefault="00C36EEB" w:rsidP="00452E9B"/>
          <w:p w:rsidR="00C36EEB" w:rsidRPr="00C137EE" w:rsidRDefault="00C36EEB" w:rsidP="00452E9B">
            <w:r w:rsidRPr="00C137EE">
              <w:rPr>
                <w:sz w:val="22"/>
                <w:szCs w:val="22"/>
              </w:rPr>
              <w:t xml:space="preserve">2012 </w:t>
            </w:r>
          </w:p>
          <w:p w:rsidR="00C36EEB" w:rsidRPr="00C137EE" w:rsidRDefault="00C36EEB" w:rsidP="00452E9B">
            <w:r w:rsidRPr="00C137EE">
              <w:rPr>
                <w:sz w:val="22"/>
                <w:szCs w:val="22"/>
              </w:rPr>
              <w:t>год</w:t>
            </w:r>
          </w:p>
        </w:tc>
        <w:tc>
          <w:tcPr>
            <w:tcW w:w="2287" w:type="dxa"/>
            <w:gridSpan w:val="2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 xml:space="preserve">Изменение </w:t>
            </w:r>
          </w:p>
          <w:p w:rsidR="00C36EEB" w:rsidRPr="00C137EE" w:rsidRDefault="00C36EEB" w:rsidP="00452E9B">
            <w:r w:rsidRPr="00C137EE">
              <w:rPr>
                <w:sz w:val="22"/>
                <w:szCs w:val="22"/>
              </w:rPr>
              <w:t>2012г. к 2010г.</w:t>
            </w:r>
          </w:p>
        </w:tc>
      </w:tr>
      <w:tr w:rsidR="00C36EEB" w:rsidRPr="00C137EE" w:rsidTr="00452E9B">
        <w:tc>
          <w:tcPr>
            <w:tcW w:w="3936" w:type="dxa"/>
            <w:vMerge/>
          </w:tcPr>
          <w:p w:rsidR="00C36EEB" w:rsidRPr="00C137EE" w:rsidRDefault="00C36EEB" w:rsidP="00452E9B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C36EEB" w:rsidRPr="00C137EE" w:rsidRDefault="00C36EEB" w:rsidP="00452E9B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C36EEB" w:rsidRPr="00C137EE" w:rsidRDefault="00C36EEB" w:rsidP="00452E9B">
            <w:pPr>
              <w:rPr>
                <w:b/>
              </w:rPr>
            </w:pPr>
          </w:p>
        </w:tc>
        <w:tc>
          <w:tcPr>
            <w:tcW w:w="1080" w:type="dxa"/>
            <w:vMerge/>
          </w:tcPr>
          <w:p w:rsidR="00C36EEB" w:rsidRPr="00C137EE" w:rsidRDefault="00C36EEB" w:rsidP="00452E9B">
            <w:pPr>
              <w:rPr>
                <w:b/>
              </w:rPr>
            </w:pPr>
          </w:p>
        </w:tc>
        <w:tc>
          <w:tcPr>
            <w:tcW w:w="1192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1095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%</w:t>
            </w:r>
          </w:p>
        </w:tc>
      </w:tr>
      <w:tr w:rsidR="00C36EEB" w:rsidRPr="00C137EE" w:rsidTr="00452E9B">
        <w:tc>
          <w:tcPr>
            <w:tcW w:w="3936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Доходы организации, тыс.руб.</w:t>
            </w:r>
          </w:p>
        </w:tc>
        <w:tc>
          <w:tcPr>
            <w:tcW w:w="1134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74211</w:t>
            </w:r>
          </w:p>
        </w:tc>
        <w:tc>
          <w:tcPr>
            <w:tcW w:w="1134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158569</w:t>
            </w:r>
          </w:p>
        </w:tc>
        <w:tc>
          <w:tcPr>
            <w:tcW w:w="108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146343</w:t>
            </w:r>
          </w:p>
        </w:tc>
        <w:tc>
          <w:tcPr>
            <w:tcW w:w="1192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+</w:t>
            </w:r>
            <w:r w:rsidR="001A1BFA">
              <w:rPr>
                <w:sz w:val="22"/>
                <w:szCs w:val="22"/>
              </w:rPr>
              <w:t>72132</w:t>
            </w:r>
          </w:p>
        </w:tc>
        <w:tc>
          <w:tcPr>
            <w:tcW w:w="1095" w:type="dxa"/>
          </w:tcPr>
          <w:p w:rsidR="00C36EEB" w:rsidRPr="00C137EE" w:rsidRDefault="001A1BFA" w:rsidP="00452E9B">
            <w:r>
              <w:rPr>
                <w:sz w:val="22"/>
                <w:szCs w:val="22"/>
              </w:rPr>
              <w:t>197</w:t>
            </w:r>
          </w:p>
        </w:tc>
      </w:tr>
      <w:tr w:rsidR="00C36EEB" w:rsidRPr="00C137EE" w:rsidTr="00452E9B">
        <w:tc>
          <w:tcPr>
            <w:tcW w:w="3936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Расходы организации, тыс.руб.</w:t>
            </w:r>
          </w:p>
        </w:tc>
        <w:tc>
          <w:tcPr>
            <w:tcW w:w="1134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71011</w:t>
            </w:r>
          </w:p>
        </w:tc>
        <w:tc>
          <w:tcPr>
            <w:tcW w:w="1134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141159</w:t>
            </w:r>
          </w:p>
        </w:tc>
        <w:tc>
          <w:tcPr>
            <w:tcW w:w="108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143464</w:t>
            </w:r>
          </w:p>
        </w:tc>
        <w:tc>
          <w:tcPr>
            <w:tcW w:w="1192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+</w:t>
            </w:r>
            <w:r w:rsidR="001A1BFA">
              <w:rPr>
                <w:sz w:val="22"/>
                <w:szCs w:val="22"/>
              </w:rPr>
              <w:t>72453</w:t>
            </w:r>
          </w:p>
        </w:tc>
        <w:tc>
          <w:tcPr>
            <w:tcW w:w="1095" w:type="dxa"/>
          </w:tcPr>
          <w:p w:rsidR="00C36EEB" w:rsidRPr="00C137EE" w:rsidRDefault="001A1BFA" w:rsidP="00452E9B">
            <w:r>
              <w:rPr>
                <w:sz w:val="22"/>
                <w:szCs w:val="22"/>
              </w:rPr>
              <w:t>202</w:t>
            </w:r>
          </w:p>
        </w:tc>
      </w:tr>
      <w:tr w:rsidR="00C36EEB" w:rsidRPr="00C137EE" w:rsidTr="00452E9B">
        <w:tc>
          <w:tcPr>
            <w:tcW w:w="3936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Чистая прибыль организации, тыс.руб.</w:t>
            </w:r>
          </w:p>
        </w:tc>
        <w:tc>
          <w:tcPr>
            <w:tcW w:w="1134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3200</w:t>
            </w:r>
          </w:p>
        </w:tc>
        <w:tc>
          <w:tcPr>
            <w:tcW w:w="1134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17410</w:t>
            </w:r>
          </w:p>
        </w:tc>
        <w:tc>
          <w:tcPr>
            <w:tcW w:w="108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2879</w:t>
            </w:r>
          </w:p>
        </w:tc>
        <w:tc>
          <w:tcPr>
            <w:tcW w:w="1192" w:type="dxa"/>
          </w:tcPr>
          <w:p w:rsidR="00C36EEB" w:rsidRPr="00C137EE" w:rsidRDefault="001A1BFA" w:rsidP="00452E9B">
            <w:r>
              <w:rPr>
                <w:sz w:val="22"/>
                <w:szCs w:val="22"/>
              </w:rPr>
              <w:t>-321</w:t>
            </w:r>
          </w:p>
        </w:tc>
        <w:tc>
          <w:tcPr>
            <w:tcW w:w="1095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-90</w:t>
            </w:r>
          </w:p>
        </w:tc>
      </w:tr>
      <w:tr w:rsidR="00C36EEB" w:rsidRPr="00C137EE" w:rsidTr="00452E9B">
        <w:tc>
          <w:tcPr>
            <w:tcW w:w="3936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Отношение доходов и расходов, %</w:t>
            </w:r>
          </w:p>
        </w:tc>
        <w:tc>
          <w:tcPr>
            <w:tcW w:w="1134" w:type="dxa"/>
          </w:tcPr>
          <w:p w:rsidR="00C36EEB" w:rsidRPr="00C137EE" w:rsidRDefault="001A1BFA" w:rsidP="00446770">
            <w:r>
              <w:rPr>
                <w:sz w:val="22"/>
                <w:szCs w:val="22"/>
              </w:rPr>
              <w:t>10</w:t>
            </w:r>
            <w:r w:rsidR="00446770">
              <w:rPr>
                <w:sz w:val="22"/>
                <w:szCs w:val="22"/>
              </w:rPr>
              <w:t>4,5</w:t>
            </w:r>
          </w:p>
        </w:tc>
        <w:tc>
          <w:tcPr>
            <w:tcW w:w="1134" w:type="dxa"/>
          </w:tcPr>
          <w:p w:rsidR="00C36EEB" w:rsidRPr="00C137EE" w:rsidRDefault="001A1BFA" w:rsidP="00452E9B">
            <w:r>
              <w:rPr>
                <w:sz w:val="22"/>
                <w:szCs w:val="22"/>
              </w:rPr>
              <w:t>112,33</w:t>
            </w:r>
          </w:p>
        </w:tc>
        <w:tc>
          <w:tcPr>
            <w:tcW w:w="1080" w:type="dxa"/>
          </w:tcPr>
          <w:p w:rsidR="00C36EEB" w:rsidRPr="00C137EE" w:rsidRDefault="001A1BFA" w:rsidP="00452E9B">
            <w:r>
              <w:rPr>
                <w:sz w:val="22"/>
                <w:szCs w:val="22"/>
              </w:rPr>
              <w:t>102,01</w:t>
            </w:r>
          </w:p>
        </w:tc>
        <w:tc>
          <w:tcPr>
            <w:tcW w:w="1192" w:type="dxa"/>
          </w:tcPr>
          <w:p w:rsidR="00C36EEB" w:rsidRPr="00C137EE" w:rsidRDefault="001A1BFA" w:rsidP="00452E9B">
            <w:r>
              <w:rPr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-2</w:t>
            </w:r>
          </w:p>
        </w:tc>
      </w:tr>
    </w:tbl>
    <w:p w:rsidR="00C36EEB" w:rsidRPr="00C137EE" w:rsidRDefault="00C36EEB" w:rsidP="00C36EEB">
      <w:pPr>
        <w:rPr>
          <w:sz w:val="22"/>
          <w:szCs w:val="22"/>
        </w:rPr>
      </w:pPr>
      <w:r w:rsidRPr="00C137EE">
        <w:rPr>
          <w:sz w:val="22"/>
          <w:szCs w:val="22"/>
        </w:rPr>
        <w:t>Дальнейшее исследование доходов организации необходимо рассматривать следующим образом: - изучить показатели доходности использования ресурсов, п</w:t>
      </w:r>
      <w:r w:rsidR="009A4FA4">
        <w:rPr>
          <w:sz w:val="22"/>
          <w:szCs w:val="22"/>
        </w:rPr>
        <w:t xml:space="preserve">редставив расчетные значения </w:t>
      </w:r>
    </w:p>
    <w:p w:rsidR="00C36EEB" w:rsidRPr="00C137EE" w:rsidRDefault="00C36EEB" w:rsidP="00C36EEB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9</w:t>
      </w:r>
      <w:r w:rsidRPr="00C137EE">
        <w:rPr>
          <w:sz w:val="22"/>
          <w:szCs w:val="22"/>
        </w:rPr>
        <w:t xml:space="preserve"> - Показатели доходности использования ресурсов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1160"/>
        <w:gridCol w:w="1161"/>
        <w:gridCol w:w="1161"/>
        <w:gridCol w:w="1161"/>
      </w:tblGrid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Показатели</w:t>
            </w:r>
          </w:p>
        </w:tc>
        <w:tc>
          <w:tcPr>
            <w:tcW w:w="116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2010г.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2011г.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2012г.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Темп роста, %</w:t>
            </w:r>
          </w:p>
        </w:tc>
      </w:tr>
      <w:tr w:rsidR="00C36EEB" w:rsidRPr="00C137EE" w:rsidTr="00452E9B">
        <w:tc>
          <w:tcPr>
            <w:tcW w:w="9571" w:type="dxa"/>
            <w:gridSpan w:val="5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Исходные данные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Доходы  организации, тыс. руб.</w:t>
            </w:r>
          </w:p>
        </w:tc>
        <w:tc>
          <w:tcPr>
            <w:tcW w:w="116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74211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158569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146326</w:t>
            </w:r>
          </w:p>
        </w:tc>
        <w:tc>
          <w:tcPr>
            <w:tcW w:w="1161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+</w:t>
            </w:r>
            <w:r w:rsidR="00947121">
              <w:rPr>
                <w:sz w:val="22"/>
                <w:szCs w:val="22"/>
              </w:rPr>
              <w:t>197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Среднегодовая стоимость активов, тыс. руб.</w:t>
            </w:r>
          </w:p>
        </w:tc>
        <w:tc>
          <w:tcPr>
            <w:tcW w:w="116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96318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263949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343740</w:t>
            </w:r>
          </w:p>
        </w:tc>
        <w:tc>
          <w:tcPr>
            <w:tcW w:w="1161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+</w:t>
            </w:r>
            <w:r w:rsidR="00947121">
              <w:rPr>
                <w:sz w:val="22"/>
                <w:szCs w:val="22"/>
              </w:rPr>
              <w:t>356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Среднегодовая стоимость внеоборотных активов, тыс. руб.</w:t>
            </w:r>
          </w:p>
        </w:tc>
        <w:tc>
          <w:tcPr>
            <w:tcW w:w="116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2238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6387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7245</w:t>
            </w:r>
          </w:p>
        </w:tc>
        <w:tc>
          <w:tcPr>
            <w:tcW w:w="1161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+</w:t>
            </w:r>
            <w:r w:rsidR="00947121">
              <w:rPr>
                <w:sz w:val="22"/>
                <w:szCs w:val="22"/>
              </w:rPr>
              <w:t>323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Среднегодовая стоимость оборотных активов, тыс. руб.</w:t>
            </w:r>
          </w:p>
        </w:tc>
        <w:tc>
          <w:tcPr>
            <w:tcW w:w="116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94080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257562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336496</w:t>
            </w:r>
          </w:p>
        </w:tc>
        <w:tc>
          <w:tcPr>
            <w:tcW w:w="1161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+</w:t>
            </w:r>
            <w:r w:rsidR="00947121">
              <w:rPr>
                <w:sz w:val="22"/>
                <w:szCs w:val="22"/>
              </w:rPr>
              <w:t>357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Среднегодовая стоимость собственного капитала, тыс. руб.</w:t>
            </w:r>
          </w:p>
        </w:tc>
        <w:tc>
          <w:tcPr>
            <w:tcW w:w="1160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1620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11915</w:t>
            </w:r>
          </w:p>
        </w:tc>
        <w:tc>
          <w:tcPr>
            <w:tcW w:w="1161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22060</w:t>
            </w:r>
          </w:p>
        </w:tc>
        <w:tc>
          <w:tcPr>
            <w:tcW w:w="1161" w:type="dxa"/>
          </w:tcPr>
          <w:p w:rsidR="00C36EEB" w:rsidRPr="00C137EE" w:rsidRDefault="007B1C79" w:rsidP="00452E9B">
            <w:r>
              <w:rPr>
                <w:sz w:val="22"/>
                <w:szCs w:val="22"/>
              </w:rPr>
              <w:t>+1361</w:t>
            </w:r>
          </w:p>
        </w:tc>
      </w:tr>
      <w:tr w:rsidR="00C36EEB" w:rsidRPr="00C137EE" w:rsidTr="00452E9B">
        <w:tc>
          <w:tcPr>
            <w:tcW w:w="9571" w:type="dxa"/>
            <w:gridSpan w:val="5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Расчетные данные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Доходность организации, в расчете на 1 рубль,  вложенный в стоимость активов, руб.</w:t>
            </w:r>
          </w:p>
        </w:tc>
        <w:tc>
          <w:tcPr>
            <w:tcW w:w="1160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0,77</w:t>
            </w:r>
          </w:p>
        </w:tc>
        <w:tc>
          <w:tcPr>
            <w:tcW w:w="1161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0,60</w:t>
            </w:r>
          </w:p>
        </w:tc>
        <w:tc>
          <w:tcPr>
            <w:tcW w:w="1161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0,43</w:t>
            </w:r>
          </w:p>
        </w:tc>
        <w:tc>
          <w:tcPr>
            <w:tcW w:w="1161" w:type="dxa"/>
          </w:tcPr>
          <w:p w:rsidR="00C36EEB" w:rsidRPr="00C137EE" w:rsidRDefault="009A4FA4" w:rsidP="00452E9B">
            <w:r>
              <w:rPr>
                <w:sz w:val="22"/>
                <w:szCs w:val="22"/>
              </w:rPr>
              <w:t>-</w:t>
            </w:r>
            <w:r w:rsidR="00947121">
              <w:rPr>
                <w:sz w:val="22"/>
                <w:szCs w:val="22"/>
              </w:rPr>
              <w:t>55,8</w:t>
            </w:r>
            <w:r>
              <w:rPr>
                <w:sz w:val="22"/>
                <w:szCs w:val="22"/>
              </w:rPr>
              <w:t>0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Доходность организации, в расчете на 1 рубль, вложенный в формирование внеоборотных активов, руб.</w:t>
            </w:r>
          </w:p>
        </w:tc>
        <w:tc>
          <w:tcPr>
            <w:tcW w:w="1160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33,16</w:t>
            </w:r>
          </w:p>
        </w:tc>
        <w:tc>
          <w:tcPr>
            <w:tcW w:w="1161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24,83</w:t>
            </w:r>
          </w:p>
        </w:tc>
        <w:tc>
          <w:tcPr>
            <w:tcW w:w="1161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20,19</w:t>
            </w:r>
          </w:p>
        </w:tc>
        <w:tc>
          <w:tcPr>
            <w:tcW w:w="1161" w:type="dxa"/>
          </w:tcPr>
          <w:p w:rsidR="00C36EEB" w:rsidRPr="00C137EE" w:rsidRDefault="009A4FA4" w:rsidP="00452E9B">
            <w:r>
              <w:rPr>
                <w:sz w:val="22"/>
                <w:szCs w:val="22"/>
              </w:rPr>
              <w:t>-</w:t>
            </w:r>
            <w:r w:rsidR="00947121">
              <w:rPr>
                <w:sz w:val="22"/>
                <w:szCs w:val="22"/>
              </w:rPr>
              <w:t>60,89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Доходность организации, в расчете на 1 рубль, вложенный в формирование оборотных активов, руб.</w:t>
            </w:r>
          </w:p>
        </w:tc>
        <w:tc>
          <w:tcPr>
            <w:tcW w:w="1160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0,79</w:t>
            </w:r>
          </w:p>
        </w:tc>
        <w:tc>
          <w:tcPr>
            <w:tcW w:w="1161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0,62</w:t>
            </w:r>
          </w:p>
        </w:tc>
        <w:tc>
          <w:tcPr>
            <w:tcW w:w="1161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0,44</w:t>
            </w:r>
          </w:p>
        </w:tc>
        <w:tc>
          <w:tcPr>
            <w:tcW w:w="1161" w:type="dxa"/>
          </w:tcPr>
          <w:p w:rsidR="00C36EEB" w:rsidRPr="00C137EE" w:rsidRDefault="009A4FA4" w:rsidP="00452E9B">
            <w:r>
              <w:rPr>
                <w:sz w:val="22"/>
                <w:szCs w:val="22"/>
              </w:rPr>
              <w:t>-54,4</w:t>
            </w:r>
            <w:r w:rsidR="00947121">
              <w:rPr>
                <w:sz w:val="22"/>
                <w:szCs w:val="22"/>
              </w:rPr>
              <w:t>0</w:t>
            </w:r>
          </w:p>
        </w:tc>
      </w:tr>
      <w:tr w:rsidR="00C36EEB" w:rsidRPr="00C137EE" w:rsidTr="00452E9B">
        <w:tc>
          <w:tcPr>
            <w:tcW w:w="4928" w:type="dxa"/>
          </w:tcPr>
          <w:p w:rsidR="00C36EEB" w:rsidRPr="00C137EE" w:rsidRDefault="00C36EEB" w:rsidP="00452E9B">
            <w:r w:rsidRPr="00C137EE">
              <w:rPr>
                <w:sz w:val="22"/>
                <w:szCs w:val="22"/>
              </w:rPr>
              <w:t>Доходность организации, в расчете на 1 рубль, вложенный в формирование собственного капитала, руб.</w:t>
            </w:r>
          </w:p>
        </w:tc>
        <w:tc>
          <w:tcPr>
            <w:tcW w:w="1160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45,81</w:t>
            </w:r>
          </w:p>
        </w:tc>
        <w:tc>
          <w:tcPr>
            <w:tcW w:w="1161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13,31</w:t>
            </w:r>
          </w:p>
        </w:tc>
        <w:tc>
          <w:tcPr>
            <w:tcW w:w="1161" w:type="dxa"/>
          </w:tcPr>
          <w:p w:rsidR="00C36EEB" w:rsidRPr="00C137EE" w:rsidRDefault="00947121" w:rsidP="00452E9B">
            <w:r>
              <w:rPr>
                <w:sz w:val="22"/>
                <w:szCs w:val="22"/>
              </w:rPr>
              <w:t>6,63</w:t>
            </w:r>
          </w:p>
        </w:tc>
        <w:tc>
          <w:tcPr>
            <w:tcW w:w="1161" w:type="dxa"/>
          </w:tcPr>
          <w:p w:rsidR="00C36EEB" w:rsidRPr="00C137EE" w:rsidRDefault="009A4FA4" w:rsidP="00452E9B">
            <w:r>
              <w:rPr>
                <w:sz w:val="22"/>
                <w:szCs w:val="22"/>
              </w:rPr>
              <w:t>-14,40</w:t>
            </w:r>
          </w:p>
        </w:tc>
      </w:tr>
    </w:tbl>
    <w:p w:rsidR="00D80854" w:rsidRDefault="00D80854" w:rsidP="00624158">
      <w:pPr>
        <w:jc w:val="both"/>
      </w:pPr>
    </w:p>
    <w:p w:rsidR="009A4FA4" w:rsidRPr="009A4FA4" w:rsidRDefault="009A4FA4" w:rsidP="009A4FA4">
      <w:pPr>
        <w:rPr>
          <w:sz w:val="22"/>
          <w:szCs w:val="22"/>
        </w:rPr>
      </w:pPr>
      <w:r w:rsidRPr="00C137EE">
        <w:rPr>
          <w:sz w:val="22"/>
          <w:szCs w:val="22"/>
        </w:rPr>
        <w:lastRenderedPageBreak/>
        <w:t xml:space="preserve">Проведите анализ результативности деятельности организации с использованием данных представленных в таблице </w:t>
      </w:r>
      <w:r>
        <w:rPr>
          <w:sz w:val="22"/>
          <w:szCs w:val="22"/>
        </w:rPr>
        <w:t>7</w:t>
      </w:r>
      <w:r w:rsidRPr="00C137EE">
        <w:rPr>
          <w:sz w:val="22"/>
          <w:szCs w:val="22"/>
        </w:rPr>
        <w:t xml:space="preserve">, </w:t>
      </w:r>
      <w:r>
        <w:rPr>
          <w:sz w:val="22"/>
          <w:szCs w:val="22"/>
        </w:rPr>
        <w:t>8</w:t>
      </w:r>
      <w:r w:rsidRPr="00C137EE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Pr="00C137EE">
        <w:rPr>
          <w:sz w:val="22"/>
          <w:szCs w:val="22"/>
        </w:rPr>
        <w:t>, сделайте соответствующие выводы.</w:t>
      </w:r>
    </w:p>
    <w:p w:rsidR="009A4FA4" w:rsidRDefault="009A4FA4" w:rsidP="00624158">
      <w:pPr>
        <w:jc w:val="both"/>
      </w:pPr>
    </w:p>
    <w:p w:rsidR="009A4FA4" w:rsidRDefault="009A4FA4" w:rsidP="006320E3">
      <w:pPr>
        <w:ind w:firstLine="708"/>
        <w:jc w:val="both"/>
      </w:pPr>
      <w:r>
        <w:t>Проанализировав данные состава и структуры доходов ООО «Экстра», можно сделать вывод о том, что оббьем доходов увеличился по сравнению с 2010г. На 72 118 тыс. руб., большая часть из них составляет выручка от реализации.</w:t>
      </w:r>
    </w:p>
    <w:p w:rsidR="009A4FA4" w:rsidRDefault="006320E3" w:rsidP="00624158">
      <w:pPr>
        <w:jc w:val="both"/>
      </w:pPr>
      <w:r>
        <w:t>Однако и расходы организации практически равны доходам, и их соотношение составляет 104% и 102; в 2010г. и в 2012г соответственно. Исходя из вышесказанного, становится понятным, почему объем чистой прибыли является очень низкой величиной( 3200 тыс.руб. в 2010 г. и 2879 тыс.руб. в 2012г.)причем имеет тенденции у уменьшению.</w:t>
      </w:r>
    </w:p>
    <w:p w:rsidR="006320E3" w:rsidRDefault="006320E3" w:rsidP="00624158">
      <w:pPr>
        <w:jc w:val="both"/>
      </w:pPr>
      <w:r>
        <w:tab/>
        <w:t>Анализ показателей доходности использования ресурсов показывает, что все они также имеют тенденции к уменьшению в 2012г. по сравнению с 2010г. И кроме того, эти показатели указывают на тот факт, что ООО «Экстра» неэффективно использует свои ресурсы для получения прибыли, т.к. темпы роста доходов (+197%) несопоставимы с темпами роста ресурсов(+356% - активы; +1361%- собственный капитал). ООО «Экстра», нужно пересмотреть характер своих отношений с покупателями и заказчиками, расширить сферу деятельности и внедрять новые методы работы.</w:t>
      </w: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6320E3" w:rsidRDefault="006320E3" w:rsidP="00624158">
      <w:pPr>
        <w:jc w:val="both"/>
      </w:pPr>
    </w:p>
    <w:p w:rsidR="00947121" w:rsidRPr="00C137EE" w:rsidRDefault="00947121" w:rsidP="00947121">
      <w:pPr>
        <w:jc w:val="center"/>
        <w:rPr>
          <w:b/>
          <w:sz w:val="22"/>
          <w:szCs w:val="22"/>
        </w:rPr>
      </w:pPr>
      <w:r w:rsidRPr="00C137EE">
        <w:rPr>
          <w:b/>
          <w:sz w:val="22"/>
          <w:szCs w:val="22"/>
        </w:rPr>
        <w:t xml:space="preserve">Задание </w:t>
      </w:r>
      <w:r>
        <w:rPr>
          <w:b/>
          <w:sz w:val="22"/>
          <w:szCs w:val="22"/>
        </w:rPr>
        <w:t>5</w:t>
      </w:r>
      <w:r w:rsidRPr="00C137EE">
        <w:rPr>
          <w:b/>
          <w:sz w:val="22"/>
          <w:szCs w:val="22"/>
        </w:rPr>
        <w:t>.</w:t>
      </w:r>
    </w:p>
    <w:p w:rsidR="00947121" w:rsidRPr="00C137EE" w:rsidRDefault="00947121" w:rsidP="00947121">
      <w:pPr>
        <w:rPr>
          <w:sz w:val="22"/>
          <w:szCs w:val="22"/>
        </w:rPr>
      </w:pPr>
      <w:r w:rsidRPr="00C137EE">
        <w:rPr>
          <w:sz w:val="22"/>
          <w:szCs w:val="22"/>
        </w:rPr>
        <w:t>Проанализируйте состав, структуру имущества организации и источников его формирования, дайте характеристику изменения основных показателей, используемых в расчетах. Рассчитайте показатели финансовой устойчивости ООО «ЭКСТРА».</w:t>
      </w:r>
    </w:p>
    <w:p w:rsidR="00947121" w:rsidRPr="00C137EE" w:rsidRDefault="00947121" w:rsidP="00947121">
      <w:pPr>
        <w:rPr>
          <w:sz w:val="22"/>
          <w:szCs w:val="22"/>
        </w:rPr>
      </w:pPr>
    </w:p>
    <w:p w:rsidR="00947121" w:rsidRPr="00C137EE" w:rsidRDefault="00947121" w:rsidP="0094712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10</w:t>
      </w:r>
      <w:r w:rsidRPr="00C137EE">
        <w:rPr>
          <w:sz w:val="22"/>
          <w:szCs w:val="22"/>
        </w:rPr>
        <w:t xml:space="preserve">  - Структурно – динамический анализ активов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0"/>
        <w:gridCol w:w="881"/>
        <w:gridCol w:w="876"/>
        <w:gridCol w:w="971"/>
        <w:gridCol w:w="876"/>
        <w:gridCol w:w="971"/>
        <w:gridCol w:w="876"/>
        <w:gridCol w:w="1497"/>
      </w:tblGrid>
      <w:tr w:rsidR="00947121" w:rsidRPr="00C137EE" w:rsidTr="00452E9B">
        <w:trPr>
          <w:trHeight w:val="472"/>
        </w:trPr>
        <w:tc>
          <w:tcPr>
            <w:tcW w:w="2550" w:type="dxa"/>
            <w:vMerge w:val="restart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Показатель</w:t>
            </w:r>
          </w:p>
        </w:tc>
        <w:tc>
          <w:tcPr>
            <w:tcW w:w="1757" w:type="dxa"/>
            <w:gridSpan w:val="2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2010 год</w:t>
            </w:r>
          </w:p>
        </w:tc>
        <w:tc>
          <w:tcPr>
            <w:tcW w:w="1847" w:type="dxa"/>
            <w:gridSpan w:val="2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2011 год</w:t>
            </w:r>
          </w:p>
        </w:tc>
        <w:tc>
          <w:tcPr>
            <w:tcW w:w="1847" w:type="dxa"/>
            <w:gridSpan w:val="2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2012 год</w:t>
            </w:r>
          </w:p>
        </w:tc>
        <w:tc>
          <w:tcPr>
            <w:tcW w:w="1497" w:type="dxa"/>
            <w:vMerge w:val="restart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Абсолютное изменение 2012г. к 2010г. (+;-)</w:t>
            </w:r>
          </w:p>
        </w:tc>
      </w:tr>
      <w:tr w:rsidR="00947121" w:rsidRPr="00C137EE" w:rsidTr="00452E9B">
        <w:trPr>
          <w:trHeight w:val="617"/>
        </w:trPr>
        <w:tc>
          <w:tcPr>
            <w:tcW w:w="2550" w:type="dxa"/>
            <w:vMerge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</w:p>
        </w:tc>
        <w:tc>
          <w:tcPr>
            <w:tcW w:w="881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71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71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97" w:type="dxa"/>
            <w:vMerge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</w:p>
        </w:tc>
      </w:tr>
      <w:tr w:rsidR="00947121" w:rsidRPr="00C137EE" w:rsidTr="00452E9B">
        <w:trPr>
          <w:trHeight w:val="334"/>
        </w:trPr>
        <w:tc>
          <w:tcPr>
            <w:tcW w:w="255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Внеоборотные активы</w:t>
            </w:r>
          </w:p>
        </w:tc>
        <w:tc>
          <w:tcPr>
            <w:tcW w:w="881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172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12,1</w:t>
            </w:r>
          </w:p>
        </w:tc>
        <w:tc>
          <w:tcPr>
            <w:tcW w:w="971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4304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2,3</w:t>
            </w:r>
          </w:p>
        </w:tc>
        <w:tc>
          <w:tcPr>
            <w:tcW w:w="971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8469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2,5</w:t>
            </w:r>
          </w:p>
        </w:tc>
        <w:tc>
          <w:tcPr>
            <w:tcW w:w="1497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+8297</w:t>
            </w:r>
          </w:p>
        </w:tc>
      </w:tr>
      <w:tr w:rsidR="00947121" w:rsidRPr="00C137EE" w:rsidTr="00452E9B">
        <w:trPr>
          <w:trHeight w:val="334"/>
        </w:trPr>
        <w:tc>
          <w:tcPr>
            <w:tcW w:w="255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Оборотные активы</w:t>
            </w:r>
          </w:p>
        </w:tc>
        <w:tc>
          <w:tcPr>
            <w:tcW w:w="881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1245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87,9</w:t>
            </w:r>
          </w:p>
        </w:tc>
        <w:tc>
          <w:tcPr>
            <w:tcW w:w="971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186915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97,75</w:t>
            </w:r>
          </w:p>
        </w:tc>
        <w:tc>
          <w:tcPr>
            <w:tcW w:w="971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328210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97,5</w:t>
            </w:r>
          </w:p>
        </w:tc>
        <w:tc>
          <w:tcPr>
            <w:tcW w:w="1497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+326965</w:t>
            </w:r>
          </w:p>
        </w:tc>
      </w:tr>
      <w:tr w:rsidR="00947121" w:rsidRPr="00C137EE" w:rsidTr="00452E9B">
        <w:trPr>
          <w:trHeight w:val="334"/>
        </w:trPr>
        <w:tc>
          <w:tcPr>
            <w:tcW w:w="255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Общая стоимость имущества</w:t>
            </w:r>
          </w:p>
        </w:tc>
        <w:tc>
          <w:tcPr>
            <w:tcW w:w="881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1417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191219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71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336679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97" w:type="dxa"/>
            <w:vAlign w:val="center"/>
          </w:tcPr>
          <w:p w:rsidR="00947121" w:rsidRPr="00C137EE" w:rsidRDefault="00947121" w:rsidP="00452E9B">
            <w:r>
              <w:rPr>
                <w:sz w:val="22"/>
                <w:szCs w:val="22"/>
              </w:rPr>
              <w:t>+335262</w:t>
            </w:r>
          </w:p>
        </w:tc>
      </w:tr>
    </w:tbl>
    <w:p w:rsidR="00947121" w:rsidRDefault="00947121" w:rsidP="00947121">
      <w:pPr>
        <w:rPr>
          <w:sz w:val="22"/>
          <w:szCs w:val="22"/>
        </w:rPr>
      </w:pPr>
    </w:p>
    <w:p w:rsidR="00947121" w:rsidRPr="00C137EE" w:rsidRDefault="00947121" w:rsidP="00947121">
      <w:pPr>
        <w:rPr>
          <w:sz w:val="22"/>
          <w:szCs w:val="22"/>
        </w:rPr>
      </w:pPr>
    </w:p>
    <w:p w:rsidR="00947121" w:rsidRPr="00C137EE" w:rsidRDefault="00947121" w:rsidP="0094712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11</w:t>
      </w:r>
      <w:r w:rsidRPr="00C137EE">
        <w:rPr>
          <w:sz w:val="22"/>
          <w:szCs w:val="22"/>
        </w:rPr>
        <w:t xml:space="preserve">  - Структурно – динамический анализ пассива 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8"/>
        <w:gridCol w:w="875"/>
        <w:gridCol w:w="876"/>
        <w:gridCol w:w="970"/>
        <w:gridCol w:w="876"/>
        <w:gridCol w:w="970"/>
        <w:gridCol w:w="876"/>
        <w:gridCol w:w="1497"/>
      </w:tblGrid>
      <w:tr w:rsidR="00947121" w:rsidRPr="00C137EE" w:rsidTr="00452E9B">
        <w:trPr>
          <w:trHeight w:val="472"/>
        </w:trPr>
        <w:tc>
          <w:tcPr>
            <w:tcW w:w="2558" w:type="dxa"/>
            <w:vMerge w:val="restart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Показатель</w:t>
            </w:r>
          </w:p>
        </w:tc>
        <w:tc>
          <w:tcPr>
            <w:tcW w:w="1751" w:type="dxa"/>
            <w:gridSpan w:val="2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2010 год</w:t>
            </w:r>
          </w:p>
        </w:tc>
        <w:tc>
          <w:tcPr>
            <w:tcW w:w="1846" w:type="dxa"/>
            <w:gridSpan w:val="2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2011 год</w:t>
            </w:r>
          </w:p>
        </w:tc>
        <w:tc>
          <w:tcPr>
            <w:tcW w:w="1846" w:type="dxa"/>
            <w:gridSpan w:val="2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2012 год</w:t>
            </w:r>
          </w:p>
        </w:tc>
        <w:tc>
          <w:tcPr>
            <w:tcW w:w="1497" w:type="dxa"/>
            <w:vMerge w:val="restart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Абсолютное изменение 2012г. к 2010г. (+;-)</w:t>
            </w:r>
          </w:p>
        </w:tc>
      </w:tr>
      <w:tr w:rsidR="00947121" w:rsidRPr="00C137EE" w:rsidTr="00452E9B">
        <w:trPr>
          <w:trHeight w:val="617"/>
        </w:trPr>
        <w:tc>
          <w:tcPr>
            <w:tcW w:w="2558" w:type="dxa"/>
            <w:vMerge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</w:p>
        </w:tc>
        <w:tc>
          <w:tcPr>
            <w:tcW w:w="875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70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70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97" w:type="dxa"/>
            <w:vMerge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</w:p>
        </w:tc>
      </w:tr>
      <w:tr w:rsidR="00947121" w:rsidRPr="00C137EE" w:rsidTr="00452E9B">
        <w:trPr>
          <w:trHeight w:val="334"/>
        </w:trPr>
        <w:tc>
          <w:tcPr>
            <w:tcW w:w="2558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Капитал и резервы</w:t>
            </w:r>
          </w:p>
        </w:tc>
        <w:tc>
          <w:tcPr>
            <w:tcW w:w="875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10</w:t>
            </w:r>
          </w:p>
        </w:tc>
        <w:tc>
          <w:tcPr>
            <w:tcW w:w="876" w:type="dxa"/>
            <w:vAlign w:val="center"/>
          </w:tcPr>
          <w:p w:rsidR="00947121" w:rsidRPr="00C137EE" w:rsidRDefault="000E1186" w:rsidP="00452E9B">
            <w:r>
              <w:rPr>
                <w:sz w:val="22"/>
                <w:szCs w:val="22"/>
              </w:rPr>
              <w:t>1</w:t>
            </w:r>
          </w:p>
        </w:tc>
        <w:tc>
          <w:tcPr>
            <w:tcW w:w="97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3210</w:t>
            </w:r>
          </w:p>
        </w:tc>
        <w:tc>
          <w:tcPr>
            <w:tcW w:w="876" w:type="dxa"/>
            <w:vAlign w:val="center"/>
          </w:tcPr>
          <w:p w:rsidR="00947121" w:rsidRPr="00C137EE" w:rsidRDefault="000E1186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7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20620</w:t>
            </w:r>
          </w:p>
        </w:tc>
        <w:tc>
          <w:tcPr>
            <w:tcW w:w="876" w:type="dxa"/>
            <w:vAlign w:val="center"/>
          </w:tcPr>
          <w:p w:rsidR="00947121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97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+20610</w:t>
            </w:r>
          </w:p>
        </w:tc>
      </w:tr>
      <w:tr w:rsidR="00947121" w:rsidRPr="00C137EE" w:rsidTr="00452E9B">
        <w:trPr>
          <w:trHeight w:val="334"/>
        </w:trPr>
        <w:tc>
          <w:tcPr>
            <w:tcW w:w="2558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Долгосрочные обязательства</w:t>
            </w:r>
          </w:p>
        </w:tc>
        <w:tc>
          <w:tcPr>
            <w:tcW w:w="875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0</w:t>
            </w:r>
          </w:p>
        </w:tc>
        <w:tc>
          <w:tcPr>
            <w:tcW w:w="876" w:type="dxa"/>
            <w:vAlign w:val="center"/>
          </w:tcPr>
          <w:p w:rsidR="00947121" w:rsidRPr="00C137EE" w:rsidRDefault="00AB1524" w:rsidP="00452E9B">
            <w:r>
              <w:rPr>
                <w:sz w:val="22"/>
                <w:szCs w:val="22"/>
              </w:rPr>
              <w:t>-</w:t>
            </w:r>
          </w:p>
        </w:tc>
        <w:tc>
          <w:tcPr>
            <w:tcW w:w="97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11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</w:p>
        </w:tc>
        <w:tc>
          <w:tcPr>
            <w:tcW w:w="97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53</w:t>
            </w:r>
          </w:p>
        </w:tc>
        <w:tc>
          <w:tcPr>
            <w:tcW w:w="876" w:type="dxa"/>
            <w:vAlign w:val="center"/>
          </w:tcPr>
          <w:p w:rsidR="00947121" w:rsidRPr="00C137EE" w:rsidRDefault="00947121" w:rsidP="00452E9B">
            <w:pPr>
              <w:rPr>
                <w:bCs/>
              </w:rPr>
            </w:pPr>
          </w:p>
        </w:tc>
        <w:tc>
          <w:tcPr>
            <w:tcW w:w="1497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-</w:t>
            </w:r>
          </w:p>
        </w:tc>
      </w:tr>
      <w:tr w:rsidR="00947121" w:rsidRPr="00C137EE" w:rsidTr="00452E9B">
        <w:trPr>
          <w:trHeight w:val="334"/>
        </w:trPr>
        <w:tc>
          <w:tcPr>
            <w:tcW w:w="2558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Краткосрочные обязательства</w:t>
            </w:r>
          </w:p>
        </w:tc>
        <w:tc>
          <w:tcPr>
            <w:tcW w:w="875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1407</w:t>
            </w:r>
          </w:p>
        </w:tc>
        <w:tc>
          <w:tcPr>
            <w:tcW w:w="876" w:type="dxa"/>
            <w:vAlign w:val="center"/>
          </w:tcPr>
          <w:p w:rsidR="00947121" w:rsidRPr="00C137EE" w:rsidRDefault="00AB1524" w:rsidP="00452E9B">
            <w:r>
              <w:rPr>
                <w:sz w:val="22"/>
                <w:szCs w:val="22"/>
              </w:rPr>
              <w:t>99</w:t>
            </w:r>
          </w:p>
        </w:tc>
        <w:tc>
          <w:tcPr>
            <w:tcW w:w="97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187998</w:t>
            </w:r>
          </w:p>
        </w:tc>
        <w:tc>
          <w:tcPr>
            <w:tcW w:w="876" w:type="dxa"/>
            <w:vAlign w:val="center"/>
          </w:tcPr>
          <w:p w:rsidR="00947121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970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316006</w:t>
            </w:r>
          </w:p>
        </w:tc>
        <w:tc>
          <w:tcPr>
            <w:tcW w:w="876" w:type="dxa"/>
            <w:vAlign w:val="center"/>
          </w:tcPr>
          <w:p w:rsidR="00947121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0E118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97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+314599</w:t>
            </w:r>
          </w:p>
        </w:tc>
      </w:tr>
      <w:tr w:rsidR="00947121" w:rsidRPr="00C137EE" w:rsidTr="00452E9B">
        <w:trPr>
          <w:trHeight w:val="334"/>
        </w:trPr>
        <w:tc>
          <w:tcPr>
            <w:tcW w:w="2558" w:type="dxa"/>
            <w:vAlign w:val="center"/>
          </w:tcPr>
          <w:p w:rsidR="00947121" w:rsidRPr="00C137EE" w:rsidRDefault="00947121" w:rsidP="00452E9B">
            <w:r w:rsidRPr="00C137EE">
              <w:rPr>
                <w:sz w:val="22"/>
                <w:szCs w:val="22"/>
              </w:rPr>
              <w:t>Итого источники формирования имущества</w:t>
            </w:r>
          </w:p>
        </w:tc>
        <w:tc>
          <w:tcPr>
            <w:tcW w:w="875" w:type="dxa"/>
            <w:vAlign w:val="center"/>
          </w:tcPr>
          <w:p w:rsidR="00947121" w:rsidRPr="00C137EE" w:rsidRDefault="00AB1524" w:rsidP="00452E9B">
            <w:r>
              <w:rPr>
                <w:sz w:val="22"/>
                <w:szCs w:val="22"/>
              </w:rPr>
              <w:t>1417</w:t>
            </w:r>
          </w:p>
        </w:tc>
        <w:tc>
          <w:tcPr>
            <w:tcW w:w="876" w:type="dxa"/>
            <w:vAlign w:val="center"/>
          </w:tcPr>
          <w:p w:rsidR="00947121" w:rsidRPr="00C137EE" w:rsidRDefault="00AB1524" w:rsidP="00452E9B">
            <w:r>
              <w:rPr>
                <w:sz w:val="22"/>
                <w:szCs w:val="22"/>
              </w:rPr>
              <w:t>100</w:t>
            </w:r>
          </w:p>
        </w:tc>
        <w:tc>
          <w:tcPr>
            <w:tcW w:w="970" w:type="dxa"/>
            <w:vAlign w:val="center"/>
          </w:tcPr>
          <w:p w:rsidR="00947121" w:rsidRPr="00C137EE" w:rsidRDefault="00AB1524" w:rsidP="00452E9B">
            <w:r>
              <w:rPr>
                <w:sz w:val="22"/>
                <w:szCs w:val="22"/>
              </w:rPr>
              <w:t>191219</w:t>
            </w:r>
          </w:p>
        </w:tc>
        <w:tc>
          <w:tcPr>
            <w:tcW w:w="876" w:type="dxa"/>
            <w:vAlign w:val="center"/>
          </w:tcPr>
          <w:p w:rsidR="00947121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70" w:type="dxa"/>
            <w:vAlign w:val="center"/>
          </w:tcPr>
          <w:p w:rsidR="00947121" w:rsidRPr="00C137EE" w:rsidRDefault="00AB1524" w:rsidP="00452E9B">
            <w:r>
              <w:rPr>
                <w:sz w:val="22"/>
                <w:szCs w:val="22"/>
              </w:rPr>
              <w:t>336679</w:t>
            </w:r>
          </w:p>
        </w:tc>
        <w:tc>
          <w:tcPr>
            <w:tcW w:w="876" w:type="dxa"/>
            <w:vAlign w:val="center"/>
          </w:tcPr>
          <w:p w:rsidR="00947121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97" w:type="dxa"/>
            <w:vAlign w:val="center"/>
          </w:tcPr>
          <w:p w:rsidR="00947121" w:rsidRPr="00C137EE" w:rsidRDefault="00AB1524" w:rsidP="00452E9B">
            <w:r>
              <w:rPr>
                <w:sz w:val="22"/>
                <w:szCs w:val="22"/>
              </w:rPr>
              <w:t>+335262</w:t>
            </w:r>
          </w:p>
        </w:tc>
      </w:tr>
    </w:tbl>
    <w:p w:rsidR="00947121" w:rsidRDefault="00947121" w:rsidP="00947121">
      <w:pPr>
        <w:rPr>
          <w:sz w:val="22"/>
          <w:szCs w:val="22"/>
        </w:rPr>
      </w:pPr>
    </w:p>
    <w:p w:rsidR="00947121" w:rsidRPr="00C137EE" w:rsidRDefault="00947121" w:rsidP="00947121">
      <w:pPr>
        <w:rPr>
          <w:sz w:val="22"/>
          <w:szCs w:val="22"/>
        </w:rPr>
      </w:pPr>
    </w:p>
    <w:p w:rsidR="00947121" w:rsidRPr="00C137EE" w:rsidRDefault="00947121" w:rsidP="0094712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12</w:t>
      </w:r>
      <w:r w:rsidRPr="00C137EE">
        <w:rPr>
          <w:sz w:val="22"/>
          <w:szCs w:val="22"/>
        </w:rPr>
        <w:t xml:space="preserve"> – Анализ и оценка финансовой устойчивости 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tbl>
      <w:tblPr>
        <w:tblW w:w="0" w:type="auto"/>
        <w:tblCellMar>
          <w:top w:w="85" w:type="dxa"/>
          <w:left w:w="40" w:type="dxa"/>
          <w:bottom w:w="85" w:type="dxa"/>
          <w:right w:w="40" w:type="dxa"/>
        </w:tblCellMar>
        <w:tblLook w:val="0000"/>
      </w:tblPr>
      <w:tblGrid>
        <w:gridCol w:w="4718"/>
        <w:gridCol w:w="1701"/>
        <w:gridCol w:w="992"/>
        <w:gridCol w:w="993"/>
        <w:gridCol w:w="1031"/>
      </w:tblGrid>
      <w:tr w:rsidR="000E1186" w:rsidRPr="00C137EE" w:rsidTr="003B7D99">
        <w:trPr>
          <w:trHeight w:val="274"/>
        </w:trPr>
        <w:tc>
          <w:tcPr>
            <w:tcW w:w="47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Показатели</w:t>
            </w:r>
          </w:p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Нормативные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 xml:space="preserve">2010 </w:t>
            </w:r>
          </w:p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 xml:space="preserve">год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 xml:space="preserve">2011 </w:t>
            </w:r>
          </w:p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2012</w:t>
            </w:r>
          </w:p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год</w:t>
            </w:r>
          </w:p>
        </w:tc>
      </w:tr>
      <w:tr w:rsidR="000E1186" w:rsidRPr="00C137EE" w:rsidTr="003B7D99">
        <w:trPr>
          <w:trHeight w:val="199"/>
        </w:trPr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Коэффициент автономии (финансовой независимости)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≥ 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r>
              <w:rPr>
                <w:sz w:val="22"/>
                <w:szCs w:val="22"/>
              </w:rPr>
              <w:t>0,02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r>
              <w:rPr>
                <w:sz w:val="22"/>
                <w:szCs w:val="22"/>
              </w:rPr>
              <w:t>0,06</w:t>
            </w:r>
          </w:p>
        </w:tc>
      </w:tr>
      <w:tr w:rsidR="000E1186" w:rsidRPr="00C137EE" w:rsidTr="003B7D99">
        <w:trPr>
          <w:trHeight w:val="362"/>
        </w:trPr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Коэффициент финансовой устойчивости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≥ 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r>
              <w:rPr>
                <w:sz w:val="22"/>
                <w:szCs w:val="22"/>
              </w:rPr>
              <w:t>0,02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r>
              <w:rPr>
                <w:sz w:val="22"/>
                <w:szCs w:val="22"/>
              </w:rPr>
              <w:t>0,06</w:t>
            </w:r>
          </w:p>
        </w:tc>
      </w:tr>
      <w:tr w:rsidR="000E1186" w:rsidRPr="00C137EE" w:rsidTr="003B7D99">
        <w:trPr>
          <w:trHeight w:val="32"/>
        </w:trPr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Коэффициент финансирования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≥ 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r>
              <w:rPr>
                <w:sz w:val="22"/>
                <w:szCs w:val="22"/>
              </w:rPr>
              <w:t>0,02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r>
              <w:rPr>
                <w:sz w:val="22"/>
                <w:szCs w:val="22"/>
              </w:rPr>
              <w:t>0,07</w:t>
            </w:r>
          </w:p>
        </w:tc>
      </w:tr>
      <w:tr w:rsidR="000E1186" w:rsidRPr="00C137EE" w:rsidTr="003B7D99">
        <w:trPr>
          <w:trHeight w:val="357"/>
        </w:trPr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bCs/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Коэффициент финансовой зависимости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rPr>
                <w:sz w:val="22"/>
                <w:szCs w:val="22"/>
              </w:rPr>
            </w:pPr>
            <w:r w:rsidRPr="00C137EE">
              <w:rPr>
                <w:bCs/>
                <w:sz w:val="22"/>
                <w:szCs w:val="22"/>
              </w:rPr>
              <w:t>≤ 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pPr>
              <w:tabs>
                <w:tab w:val="left" w:pos="614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ab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r>
              <w:rPr>
                <w:sz w:val="22"/>
                <w:szCs w:val="22"/>
              </w:rPr>
              <w:t>0,98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186" w:rsidRPr="00C137EE" w:rsidRDefault="000E1186" w:rsidP="003B7D99">
            <w:r>
              <w:rPr>
                <w:sz w:val="22"/>
                <w:szCs w:val="22"/>
              </w:rPr>
              <w:t>0,94</w:t>
            </w:r>
          </w:p>
        </w:tc>
      </w:tr>
    </w:tbl>
    <w:p w:rsidR="00947121" w:rsidRDefault="00947121" w:rsidP="00947121">
      <w:pPr>
        <w:rPr>
          <w:sz w:val="22"/>
          <w:szCs w:val="22"/>
        </w:rPr>
      </w:pPr>
    </w:p>
    <w:p w:rsidR="00AB1524" w:rsidRDefault="00AB1524" w:rsidP="00947121">
      <w:pPr>
        <w:rPr>
          <w:sz w:val="22"/>
          <w:szCs w:val="22"/>
        </w:rPr>
      </w:pPr>
    </w:p>
    <w:p w:rsidR="000E1186" w:rsidRDefault="000E1186" w:rsidP="003C33D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Основная доля в структуре имущества ООО «Экстра» принадлежит оборотным активам и этот показатель увеличился по сравнению с 2010г. на 9% с 88% в 2010 г. до 97% в 2012г. соответственно. Это является хорошим признаком в работе организации, так как оборотные активы имеют большую мобильность, чем внеоборотные. Однако анализируя источники формирован</w:t>
      </w:r>
      <w:r w:rsidR="003C33D3">
        <w:rPr>
          <w:sz w:val="22"/>
          <w:szCs w:val="22"/>
        </w:rPr>
        <w:t>ь</w:t>
      </w:r>
      <w:r>
        <w:rPr>
          <w:sz w:val="22"/>
          <w:szCs w:val="22"/>
        </w:rPr>
        <w:t>я имущества, мы видим, что большая его часть приобретена а счет заемных средств, чем за счет собственного капи</w:t>
      </w:r>
      <w:r w:rsidR="003C33D3">
        <w:rPr>
          <w:sz w:val="22"/>
          <w:szCs w:val="22"/>
        </w:rPr>
        <w:t>т</w:t>
      </w:r>
      <w:r>
        <w:rPr>
          <w:sz w:val="22"/>
          <w:szCs w:val="22"/>
        </w:rPr>
        <w:t>ала ( в соотношении 94% и 6% от общей суммы источников формирования</w:t>
      </w:r>
      <w:r w:rsidR="003C33D3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имущества).</w:t>
      </w:r>
      <w:r w:rsidR="003C33D3">
        <w:rPr>
          <w:sz w:val="22"/>
          <w:szCs w:val="22"/>
        </w:rPr>
        <w:t xml:space="preserve"> </w:t>
      </w:r>
      <w:r>
        <w:rPr>
          <w:sz w:val="22"/>
          <w:szCs w:val="22"/>
        </w:rPr>
        <w:t>Причем основную часть заемных средс</w:t>
      </w:r>
      <w:r w:rsidR="003C33D3">
        <w:rPr>
          <w:sz w:val="22"/>
          <w:szCs w:val="22"/>
        </w:rPr>
        <w:t xml:space="preserve">тв составляют краткосрочные </w:t>
      </w:r>
      <w:r w:rsidR="003C33D3">
        <w:rPr>
          <w:sz w:val="22"/>
          <w:szCs w:val="22"/>
        </w:rPr>
        <w:lastRenderedPageBreak/>
        <w:t>кредиты, а не долгосро</w:t>
      </w:r>
      <w:r>
        <w:rPr>
          <w:sz w:val="22"/>
          <w:szCs w:val="22"/>
        </w:rPr>
        <w:t>чн</w:t>
      </w:r>
      <w:r w:rsidR="003C33D3">
        <w:rPr>
          <w:sz w:val="22"/>
          <w:szCs w:val="22"/>
        </w:rPr>
        <w:t>ы</w:t>
      </w:r>
      <w:r>
        <w:rPr>
          <w:sz w:val="22"/>
          <w:szCs w:val="22"/>
        </w:rPr>
        <w:t>е займы, на что указывает и крайне низкий показатель коэф</w:t>
      </w:r>
      <w:r w:rsidR="003C33D3">
        <w:rPr>
          <w:sz w:val="22"/>
          <w:szCs w:val="22"/>
        </w:rPr>
        <w:t>фициента финансовой устойчивости</w:t>
      </w:r>
      <w:r>
        <w:rPr>
          <w:sz w:val="22"/>
          <w:szCs w:val="22"/>
        </w:rPr>
        <w:t xml:space="preserve"> (0,01 в 2010г. и 0,06 в 2012г. вместо нормативного</w:t>
      </w:r>
      <w:r w:rsidRPr="000E1186">
        <w:rPr>
          <w:sz w:val="22"/>
          <w:szCs w:val="22"/>
        </w:rPr>
        <w:t>&gt;</w:t>
      </w:r>
      <w:r>
        <w:rPr>
          <w:sz w:val="22"/>
          <w:szCs w:val="22"/>
        </w:rPr>
        <w:t>0,7).</w:t>
      </w:r>
    </w:p>
    <w:p w:rsidR="000E1186" w:rsidRPr="000E1186" w:rsidRDefault="000E1186" w:rsidP="003C33D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Остальные показатели финансовой устойчивости также говорят о том, что большая часть имущества организации сформирована за счет заемных средств( напр</w:t>
      </w:r>
      <w:r w:rsidR="003C33D3">
        <w:rPr>
          <w:sz w:val="22"/>
          <w:szCs w:val="22"/>
        </w:rPr>
        <w:t>и</w:t>
      </w:r>
      <w:r>
        <w:rPr>
          <w:sz w:val="22"/>
          <w:szCs w:val="22"/>
        </w:rPr>
        <w:t>мер пок</w:t>
      </w:r>
      <w:r w:rsidR="003C33D3">
        <w:rPr>
          <w:sz w:val="22"/>
          <w:szCs w:val="22"/>
        </w:rPr>
        <w:t>а</w:t>
      </w:r>
      <w:r>
        <w:rPr>
          <w:sz w:val="22"/>
          <w:szCs w:val="22"/>
        </w:rPr>
        <w:t>затели коэ</w:t>
      </w:r>
      <w:r w:rsidR="003C33D3">
        <w:rPr>
          <w:sz w:val="22"/>
          <w:szCs w:val="22"/>
        </w:rPr>
        <w:t>ф</w:t>
      </w:r>
      <w:r>
        <w:rPr>
          <w:sz w:val="22"/>
          <w:szCs w:val="22"/>
        </w:rPr>
        <w:t>фиц</w:t>
      </w:r>
      <w:r w:rsidR="003C33D3">
        <w:rPr>
          <w:sz w:val="22"/>
          <w:szCs w:val="22"/>
        </w:rPr>
        <w:t>иента финансиров</w:t>
      </w:r>
      <w:r>
        <w:rPr>
          <w:sz w:val="22"/>
          <w:szCs w:val="22"/>
        </w:rPr>
        <w:t>ания составляют всего 0,01 в 2010 н. и 0,07 в 2012 г. вместо но</w:t>
      </w:r>
      <w:r w:rsidR="003C33D3">
        <w:rPr>
          <w:sz w:val="22"/>
          <w:szCs w:val="22"/>
        </w:rPr>
        <w:t>р</w:t>
      </w:r>
      <w:r>
        <w:rPr>
          <w:sz w:val="22"/>
          <w:szCs w:val="22"/>
        </w:rPr>
        <w:t>мативного не менее 1). А это может студить тревожным фактором для кредиторов заинтересованных в гарантированном испол</w:t>
      </w:r>
      <w:r w:rsidR="003C33D3">
        <w:rPr>
          <w:sz w:val="22"/>
          <w:szCs w:val="22"/>
        </w:rPr>
        <w:t>н</w:t>
      </w:r>
      <w:r>
        <w:rPr>
          <w:sz w:val="22"/>
          <w:szCs w:val="22"/>
        </w:rPr>
        <w:t>ении обязательств ООО «Экстра»</w:t>
      </w:r>
    </w:p>
    <w:p w:rsidR="00AB1524" w:rsidRDefault="00AB1524" w:rsidP="00947121">
      <w:pPr>
        <w:rPr>
          <w:sz w:val="22"/>
          <w:szCs w:val="22"/>
        </w:rPr>
      </w:pPr>
    </w:p>
    <w:p w:rsidR="00AB1524" w:rsidRPr="00C137EE" w:rsidRDefault="00AB1524" w:rsidP="00947121">
      <w:pPr>
        <w:rPr>
          <w:sz w:val="22"/>
          <w:szCs w:val="22"/>
        </w:rPr>
      </w:pPr>
    </w:p>
    <w:p w:rsidR="00AB1524" w:rsidRPr="00C137EE" w:rsidRDefault="00AB1524" w:rsidP="00AB1524">
      <w:pPr>
        <w:jc w:val="center"/>
        <w:rPr>
          <w:b/>
          <w:sz w:val="22"/>
          <w:szCs w:val="22"/>
        </w:rPr>
      </w:pPr>
      <w:r w:rsidRPr="00C137EE">
        <w:rPr>
          <w:b/>
          <w:sz w:val="22"/>
          <w:szCs w:val="22"/>
        </w:rPr>
        <w:t xml:space="preserve">Задание </w:t>
      </w:r>
      <w:r>
        <w:rPr>
          <w:b/>
          <w:sz w:val="22"/>
          <w:szCs w:val="22"/>
        </w:rPr>
        <w:t>6</w:t>
      </w:r>
      <w:r w:rsidRPr="00C137EE">
        <w:rPr>
          <w:b/>
          <w:sz w:val="22"/>
          <w:szCs w:val="22"/>
        </w:rPr>
        <w:t>.</w:t>
      </w:r>
    </w:p>
    <w:p w:rsidR="00AB1524" w:rsidRPr="00C137EE" w:rsidRDefault="00AB1524" w:rsidP="00AB1524">
      <w:pPr>
        <w:rPr>
          <w:sz w:val="22"/>
          <w:szCs w:val="22"/>
        </w:rPr>
      </w:pPr>
      <w:r w:rsidRPr="00C137EE">
        <w:rPr>
          <w:sz w:val="22"/>
          <w:szCs w:val="22"/>
        </w:rPr>
        <w:t>Рассмотрите структуру оборотных активов, которые формируют оборотные средства организации, участвующие в производственном процессе. Сделайте выводы.</w:t>
      </w:r>
    </w:p>
    <w:p w:rsidR="00AB1524" w:rsidRPr="00C137EE" w:rsidRDefault="00AB1524" w:rsidP="00AB1524">
      <w:pPr>
        <w:rPr>
          <w:sz w:val="22"/>
          <w:szCs w:val="22"/>
        </w:rPr>
      </w:pPr>
    </w:p>
    <w:p w:rsidR="00AB1524" w:rsidRPr="00C137EE" w:rsidRDefault="00AB1524" w:rsidP="00AB1524">
      <w:pPr>
        <w:rPr>
          <w:sz w:val="22"/>
          <w:szCs w:val="22"/>
        </w:rPr>
      </w:pPr>
      <w:r w:rsidRPr="00C137EE">
        <w:rPr>
          <w:sz w:val="22"/>
          <w:szCs w:val="22"/>
        </w:rPr>
        <w:t>Таблица</w:t>
      </w:r>
      <w:r>
        <w:rPr>
          <w:sz w:val="22"/>
          <w:szCs w:val="22"/>
        </w:rPr>
        <w:t xml:space="preserve"> 13</w:t>
      </w:r>
      <w:r w:rsidRPr="00C137EE">
        <w:rPr>
          <w:sz w:val="22"/>
          <w:szCs w:val="22"/>
        </w:rPr>
        <w:t xml:space="preserve">  - Структурно – динамический анализ оборотных активов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3"/>
        <w:gridCol w:w="872"/>
        <w:gridCol w:w="876"/>
        <w:gridCol w:w="969"/>
        <w:gridCol w:w="876"/>
        <w:gridCol w:w="969"/>
        <w:gridCol w:w="876"/>
        <w:gridCol w:w="1497"/>
      </w:tblGrid>
      <w:tr w:rsidR="00AB1524" w:rsidRPr="00C137EE" w:rsidTr="00452E9B">
        <w:trPr>
          <w:trHeight w:val="472"/>
        </w:trPr>
        <w:tc>
          <w:tcPr>
            <w:tcW w:w="2563" w:type="dxa"/>
            <w:vMerge w:val="restart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Показатель</w:t>
            </w:r>
          </w:p>
        </w:tc>
        <w:tc>
          <w:tcPr>
            <w:tcW w:w="1748" w:type="dxa"/>
            <w:gridSpan w:val="2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2010 год</w:t>
            </w:r>
          </w:p>
        </w:tc>
        <w:tc>
          <w:tcPr>
            <w:tcW w:w="1845" w:type="dxa"/>
            <w:gridSpan w:val="2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2011 год</w:t>
            </w:r>
          </w:p>
        </w:tc>
        <w:tc>
          <w:tcPr>
            <w:tcW w:w="1845" w:type="dxa"/>
            <w:gridSpan w:val="2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2012 год</w:t>
            </w:r>
          </w:p>
        </w:tc>
        <w:tc>
          <w:tcPr>
            <w:tcW w:w="1497" w:type="dxa"/>
            <w:vMerge w:val="restart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Абсолютное изменение 2012г. к 2010г. (+;-)</w:t>
            </w:r>
          </w:p>
        </w:tc>
      </w:tr>
      <w:tr w:rsidR="00AB1524" w:rsidRPr="00C137EE" w:rsidTr="00452E9B">
        <w:trPr>
          <w:trHeight w:val="617"/>
        </w:trPr>
        <w:tc>
          <w:tcPr>
            <w:tcW w:w="2563" w:type="dxa"/>
            <w:vMerge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</w:p>
        </w:tc>
        <w:tc>
          <w:tcPr>
            <w:tcW w:w="872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97" w:type="dxa"/>
            <w:vMerge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</w:p>
        </w:tc>
      </w:tr>
      <w:tr w:rsidR="00AB1524" w:rsidRPr="00C137EE" w:rsidTr="00452E9B">
        <w:trPr>
          <w:trHeight w:val="334"/>
        </w:trPr>
        <w:tc>
          <w:tcPr>
            <w:tcW w:w="256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Запасы</w:t>
            </w:r>
          </w:p>
        </w:tc>
        <w:tc>
          <w:tcPr>
            <w:tcW w:w="872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3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0,3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61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0,03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75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0,02</w:t>
            </w:r>
          </w:p>
        </w:tc>
        <w:tc>
          <w:tcPr>
            <w:tcW w:w="1497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+72</w:t>
            </w:r>
          </w:p>
        </w:tc>
      </w:tr>
      <w:tr w:rsidR="00AB1524" w:rsidRPr="00C137EE" w:rsidTr="00452E9B">
        <w:trPr>
          <w:trHeight w:val="334"/>
        </w:trPr>
        <w:tc>
          <w:tcPr>
            <w:tcW w:w="256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НДС по приобретенным ценностям</w:t>
            </w:r>
          </w:p>
        </w:tc>
        <w:tc>
          <w:tcPr>
            <w:tcW w:w="872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26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2,1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0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0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97" w:type="dxa"/>
            <w:vAlign w:val="center"/>
          </w:tcPr>
          <w:p w:rsidR="00AB1524" w:rsidRPr="00C137EE" w:rsidRDefault="00AB1524" w:rsidP="003C33D3">
            <w:r>
              <w:rPr>
                <w:sz w:val="22"/>
                <w:szCs w:val="22"/>
              </w:rPr>
              <w:t>-</w:t>
            </w:r>
          </w:p>
        </w:tc>
      </w:tr>
      <w:tr w:rsidR="00AB1524" w:rsidRPr="00C137EE" w:rsidTr="00452E9B">
        <w:trPr>
          <w:trHeight w:val="334"/>
        </w:trPr>
        <w:tc>
          <w:tcPr>
            <w:tcW w:w="256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872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522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41,9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162621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288369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87,86</w:t>
            </w:r>
          </w:p>
        </w:tc>
        <w:tc>
          <w:tcPr>
            <w:tcW w:w="1497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+287847</w:t>
            </w:r>
          </w:p>
        </w:tc>
      </w:tr>
      <w:tr w:rsidR="00AB1524" w:rsidRPr="00C137EE" w:rsidTr="00452E9B">
        <w:trPr>
          <w:trHeight w:val="334"/>
        </w:trPr>
        <w:tc>
          <w:tcPr>
            <w:tcW w:w="256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Денежные средства и денежные эквиваленты</w:t>
            </w:r>
          </w:p>
        </w:tc>
        <w:tc>
          <w:tcPr>
            <w:tcW w:w="872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532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42,73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23216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12,42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39211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11,95</w:t>
            </w:r>
          </w:p>
        </w:tc>
        <w:tc>
          <w:tcPr>
            <w:tcW w:w="1497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+38679</w:t>
            </w:r>
          </w:p>
        </w:tc>
      </w:tr>
      <w:tr w:rsidR="00AB1524" w:rsidRPr="00C137EE" w:rsidTr="00452E9B">
        <w:trPr>
          <w:trHeight w:val="334"/>
        </w:trPr>
        <w:tc>
          <w:tcPr>
            <w:tcW w:w="256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Прочие оборотные активы</w:t>
            </w:r>
          </w:p>
        </w:tc>
        <w:tc>
          <w:tcPr>
            <w:tcW w:w="872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162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13,01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1017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0,54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555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0,17</w:t>
            </w:r>
          </w:p>
        </w:tc>
        <w:tc>
          <w:tcPr>
            <w:tcW w:w="1497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+393</w:t>
            </w:r>
          </w:p>
        </w:tc>
      </w:tr>
      <w:tr w:rsidR="00AB1524" w:rsidRPr="00C137EE" w:rsidTr="00452E9B">
        <w:trPr>
          <w:trHeight w:val="334"/>
        </w:trPr>
        <w:tc>
          <w:tcPr>
            <w:tcW w:w="256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Общая стоимость оборотных активов</w:t>
            </w:r>
          </w:p>
        </w:tc>
        <w:tc>
          <w:tcPr>
            <w:tcW w:w="87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1245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100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186915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6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328210</w:t>
            </w:r>
          </w:p>
        </w:tc>
        <w:tc>
          <w:tcPr>
            <w:tcW w:w="876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97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+326965</w:t>
            </w:r>
          </w:p>
        </w:tc>
      </w:tr>
    </w:tbl>
    <w:p w:rsidR="00AB1524" w:rsidRPr="00C137EE" w:rsidRDefault="00AB1524" w:rsidP="00AB1524">
      <w:pPr>
        <w:rPr>
          <w:sz w:val="22"/>
          <w:szCs w:val="22"/>
        </w:rPr>
      </w:pPr>
      <w:r w:rsidRPr="00C137EE">
        <w:rPr>
          <w:sz w:val="22"/>
          <w:szCs w:val="22"/>
        </w:rPr>
        <w:t>Представьте активы организации, сгруппированные по степени риска, оцените их качество и динамику изменения стоимости отдельных категорий.</w:t>
      </w:r>
    </w:p>
    <w:p w:rsidR="00AB1524" w:rsidRPr="00C137EE" w:rsidRDefault="00AB1524" w:rsidP="00AB1524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14</w:t>
      </w:r>
      <w:r w:rsidRPr="00C137EE">
        <w:rPr>
          <w:sz w:val="22"/>
          <w:szCs w:val="22"/>
        </w:rPr>
        <w:t xml:space="preserve">  - Оценка состояния и динамики оборотных активов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годы, классификация их по степени риска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3"/>
        <w:gridCol w:w="929"/>
        <w:gridCol w:w="769"/>
        <w:gridCol w:w="982"/>
        <w:gridCol w:w="748"/>
        <w:gridCol w:w="982"/>
        <w:gridCol w:w="748"/>
        <w:gridCol w:w="1497"/>
      </w:tblGrid>
      <w:tr w:rsidR="00AB1524" w:rsidRPr="00C137EE" w:rsidTr="00452E9B">
        <w:trPr>
          <w:trHeight w:val="472"/>
        </w:trPr>
        <w:tc>
          <w:tcPr>
            <w:tcW w:w="2843" w:type="dxa"/>
            <w:vMerge w:val="restart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Показатель</w:t>
            </w:r>
          </w:p>
        </w:tc>
        <w:tc>
          <w:tcPr>
            <w:tcW w:w="1698" w:type="dxa"/>
            <w:gridSpan w:val="2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2010 год</w:t>
            </w:r>
          </w:p>
        </w:tc>
        <w:tc>
          <w:tcPr>
            <w:tcW w:w="1730" w:type="dxa"/>
            <w:gridSpan w:val="2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2011 год</w:t>
            </w:r>
          </w:p>
        </w:tc>
        <w:tc>
          <w:tcPr>
            <w:tcW w:w="1730" w:type="dxa"/>
            <w:gridSpan w:val="2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2012 год</w:t>
            </w:r>
          </w:p>
        </w:tc>
        <w:tc>
          <w:tcPr>
            <w:tcW w:w="1497" w:type="dxa"/>
            <w:vMerge w:val="restart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Абсолютное изменение 2012г. к 2010г. (+;-)</w:t>
            </w:r>
          </w:p>
        </w:tc>
      </w:tr>
      <w:tr w:rsidR="00AB1524" w:rsidRPr="00C137EE" w:rsidTr="00452E9B">
        <w:trPr>
          <w:trHeight w:val="617"/>
        </w:trPr>
        <w:tc>
          <w:tcPr>
            <w:tcW w:w="2843" w:type="dxa"/>
            <w:vMerge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</w:p>
        </w:tc>
        <w:tc>
          <w:tcPr>
            <w:tcW w:w="929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769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748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748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97" w:type="dxa"/>
            <w:vMerge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</w:p>
        </w:tc>
      </w:tr>
      <w:tr w:rsidR="00AB1524" w:rsidRPr="00C137EE" w:rsidTr="00452E9B">
        <w:trPr>
          <w:trHeight w:val="334"/>
        </w:trPr>
        <w:tc>
          <w:tcPr>
            <w:tcW w:w="284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Минимальная</w:t>
            </w:r>
          </w:p>
        </w:tc>
        <w:tc>
          <w:tcPr>
            <w:tcW w:w="92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532</w:t>
            </w:r>
          </w:p>
        </w:tc>
        <w:tc>
          <w:tcPr>
            <w:tcW w:w="76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42,73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23216</w:t>
            </w:r>
          </w:p>
        </w:tc>
        <w:tc>
          <w:tcPr>
            <w:tcW w:w="748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12,42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39211</w:t>
            </w:r>
          </w:p>
        </w:tc>
        <w:tc>
          <w:tcPr>
            <w:tcW w:w="748" w:type="dxa"/>
            <w:vAlign w:val="center"/>
          </w:tcPr>
          <w:p w:rsidR="00AB1524" w:rsidRPr="00C137EE" w:rsidRDefault="00DD47AE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11,95</w:t>
            </w:r>
          </w:p>
        </w:tc>
        <w:tc>
          <w:tcPr>
            <w:tcW w:w="1497" w:type="dxa"/>
            <w:vAlign w:val="center"/>
          </w:tcPr>
          <w:p w:rsidR="00AB1524" w:rsidRPr="00C137EE" w:rsidRDefault="00DD47AE" w:rsidP="00452E9B">
            <w:r>
              <w:rPr>
                <w:sz w:val="22"/>
                <w:szCs w:val="22"/>
              </w:rPr>
              <w:t>+</w:t>
            </w:r>
            <w:r w:rsidR="001075C1">
              <w:rPr>
                <w:sz w:val="22"/>
                <w:szCs w:val="22"/>
              </w:rPr>
              <w:t>38679</w:t>
            </w:r>
          </w:p>
        </w:tc>
      </w:tr>
      <w:tr w:rsidR="00AB1524" w:rsidRPr="00C137EE" w:rsidTr="00452E9B">
        <w:trPr>
          <w:trHeight w:val="334"/>
        </w:trPr>
        <w:tc>
          <w:tcPr>
            <w:tcW w:w="284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Несущественная</w:t>
            </w:r>
          </w:p>
        </w:tc>
        <w:tc>
          <w:tcPr>
            <w:tcW w:w="92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522</w:t>
            </w:r>
          </w:p>
        </w:tc>
        <w:tc>
          <w:tcPr>
            <w:tcW w:w="76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41,93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162621</w:t>
            </w:r>
          </w:p>
        </w:tc>
        <w:tc>
          <w:tcPr>
            <w:tcW w:w="748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288369</w:t>
            </w:r>
          </w:p>
        </w:tc>
        <w:tc>
          <w:tcPr>
            <w:tcW w:w="748" w:type="dxa"/>
            <w:vAlign w:val="center"/>
          </w:tcPr>
          <w:p w:rsidR="00AB1524" w:rsidRPr="00C137EE" w:rsidRDefault="00DD47AE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87,86</w:t>
            </w:r>
          </w:p>
        </w:tc>
        <w:tc>
          <w:tcPr>
            <w:tcW w:w="1497" w:type="dxa"/>
            <w:vAlign w:val="center"/>
          </w:tcPr>
          <w:p w:rsidR="00AB1524" w:rsidRPr="00C137EE" w:rsidRDefault="001075C1" w:rsidP="00452E9B">
            <w:r>
              <w:t>+287847</w:t>
            </w:r>
          </w:p>
        </w:tc>
      </w:tr>
      <w:tr w:rsidR="00AB1524" w:rsidRPr="00C137EE" w:rsidTr="00452E9B">
        <w:trPr>
          <w:trHeight w:val="334"/>
        </w:trPr>
        <w:tc>
          <w:tcPr>
            <w:tcW w:w="284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Средняя</w:t>
            </w:r>
          </w:p>
        </w:tc>
        <w:tc>
          <w:tcPr>
            <w:tcW w:w="929" w:type="dxa"/>
            <w:vAlign w:val="center"/>
          </w:tcPr>
          <w:p w:rsidR="00AB1524" w:rsidRPr="00C137EE" w:rsidRDefault="003C33D3" w:rsidP="00452E9B">
            <w:r>
              <w:rPr>
                <w:sz w:val="22"/>
                <w:szCs w:val="22"/>
              </w:rPr>
              <w:t>3</w:t>
            </w:r>
          </w:p>
        </w:tc>
        <w:tc>
          <w:tcPr>
            <w:tcW w:w="769" w:type="dxa"/>
            <w:vAlign w:val="center"/>
          </w:tcPr>
          <w:p w:rsidR="00AB1524" w:rsidRPr="00C137EE" w:rsidRDefault="003C33D3" w:rsidP="00452E9B">
            <w:r>
              <w:rPr>
                <w:sz w:val="22"/>
                <w:szCs w:val="22"/>
              </w:rPr>
              <w:t>0</w:t>
            </w:r>
            <w:r w:rsidR="00AB1524">
              <w:rPr>
                <w:sz w:val="22"/>
                <w:szCs w:val="22"/>
              </w:rPr>
              <w:t>,3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61</w:t>
            </w:r>
          </w:p>
        </w:tc>
        <w:tc>
          <w:tcPr>
            <w:tcW w:w="748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0,03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75</w:t>
            </w:r>
          </w:p>
        </w:tc>
        <w:tc>
          <w:tcPr>
            <w:tcW w:w="748" w:type="dxa"/>
            <w:vAlign w:val="center"/>
          </w:tcPr>
          <w:p w:rsidR="00AB1524" w:rsidRPr="00C137EE" w:rsidRDefault="00DD47AE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0,02</w:t>
            </w:r>
          </w:p>
        </w:tc>
        <w:tc>
          <w:tcPr>
            <w:tcW w:w="1497" w:type="dxa"/>
            <w:vAlign w:val="center"/>
          </w:tcPr>
          <w:p w:rsidR="00AB1524" w:rsidRPr="00C137EE" w:rsidRDefault="001075C1" w:rsidP="00452E9B">
            <w:r>
              <w:t>+</w:t>
            </w:r>
            <w:r w:rsidR="003C33D3">
              <w:t>72</w:t>
            </w:r>
          </w:p>
        </w:tc>
      </w:tr>
      <w:tr w:rsidR="00AB1524" w:rsidRPr="00C137EE" w:rsidTr="00452E9B">
        <w:trPr>
          <w:trHeight w:val="334"/>
        </w:trPr>
        <w:tc>
          <w:tcPr>
            <w:tcW w:w="284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Высокая</w:t>
            </w:r>
          </w:p>
        </w:tc>
        <w:tc>
          <w:tcPr>
            <w:tcW w:w="92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162</w:t>
            </w:r>
          </w:p>
        </w:tc>
        <w:tc>
          <w:tcPr>
            <w:tcW w:w="76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13,01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1017</w:t>
            </w:r>
          </w:p>
        </w:tc>
        <w:tc>
          <w:tcPr>
            <w:tcW w:w="748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0,54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555</w:t>
            </w:r>
          </w:p>
        </w:tc>
        <w:tc>
          <w:tcPr>
            <w:tcW w:w="748" w:type="dxa"/>
            <w:vAlign w:val="center"/>
          </w:tcPr>
          <w:p w:rsidR="00AB1524" w:rsidRPr="00C137EE" w:rsidRDefault="00DD47AE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0,17</w:t>
            </w:r>
          </w:p>
        </w:tc>
        <w:tc>
          <w:tcPr>
            <w:tcW w:w="1497" w:type="dxa"/>
            <w:vAlign w:val="center"/>
          </w:tcPr>
          <w:p w:rsidR="00AB1524" w:rsidRPr="00C137EE" w:rsidRDefault="001075C1" w:rsidP="00452E9B">
            <w:r>
              <w:t>+393</w:t>
            </w:r>
          </w:p>
        </w:tc>
      </w:tr>
      <w:tr w:rsidR="00AB1524" w:rsidRPr="00C137EE" w:rsidTr="00452E9B">
        <w:trPr>
          <w:trHeight w:val="334"/>
        </w:trPr>
        <w:tc>
          <w:tcPr>
            <w:tcW w:w="2843" w:type="dxa"/>
            <w:vAlign w:val="center"/>
          </w:tcPr>
          <w:p w:rsidR="00AB1524" w:rsidRPr="00C137EE" w:rsidRDefault="00AB1524" w:rsidP="00452E9B">
            <w:r w:rsidRPr="00C137EE">
              <w:rPr>
                <w:sz w:val="22"/>
                <w:szCs w:val="22"/>
              </w:rPr>
              <w:t>Всего оборотных активов</w:t>
            </w:r>
          </w:p>
        </w:tc>
        <w:tc>
          <w:tcPr>
            <w:tcW w:w="92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1245</w:t>
            </w:r>
          </w:p>
        </w:tc>
        <w:tc>
          <w:tcPr>
            <w:tcW w:w="769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vAlign w:val="center"/>
          </w:tcPr>
          <w:p w:rsidR="00AB1524" w:rsidRPr="00C137EE" w:rsidRDefault="00AB1524" w:rsidP="00452E9B">
            <w:r>
              <w:rPr>
                <w:sz w:val="22"/>
                <w:szCs w:val="22"/>
              </w:rPr>
              <w:t>186915</w:t>
            </w:r>
          </w:p>
        </w:tc>
        <w:tc>
          <w:tcPr>
            <w:tcW w:w="748" w:type="dxa"/>
            <w:vAlign w:val="center"/>
          </w:tcPr>
          <w:p w:rsidR="00AB1524" w:rsidRPr="00C137EE" w:rsidRDefault="00AB1524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82" w:type="dxa"/>
            <w:vAlign w:val="center"/>
          </w:tcPr>
          <w:p w:rsidR="00AB1524" w:rsidRPr="00C137EE" w:rsidRDefault="00DD47AE" w:rsidP="00452E9B">
            <w:r>
              <w:rPr>
                <w:sz w:val="22"/>
                <w:szCs w:val="22"/>
              </w:rPr>
              <w:t>328210</w:t>
            </w:r>
          </w:p>
        </w:tc>
        <w:tc>
          <w:tcPr>
            <w:tcW w:w="748" w:type="dxa"/>
            <w:vAlign w:val="center"/>
          </w:tcPr>
          <w:p w:rsidR="00AB1524" w:rsidRPr="00C137EE" w:rsidRDefault="00DD47AE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97" w:type="dxa"/>
            <w:vAlign w:val="center"/>
          </w:tcPr>
          <w:p w:rsidR="00AB1524" w:rsidRPr="00C137EE" w:rsidRDefault="001075C1" w:rsidP="00452E9B">
            <w:r>
              <w:t>+326965</w:t>
            </w:r>
          </w:p>
        </w:tc>
      </w:tr>
    </w:tbl>
    <w:p w:rsidR="00AB1524" w:rsidRPr="00C137EE" w:rsidRDefault="00AB1524" w:rsidP="00AB1524">
      <w:pPr>
        <w:rPr>
          <w:i/>
          <w:sz w:val="22"/>
          <w:szCs w:val="22"/>
        </w:rPr>
      </w:pPr>
      <w:r w:rsidRPr="00C137EE">
        <w:rPr>
          <w:i/>
          <w:sz w:val="22"/>
          <w:szCs w:val="22"/>
        </w:rPr>
        <w:t>Продолжите вывод на основании данных таблицы 3.2.</w:t>
      </w:r>
    </w:p>
    <w:p w:rsidR="00AB1524" w:rsidRDefault="00AB1524" w:rsidP="003C33D3">
      <w:pPr>
        <w:jc w:val="both"/>
        <w:rPr>
          <w:sz w:val="22"/>
          <w:szCs w:val="22"/>
        </w:rPr>
      </w:pPr>
      <w:r w:rsidRPr="00C137EE">
        <w:rPr>
          <w:b/>
          <w:sz w:val="22"/>
          <w:szCs w:val="22"/>
        </w:rPr>
        <w:t>Рассматривая оборотные активы организации, классифицированные по степени риска необходимо отметить, что на протяжении всего анализируемого периода</w:t>
      </w:r>
      <w:r w:rsidR="003C33D3">
        <w:rPr>
          <w:b/>
          <w:sz w:val="22"/>
          <w:szCs w:val="22"/>
        </w:rPr>
        <w:t xml:space="preserve"> </w:t>
      </w:r>
      <w:r w:rsidR="003C33D3">
        <w:rPr>
          <w:sz w:val="22"/>
          <w:szCs w:val="22"/>
        </w:rPr>
        <w:t>наблюдался  рост дебиторской задолженности по сравнению с 2010 г. почти в 2 раза (87% и 42% в общей стоимости оборотных активов) и одновременное снижении наименее рискованной группы активов – денежних средств – с 43% до 11%. Это является показателем, свидетельствующим об уменьшении ликвидности оборотных средств, о том что растет задолженность должников перед ООО «Экстра» и, собственно, меньше поступает наличных денежных средств.</w:t>
      </w:r>
    </w:p>
    <w:p w:rsidR="00AB1524" w:rsidRDefault="003C33D3" w:rsidP="003C33D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ООО «Экстра» следует пересмотреть свои отношения с покупателями в сторону сокращения их задолженности за оказанные услуги, уменьшить неликвидные активы и не допускать их накопления в будущем.</w:t>
      </w:r>
      <w:r w:rsidR="00AB1524">
        <w:rPr>
          <w:b/>
          <w:sz w:val="22"/>
          <w:szCs w:val="22"/>
        </w:rPr>
        <w:br w:type="page"/>
      </w:r>
    </w:p>
    <w:p w:rsidR="001075C1" w:rsidRPr="00C137EE" w:rsidRDefault="001075C1" w:rsidP="001075C1">
      <w:pPr>
        <w:jc w:val="center"/>
        <w:rPr>
          <w:b/>
          <w:sz w:val="22"/>
          <w:szCs w:val="22"/>
        </w:rPr>
      </w:pPr>
      <w:r w:rsidRPr="00C137EE">
        <w:rPr>
          <w:b/>
          <w:sz w:val="22"/>
          <w:szCs w:val="22"/>
        </w:rPr>
        <w:lastRenderedPageBreak/>
        <w:t xml:space="preserve">Задание </w:t>
      </w:r>
      <w:r>
        <w:rPr>
          <w:b/>
          <w:sz w:val="22"/>
          <w:szCs w:val="22"/>
        </w:rPr>
        <w:t>7</w:t>
      </w:r>
      <w:r w:rsidRPr="00C137EE">
        <w:rPr>
          <w:b/>
          <w:sz w:val="22"/>
          <w:szCs w:val="22"/>
        </w:rPr>
        <w:t>.</w:t>
      </w: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Используя данные, представленные в таблице </w:t>
      </w:r>
      <w:r w:rsidR="00C4216F">
        <w:rPr>
          <w:sz w:val="22"/>
          <w:szCs w:val="22"/>
        </w:rPr>
        <w:t>15</w:t>
      </w:r>
      <w:r w:rsidRPr="00C137EE">
        <w:rPr>
          <w:sz w:val="22"/>
          <w:szCs w:val="22"/>
        </w:rPr>
        <w:t xml:space="preserve"> оцените структуру оборотных активов, краткосрочных обязательств (таблица 4.2) и платежеспособности организации (таблица 4.3). </w:t>
      </w: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Дополнительные  данные для расчетов: </w:t>
      </w: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>- краткосрочные обязательства организации:</w:t>
      </w: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 2010 год – 1407 тыс. рублей; </w:t>
      </w: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>2011 год – 187998 тыс. рублей;</w:t>
      </w: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 2012 год – 316006 тыс. рублей.</w:t>
      </w:r>
    </w:p>
    <w:p w:rsidR="001075C1" w:rsidRPr="00C137EE" w:rsidRDefault="001075C1" w:rsidP="001075C1">
      <w:pPr>
        <w:rPr>
          <w:sz w:val="22"/>
          <w:szCs w:val="22"/>
        </w:rPr>
      </w:pP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15</w:t>
      </w:r>
      <w:r w:rsidRPr="00C137EE">
        <w:rPr>
          <w:sz w:val="22"/>
          <w:szCs w:val="22"/>
        </w:rPr>
        <w:t xml:space="preserve">  - Структурно – динамический анализ оборотных активов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p w:rsidR="001075C1" w:rsidRDefault="001075C1" w:rsidP="001075C1">
      <w:pPr>
        <w:rPr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3"/>
        <w:gridCol w:w="872"/>
        <w:gridCol w:w="876"/>
        <w:gridCol w:w="969"/>
        <w:gridCol w:w="876"/>
        <w:gridCol w:w="969"/>
        <w:gridCol w:w="876"/>
        <w:gridCol w:w="1497"/>
      </w:tblGrid>
      <w:tr w:rsidR="001075C1" w:rsidRPr="00C137EE" w:rsidTr="00452E9B">
        <w:trPr>
          <w:trHeight w:val="472"/>
        </w:trPr>
        <w:tc>
          <w:tcPr>
            <w:tcW w:w="2563" w:type="dxa"/>
            <w:vMerge w:val="restart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Показатель</w:t>
            </w:r>
          </w:p>
        </w:tc>
        <w:tc>
          <w:tcPr>
            <w:tcW w:w="1748" w:type="dxa"/>
            <w:gridSpan w:val="2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2010 год</w:t>
            </w:r>
          </w:p>
        </w:tc>
        <w:tc>
          <w:tcPr>
            <w:tcW w:w="1845" w:type="dxa"/>
            <w:gridSpan w:val="2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2011 год</w:t>
            </w:r>
          </w:p>
        </w:tc>
        <w:tc>
          <w:tcPr>
            <w:tcW w:w="1845" w:type="dxa"/>
            <w:gridSpan w:val="2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2012 год</w:t>
            </w:r>
          </w:p>
        </w:tc>
        <w:tc>
          <w:tcPr>
            <w:tcW w:w="1497" w:type="dxa"/>
            <w:vMerge w:val="restart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Абсолютное изменение 2012г. к 2010г. (+;-)</w:t>
            </w:r>
          </w:p>
        </w:tc>
      </w:tr>
      <w:tr w:rsidR="001075C1" w:rsidRPr="00C137EE" w:rsidTr="00452E9B">
        <w:trPr>
          <w:trHeight w:val="617"/>
        </w:trPr>
        <w:tc>
          <w:tcPr>
            <w:tcW w:w="2563" w:type="dxa"/>
            <w:vMerge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</w:p>
        </w:tc>
        <w:tc>
          <w:tcPr>
            <w:tcW w:w="872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97" w:type="dxa"/>
            <w:vMerge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</w:p>
        </w:tc>
      </w:tr>
      <w:tr w:rsidR="001075C1" w:rsidRPr="00C137EE" w:rsidTr="00452E9B">
        <w:trPr>
          <w:trHeight w:val="334"/>
        </w:trPr>
        <w:tc>
          <w:tcPr>
            <w:tcW w:w="2563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Запасы</w:t>
            </w:r>
          </w:p>
        </w:tc>
        <w:tc>
          <w:tcPr>
            <w:tcW w:w="872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3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0,3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61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0,03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75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0,02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+72</w:t>
            </w:r>
          </w:p>
        </w:tc>
      </w:tr>
      <w:tr w:rsidR="001075C1" w:rsidRPr="00C137EE" w:rsidTr="00452E9B">
        <w:trPr>
          <w:trHeight w:val="334"/>
        </w:trPr>
        <w:tc>
          <w:tcPr>
            <w:tcW w:w="2563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НДС по приобретенным ценностям</w:t>
            </w:r>
          </w:p>
        </w:tc>
        <w:tc>
          <w:tcPr>
            <w:tcW w:w="872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26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2,1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0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0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-26</w:t>
            </w:r>
          </w:p>
        </w:tc>
      </w:tr>
      <w:tr w:rsidR="001075C1" w:rsidRPr="00C137EE" w:rsidTr="00452E9B">
        <w:trPr>
          <w:trHeight w:val="334"/>
        </w:trPr>
        <w:tc>
          <w:tcPr>
            <w:tcW w:w="2563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872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522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41,9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162621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288369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87,86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+287847</w:t>
            </w:r>
          </w:p>
        </w:tc>
      </w:tr>
      <w:tr w:rsidR="001075C1" w:rsidRPr="00C137EE" w:rsidTr="00452E9B">
        <w:trPr>
          <w:trHeight w:val="334"/>
        </w:trPr>
        <w:tc>
          <w:tcPr>
            <w:tcW w:w="2563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Денежные средства и денежные эквиваленты</w:t>
            </w:r>
          </w:p>
        </w:tc>
        <w:tc>
          <w:tcPr>
            <w:tcW w:w="872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532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42,73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23216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12,42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39211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11,95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+38679</w:t>
            </w:r>
          </w:p>
        </w:tc>
      </w:tr>
      <w:tr w:rsidR="001075C1" w:rsidRPr="00C137EE" w:rsidTr="00452E9B">
        <w:trPr>
          <w:trHeight w:val="334"/>
        </w:trPr>
        <w:tc>
          <w:tcPr>
            <w:tcW w:w="2563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Прочие оборотные активы</w:t>
            </w:r>
          </w:p>
        </w:tc>
        <w:tc>
          <w:tcPr>
            <w:tcW w:w="872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162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13,01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1017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0,54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555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0,17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+393</w:t>
            </w:r>
          </w:p>
        </w:tc>
      </w:tr>
      <w:tr w:rsidR="001075C1" w:rsidRPr="00C137EE" w:rsidTr="00452E9B">
        <w:trPr>
          <w:trHeight w:val="334"/>
        </w:trPr>
        <w:tc>
          <w:tcPr>
            <w:tcW w:w="2563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Общая стоимость оборотных активов</w:t>
            </w:r>
          </w:p>
        </w:tc>
        <w:tc>
          <w:tcPr>
            <w:tcW w:w="872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1245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100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186915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69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328210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+326965</w:t>
            </w:r>
          </w:p>
        </w:tc>
      </w:tr>
    </w:tbl>
    <w:p w:rsidR="001075C1" w:rsidRPr="00C137EE" w:rsidRDefault="001075C1" w:rsidP="001075C1">
      <w:pPr>
        <w:rPr>
          <w:sz w:val="22"/>
          <w:szCs w:val="22"/>
        </w:rPr>
      </w:pP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16</w:t>
      </w:r>
      <w:r w:rsidRPr="00C137EE">
        <w:rPr>
          <w:sz w:val="22"/>
          <w:szCs w:val="22"/>
        </w:rPr>
        <w:t xml:space="preserve">  - Структурно – динамический анализ краткосрочных обязательств 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7"/>
        <w:gridCol w:w="884"/>
        <w:gridCol w:w="876"/>
        <w:gridCol w:w="941"/>
        <w:gridCol w:w="876"/>
        <w:gridCol w:w="941"/>
        <w:gridCol w:w="876"/>
        <w:gridCol w:w="1497"/>
      </w:tblGrid>
      <w:tr w:rsidR="001075C1" w:rsidRPr="00C137EE" w:rsidTr="00452E9B">
        <w:trPr>
          <w:trHeight w:val="472"/>
        </w:trPr>
        <w:tc>
          <w:tcPr>
            <w:tcW w:w="2607" w:type="dxa"/>
            <w:vMerge w:val="restart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Показатель</w:t>
            </w:r>
          </w:p>
        </w:tc>
        <w:tc>
          <w:tcPr>
            <w:tcW w:w="1760" w:type="dxa"/>
            <w:gridSpan w:val="2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2010 год</w:t>
            </w:r>
          </w:p>
        </w:tc>
        <w:tc>
          <w:tcPr>
            <w:tcW w:w="1817" w:type="dxa"/>
            <w:gridSpan w:val="2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2011 год</w:t>
            </w:r>
          </w:p>
        </w:tc>
        <w:tc>
          <w:tcPr>
            <w:tcW w:w="1817" w:type="dxa"/>
            <w:gridSpan w:val="2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2012 год</w:t>
            </w:r>
          </w:p>
        </w:tc>
        <w:tc>
          <w:tcPr>
            <w:tcW w:w="1497" w:type="dxa"/>
            <w:vMerge w:val="restart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Абсолютное изменение 2012г. к 2010г. (+;-)</w:t>
            </w:r>
          </w:p>
        </w:tc>
      </w:tr>
      <w:tr w:rsidR="001075C1" w:rsidRPr="00C137EE" w:rsidTr="00452E9B">
        <w:trPr>
          <w:trHeight w:val="617"/>
        </w:trPr>
        <w:tc>
          <w:tcPr>
            <w:tcW w:w="2607" w:type="dxa"/>
            <w:vMerge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</w:p>
        </w:tc>
        <w:tc>
          <w:tcPr>
            <w:tcW w:w="884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41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41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97" w:type="dxa"/>
            <w:vMerge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</w:p>
        </w:tc>
      </w:tr>
      <w:tr w:rsidR="001075C1" w:rsidRPr="00C137EE" w:rsidTr="00452E9B">
        <w:trPr>
          <w:trHeight w:val="334"/>
        </w:trPr>
        <w:tc>
          <w:tcPr>
            <w:tcW w:w="2607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884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802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57</w:t>
            </w:r>
          </w:p>
        </w:tc>
        <w:tc>
          <w:tcPr>
            <w:tcW w:w="941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0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0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-802</w:t>
            </w:r>
          </w:p>
        </w:tc>
      </w:tr>
      <w:tr w:rsidR="001075C1" w:rsidRPr="00C137EE" w:rsidTr="00452E9B">
        <w:trPr>
          <w:trHeight w:val="334"/>
        </w:trPr>
        <w:tc>
          <w:tcPr>
            <w:tcW w:w="2607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884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605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43</w:t>
            </w:r>
          </w:p>
        </w:tc>
        <w:tc>
          <w:tcPr>
            <w:tcW w:w="941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187998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41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316006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315401</w:t>
            </w:r>
          </w:p>
        </w:tc>
      </w:tr>
      <w:tr w:rsidR="001075C1" w:rsidRPr="00C137EE" w:rsidTr="00452E9B">
        <w:trPr>
          <w:trHeight w:val="334"/>
        </w:trPr>
        <w:tc>
          <w:tcPr>
            <w:tcW w:w="2607" w:type="dxa"/>
            <w:vAlign w:val="center"/>
          </w:tcPr>
          <w:p w:rsidR="001075C1" w:rsidRPr="00C137EE" w:rsidRDefault="001075C1" w:rsidP="00452E9B">
            <w:r w:rsidRPr="00C137EE">
              <w:rPr>
                <w:sz w:val="22"/>
                <w:szCs w:val="22"/>
              </w:rPr>
              <w:t>Итого краткосрочные обязательства</w:t>
            </w:r>
          </w:p>
        </w:tc>
        <w:tc>
          <w:tcPr>
            <w:tcW w:w="884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1407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100</w:t>
            </w:r>
          </w:p>
        </w:tc>
        <w:tc>
          <w:tcPr>
            <w:tcW w:w="941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187998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941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316006</w:t>
            </w:r>
          </w:p>
        </w:tc>
        <w:tc>
          <w:tcPr>
            <w:tcW w:w="876" w:type="dxa"/>
            <w:vAlign w:val="center"/>
          </w:tcPr>
          <w:p w:rsidR="001075C1" w:rsidRPr="00C137EE" w:rsidRDefault="001075C1" w:rsidP="00452E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97" w:type="dxa"/>
            <w:vAlign w:val="center"/>
          </w:tcPr>
          <w:p w:rsidR="001075C1" w:rsidRPr="00C137EE" w:rsidRDefault="001075C1" w:rsidP="00452E9B">
            <w:r>
              <w:rPr>
                <w:sz w:val="22"/>
                <w:szCs w:val="22"/>
              </w:rPr>
              <w:t>314599</w:t>
            </w:r>
          </w:p>
        </w:tc>
      </w:tr>
    </w:tbl>
    <w:p w:rsidR="001075C1" w:rsidRPr="00C137EE" w:rsidRDefault="001075C1" w:rsidP="001075C1">
      <w:pPr>
        <w:rPr>
          <w:sz w:val="22"/>
          <w:szCs w:val="22"/>
        </w:rPr>
      </w:pPr>
    </w:p>
    <w:p w:rsidR="001075C1" w:rsidRPr="00C137EE" w:rsidRDefault="001075C1" w:rsidP="001075C1">
      <w:pPr>
        <w:rPr>
          <w:sz w:val="22"/>
          <w:szCs w:val="22"/>
        </w:rPr>
      </w:pPr>
      <w:r w:rsidRPr="00C137EE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17</w:t>
      </w:r>
      <w:r w:rsidRPr="00C137EE">
        <w:rPr>
          <w:sz w:val="22"/>
          <w:szCs w:val="22"/>
        </w:rPr>
        <w:t xml:space="preserve">  - Анализ и оценка платежеспособности </w:t>
      </w:r>
      <w:r w:rsidRPr="00C137EE">
        <w:rPr>
          <w:bCs/>
          <w:sz w:val="22"/>
          <w:szCs w:val="22"/>
        </w:rPr>
        <w:t>ООО «</w:t>
      </w:r>
      <w:r w:rsidRPr="00C137EE">
        <w:rPr>
          <w:sz w:val="22"/>
          <w:szCs w:val="22"/>
        </w:rPr>
        <w:t>ЭКСТРА» за 2010 - 2012 годы</w:t>
      </w:r>
    </w:p>
    <w:tbl>
      <w:tblPr>
        <w:tblW w:w="9538" w:type="dxa"/>
        <w:tblCellMar>
          <w:top w:w="85" w:type="dxa"/>
          <w:left w:w="40" w:type="dxa"/>
          <w:bottom w:w="85" w:type="dxa"/>
          <w:right w:w="40" w:type="dxa"/>
        </w:tblCellMar>
        <w:tblLook w:val="0000"/>
      </w:tblPr>
      <w:tblGrid>
        <w:gridCol w:w="4718"/>
        <w:gridCol w:w="1701"/>
        <w:gridCol w:w="992"/>
        <w:gridCol w:w="993"/>
        <w:gridCol w:w="1134"/>
      </w:tblGrid>
      <w:tr w:rsidR="001075C1" w:rsidRPr="00C137EE" w:rsidTr="00452E9B">
        <w:trPr>
          <w:trHeight w:val="274"/>
        </w:trPr>
        <w:tc>
          <w:tcPr>
            <w:tcW w:w="47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Показатели</w:t>
            </w:r>
          </w:p>
          <w:p w:rsidR="001075C1" w:rsidRPr="00C137EE" w:rsidRDefault="001075C1" w:rsidP="00452E9B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Нормативные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 xml:space="preserve">2010 </w:t>
            </w:r>
          </w:p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 xml:space="preserve">год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 xml:space="preserve">2011 </w:t>
            </w:r>
          </w:p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2012</w:t>
            </w:r>
          </w:p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год</w:t>
            </w:r>
          </w:p>
        </w:tc>
      </w:tr>
      <w:tr w:rsidR="001075C1" w:rsidRPr="00C137EE" w:rsidTr="00452E9B">
        <w:trPr>
          <w:trHeight w:val="279"/>
        </w:trPr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Коэффициент текущей ликвидности (общего покрытия долга)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&gt;2,0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533E2B" w:rsidRDefault="00533E2B" w:rsidP="00452E9B">
            <w:pPr>
              <w:rPr>
                <w:bCs/>
                <w:lang w:val="en-US"/>
              </w:rPr>
            </w:pPr>
            <w:r>
              <w:rPr>
                <w:bCs/>
              </w:rPr>
              <w:t>0,</w:t>
            </w:r>
            <w:r w:rsidR="003C33D3">
              <w:rPr>
                <w:bCs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3C33D3" w:rsidP="00452E9B">
            <w: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533E2B" w:rsidP="00452E9B">
            <w:r>
              <w:t>1,04</w:t>
            </w:r>
          </w:p>
        </w:tc>
      </w:tr>
      <w:tr w:rsidR="001075C1" w:rsidRPr="00C137EE" w:rsidTr="00452E9B">
        <w:trPr>
          <w:trHeight w:val="509"/>
        </w:trPr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Коэффициент крити</w:t>
            </w:r>
            <w:r w:rsidRPr="00C137EE">
              <w:rPr>
                <w:bCs/>
                <w:sz w:val="22"/>
                <w:szCs w:val="22"/>
              </w:rPr>
              <w:softHyphen/>
              <w:t>ческой (промежуточ</w:t>
            </w:r>
            <w:r w:rsidRPr="00C137EE">
              <w:rPr>
                <w:bCs/>
                <w:sz w:val="22"/>
                <w:szCs w:val="22"/>
              </w:rPr>
              <w:softHyphen/>
              <w:t>ной) ликвидности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0,7 – 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533E2B" w:rsidP="00452E9B">
            <w:pPr>
              <w:rPr>
                <w:bCs/>
              </w:rPr>
            </w:pPr>
            <w:r>
              <w:rPr>
                <w:bCs/>
              </w:rPr>
              <w:t>0,</w:t>
            </w:r>
            <w:r w:rsidR="003C33D3">
              <w:rPr>
                <w:bCs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3C33D3" w:rsidP="00452E9B">
            <w: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533E2B" w:rsidP="00452E9B">
            <w:r>
              <w:t>1,04</w:t>
            </w:r>
          </w:p>
        </w:tc>
      </w:tr>
      <w:tr w:rsidR="001075C1" w:rsidRPr="00C137EE" w:rsidTr="00452E9B">
        <w:trPr>
          <w:trHeight w:val="249"/>
        </w:trPr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Коэффициент абсо</w:t>
            </w:r>
            <w:r w:rsidRPr="00C137EE">
              <w:rPr>
                <w:bCs/>
                <w:sz w:val="22"/>
                <w:szCs w:val="22"/>
              </w:rPr>
              <w:softHyphen/>
              <w:t>лютной ликвидности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sz w:val="22"/>
                <w:szCs w:val="22"/>
              </w:rPr>
              <w:t>0,1-0,2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533E2B" w:rsidP="00452E9B">
            <w:pPr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533E2B" w:rsidP="00452E9B">
            <w: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533E2B" w:rsidP="00452E9B">
            <w:r>
              <w:t>0,</w:t>
            </w:r>
            <w:r w:rsidR="003C33D3">
              <w:t>9</w:t>
            </w:r>
          </w:p>
        </w:tc>
      </w:tr>
      <w:tr w:rsidR="001075C1" w:rsidRPr="00C137EE" w:rsidTr="00452E9B">
        <w:trPr>
          <w:trHeight w:val="431"/>
        </w:trPr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pPr>
              <w:rPr>
                <w:bCs/>
              </w:rPr>
            </w:pPr>
            <w:r w:rsidRPr="00C137EE">
              <w:rPr>
                <w:bCs/>
                <w:sz w:val="22"/>
                <w:szCs w:val="22"/>
              </w:rPr>
              <w:t>Абсолютное превышение оборотных активов над краткосрочными обязательствами, тыс. рублей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1075C1" w:rsidP="00452E9B">
            <w:bookmarkStart w:id="1" w:name="_GoBack"/>
            <w:bookmarkEnd w:id="1"/>
          </w:p>
          <w:p w:rsidR="001075C1" w:rsidRPr="00975514" w:rsidRDefault="001075C1" w:rsidP="00975514">
            <w:pPr>
              <w:jc w:val="center"/>
              <w:rPr>
                <w:b/>
              </w:rPr>
            </w:pPr>
            <w:r w:rsidRPr="00975514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533E2B" w:rsidP="00452E9B">
            <w:pPr>
              <w:rPr>
                <w:bCs/>
              </w:rPr>
            </w:pPr>
            <w:r>
              <w:rPr>
                <w:bCs/>
              </w:rPr>
              <w:t>-162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3C33D3" w:rsidP="003C33D3">
            <w:r>
              <w:t>-108</w:t>
            </w:r>
            <w:r w:rsidR="00533E2B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C1" w:rsidRPr="00C137EE" w:rsidRDefault="00533E2B" w:rsidP="00452E9B">
            <w:r>
              <w:t>+12204</w:t>
            </w:r>
          </w:p>
        </w:tc>
      </w:tr>
    </w:tbl>
    <w:p w:rsidR="003C33D3" w:rsidRDefault="003C33D3" w:rsidP="003C33D3">
      <w:pPr>
        <w:rPr>
          <w:sz w:val="22"/>
          <w:szCs w:val="22"/>
        </w:rPr>
      </w:pPr>
    </w:p>
    <w:p w:rsidR="003C33D3" w:rsidRDefault="003C33D3" w:rsidP="005C1D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Используя представленные в таблицах</w:t>
      </w:r>
      <w:r w:rsidR="00F95AE6">
        <w:rPr>
          <w:sz w:val="22"/>
          <w:szCs w:val="22"/>
        </w:rPr>
        <w:t xml:space="preserve"> данные, можно сделать вывод о том, что основную часть оборотных активов ООО «Экстра» составляют наиболее ликвидные статьи – денежные средства и дебиторская задолженность (12% и 88%). Однако отрицательная динамика структуры оборотных средств сказываться в том что по сравнении. В 2010 г. дебиторская задолженность увеличилась почти в 2 раза ( с 42% до88%, а денежные средства, в свою очередь, сократились с 43 до 12%). Тот же отрицательный момент виден и в составе краткосрочных обязательств, так как основную их часть краткосрочные кредиты( с 43% до 100%) Что касается платежеспособности организации, то она немного улучшилась по сравнению с 2010 г. Так, коэффициент абсолютной ликвидности, показывающий, насколько краткосрочные обязательства могут быть покрыты за  счет денежных средств, превышает нормативное значении и вырос с 0,4 до 0,9. Коэффициент промежуточной ликвидности также вырос и</w:t>
      </w:r>
      <w:r w:rsidR="005C1D08">
        <w:rPr>
          <w:sz w:val="22"/>
          <w:szCs w:val="22"/>
        </w:rPr>
        <w:t xml:space="preserve"> </w:t>
      </w:r>
      <w:r w:rsidR="00F95AE6">
        <w:rPr>
          <w:sz w:val="22"/>
          <w:szCs w:val="22"/>
        </w:rPr>
        <w:t>до</w:t>
      </w:r>
      <w:r w:rsidR="005C1D08">
        <w:rPr>
          <w:sz w:val="22"/>
          <w:szCs w:val="22"/>
        </w:rPr>
        <w:t>с</w:t>
      </w:r>
      <w:r w:rsidR="00F95AE6">
        <w:rPr>
          <w:sz w:val="22"/>
          <w:szCs w:val="22"/>
        </w:rPr>
        <w:t>тиг уровня 1,04, что выше норматива. Однак</w:t>
      </w:r>
      <w:r w:rsidR="005C1D08">
        <w:rPr>
          <w:sz w:val="22"/>
          <w:szCs w:val="22"/>
        </w:rPr>
        <w:t xml:space="preserve">о </w:t>
      </w:r>
      <w:r w:rsidR="00F95AE6">
        <w:rPr>
          <w:sz w:val="22"/>
          <w:szCs w:val="22"/>
        </w:rPr>
        <w:t xml:space="preserve">коэффициент текущей ликвидности, хотя и вырос в2012 г. по сравнению с 2010гю(1,04 и </w:t>
      </w:r>
      <w:r w:rsidR="005C1D08">
        <w:rPr>
          <w:sz w:val="22"/>
          <w:szCs w:val="22"/>
        </w:rPr>
        <w:t>0,9) все же не достигает с</w:t>
      </w:r>
      <w:r w:rsidR="00F95AE6">
        <w:rPr>
          <w:sz w:val="22"/>
          <w:szCs w:val="22"/>
        </w:rPr>
        <w:t>в</w:t>
      </w:r>
      <w:r w:rsidR="005C1D08">
        <w:rPr>
          <w:sz w:val="22"/>
          <w:szCs w:val="22"/>
        </w:rPr>
        <w:t>о</w:t>
      </w:r>
      <w:r w:rsidR="00F95AE6">
        <w:rPr>
          <w:sz w:val="22"/>
          <w:szCs w:val="22"/>
        </w:rPr>
        <w:t xml:space="preserve">его нормативного значения. Поэтому </w:t>
      </w:r>
      <w:r w:rsidR="005C1D08">
        <w:rPr>
          <w:sz w:val="22"/>
          <w:szCs w:val="22"/>
        </w:rPr>
        <w:t>можно сделать вывод о том,</w:t>
      </w:r>
      <w:r w:rsidR="00F95AE6">
        <w:rPr>
          <w:sz w:val="22"/>
          <w:szCs w:val="22"/>
        </w:rPr>
        <w:t xml:space="preserve"> что ООО «Экстра» нужно сокращать уровень дебиторской задолженности, увеличивая тем самым долю денежных средств в обороте, а также увеличивать долю собственного капитала, как источника формирования имущества.</w:t>
      </w: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5C1D08" w:rsidRDefault="005C1D08" w:rsidP="005C1D08">
      <w:pPr>
        <w:ind w:firstLine="708"/>
        <w:jc w:val="both"/>
        <w:rPr>
          <w:sz w:val="22"/>
          <w:szCs w:val="22"/>
        </w:rPr>
      </w:pPr>
    </w:p>
    <w:p w:rsidR="00355526" w:rsidRPr="0066528A" w:rsidRDefault="00355526" w:rsidP="003C33D3">
      <w:pPr>
        <w:jc w:val="right"/>
        <w:rPr>
          <w:b/>
          <w:sz w:val="26"/>
          <w:szCs w:val="26"/>
        </w:rPr>
      </w:pPr>
      <w:r w:rsidRPr="0066528A">
        <w:rPr>
          <w:b/>
          <w:sz w:val="26"/>
          <w:szCs w:val="26"/>
        </w:rPr>
        <w:lastRenderedPageBreak/>
        <w:t>Приложение 1</w:t>
      </w: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01 «Основные средства»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- </w:t>
            </w:r>
            <w:r w:rsidR="005C1D08">
              <w:rPr>
                <w:sz w:val="26"/>
                <w:szCs w:val="26"/>
              </w:rPr>
              <w:t>12500000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8850000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900000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320000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580000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Оборот:9750000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Оборот:1800000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 w:rsidR="005C1D08">
              <w:rPr>
                <w:sz w:val="26"/>
                <w:szCs w:val="26"/>
              </w:rPr>
              <w:t>20450000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Pr="00231E63" w:rsidRDefault="00355526" w:rsidP="00355526">
      <w:pPr>
        <w:ind w:left="567"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left="567"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02 «Амортизация основных средств»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3"/>
        <w:gridCol w:w="4838"/>
      </w:tblGrid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5C1D08">
              <w:rPr>
                <w:sz w:val="26"/>
                <w:szCs w:val="26"/>
              </w:rPr>
              <w:t>7800000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16320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5320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5C1D08" w:rsidRDefault="005C1D08" w:rsidP="00452E9B">
            <w:pPr>
              <w:jc w:val="both"/>
              <w:rPr>
                <w:sz w:val="26"/>
                <w:szCs w:val="26"/>
              </w:rPr>
            </w:pPr>
          </w:p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320000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15300</w:t>
            </w:r>
          </w:p>
          <w:p w:rsidR="005C1D08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Оборот:38470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5C1D08">
              <w:rPr>
                <w:sz w:val="26"/>
                <w:szCs w:val="26"/>
              </w:rPr>
              <w:t>7518470</w:t>
            </w: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Дебет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>
        <w:rPr>
          <w:sz w:val="26"/>
          <w:szCs w:val="26"/>
        </w:rPr>
        <w:t>08</w:t>
      </w:r>
      <w:r w:rsidRPr="00231E63">
        <w:rPr>
          <w:sz w:val="26"/>
          <w:szCs w:val="26"/>
        </w:rPr>
        <w:t xml:space="preserve"> «</w:t>
      </w:r>
      <w:r>
        <w:rPr>
          <w:sz w:val="26"/>
          <w:szCs w:val="26"/>
        </w:rPr>
        <w:t>Вложения во внеоборотные активы</w:t>
      </w:r>
      <w:r w:rsidRPr="00231E63">
        <w:rPr>
          <w:sz w:val="26"/>
          <w:szCs w:val="26"/>
        </w:rPr>
        <w:t>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9"/>
        <w:gridCol w:w="4712"/>
      </w:tblGrid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</w:t>
            </w:r>
            <w:r w:rsidR="005C1D08">
              <w:rPr>
                <w:sz w:val="26"/>
                <w:szCs w:val="26"/>
              </w:rPr>
              <w:t>–</w:t>
            </w:r>
            <w:r w:rsidRPr="00231E63">
              <w:rPr>
                <w:sz w:val="26"/>
                <w:szCs w:val="26"/>
              </w:rPr>
              <w:t xml:space="preserve"> </w:t>
            </w:r>
            <w:r w:rsidR="005C1D08">
              <w:rPr>
                <w:sz w:val="26"/>
                <w:szCs w:val="26"/>
              </w:rPr>
              <w:t>1350000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8600000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8850000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Оборот:8850000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8850000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5C1D08">
              <w:rPr>
                <w:sz w:val="26"/>
                <w:szCs w:val="26"/>
              </w:rPr>
              <w:t>135000</w:t>
            </w:r>
            <w:r w:rsidRPr="00231E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>
        <w:rPr>
          <w:sz w:val="26"/>
          <w:szCs w:val="26"/>
        </w:rPr>
        <w:t>10</w:t>
      </w:r>
      <w:r w:rsidRPr="00231E63">
        <w:rPr>
          <w:sz w:val="26"/>
          <w:szCs w:val="26"/>
        </w:rPr>
        <w:t xml:space="preserve"> «</w:t>
      </w:r>
      <w:r>
        <w:rPr>
          <w:sz w:val="26"/>
          <w:szCs w:val="26"/>
        </w:rPr>
        <w:t>Материалы</w:t>
      </w:r>
      <w:r w:rsidRPr="00231E63">
        <w:rPr>
          <w:sz w:val="26"/>
          <w:szCs w:val="26"/>
        </w:rPr>
        <w:t>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</w:t>
            </w:r>
            <w:r w:rsidR="005C1D08">
              <w:rPr>
                <w:sz w:val="26"/>
                <w:szCs w:val="26"/>
              </w:rPr>
              <w:t>–</w:t>
            </w:r>
            <w:r w:rsidRPr="00231E63">
              <w:rPr>
                <w:sz w:val="26"/>
                <w:szCs w:val="26"/>
              </w:rPr>
              <w:t xml:space="preserve"> </w:t>
            </w:r>
            <w:r w:rsidR="005C1D08">
              <w:rPr>
                <w:sz w:val="26"/>
                <w:szCs w:val="26"/>
              </w:rPr>
              <w:t>800000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</w:tr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Оборот:2000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Оборот:2000</w:t>
            </w:r>
          </w:p>
        </w:tc>
      </w:tr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 w:rsidR="005C1D08">
              <w:rPr>
                <w:sz w:val="26"/>
                <w:szCs w:val="26"/>
              </w:rPr>
              <w:t>800000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 xml:space="preserve">19 «НДС по приобретенным ценностям» 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355526" w:rsidP="005C1D08">
            <w:pPr>
              <w:tabs>
                <w:tab w:val="left" w:pos="2805"/>
              </w:tabs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5C1D08">
              <w:rPr>
                <w:sz w:val="26"/>
                <w:szCs w:val="26"/>
              </w:rPr>
              <w:t>5000</w:t>
            </w:r>
            <w:r w:rsidRPr="00231E63">
              <w:rPr>
                <w:sz w:val="26"/>
                <w:szCs w:val="26"/>
              </w:rPr>
              <w:t xml:space="preserve"> </w:t>
            </w:r>
            <w:r w:rsidR="005C1D08">
              <w:rPr>
                <w:sz w:val="26"/>
                <w:szCs w:val="26"/>
              </w:rPr>
              <w:tab/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15480000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1548000</w:t>
            </w:r>
          </w:p>
        </w:tc>
      </w:tr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45000</w:t>
            </w:r>
          </w:p>
        </w:tc>
      </w:tr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Оборот:159300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5C1D08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Оборот:159300</w:t>
            </w:r>
          </w:p>
        </w:tc>
      </w:tr>
      <w:tr w:rsidR="00355526" w:rsidRPr="00231E63" w:rsidTr="005C1D08">
        <w:tc>
          <w:tcPr>
            <w:tcW w:w="478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 w:rsidR="005C1D08">
              <w:rPr>
                <w:sz w:val="26"/>
                <w:szCs w:val="26"/>
              </w:rPr>
              <w:t>5000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5C1D08" w:rsidRDefault="005C1D08" w:rsidP="00355526">
      <w:pPr>
        <w:ind w:firstLine="426"/>
        <w:jc w:val="both"/>
        <w:rPr>
          <w:sz w:val="26"/>
          <w:szCs w:val="26"/>
        </w:rPr>
      </w:pPr>
    </w:p>
    <w:p w:rsidR="005C1D08" w:rsidRDefault="005C1D08" w:rsidP="00355526">
      <w:pPr>
        <w:ind w:firstLine="426"/>
        <w:jc w:val="both"/>
        <w:rPr>
          <w:sz w:val="26"/>
          <w:szCs w:val="26"/>
        </w:rPr>
      </w:pPr>
    </w:p>
    <w:p w:rsidR="005C1D08" w:rsidRDefault="005C1D08" w:rsidP="00355526">
      <w:pPr>
        <w:ind w:firstLine="426"/>
        <w:jc w:val="both"/>
        <w:rPr>
          <w:sz w:val="26"/>
          <w:szCs w:val="26"/>
        </w:rPr>
      </w:pPr>
    </w:p>
    <w:p w:rsidR="00355526" w:rsidRPr="00857B82" w:rsidRDefault="005C1D08" w:rsidP="005C1D08"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Дебет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5526">
        <w:rPr>
          <w:sz w:val="26"/>
          <w:szCs w:val="26"/>
        </w:rPr>
        <w:t>2</w:t>
      </w:r>
      <w:r w:rsidR="00355526" w:rsidRPr="00857B82">
        <w:rPr>
          <w:sz w:val="26"/>
          <w:szCs w:val="26"/>
        </w:rPr>
        <w:t>0 «</w:t>
      </w:r>
      <w:r w:rsidR="00355526">
        <w:rPr>
          <w:sz w:val="26"/>
          <w:szCs w:val="26"/>
        </w:rPr>
        <w:t>Основное производство</w:t>
      </w:r>
      <w:r>
        <w:rPr>
          <w:sz w:val="26"/>
          <w:szCs w:val="26"/>
        </w:rPr>
        <w:t>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5526" w:rsidRPr="00857B82">
        <w:rPr>
          <w:sz w:val="26"/>
          <w:szCs w:val="26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231E63" w:rsidRDefault="005C1D08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16320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231E63" w:rsidRDefault="005C1D08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93655-60</w:t>
            </w: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231E63" w:rsidRDefault="005C1D08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5320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231E63" w:rsidRDefault="005C1D08" w:rsidP="003B7D99">
            <w:pPr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231E63" w:rsidRDefault="005C1D08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231E63" w:rsidRDefault="005C1D08" w:rsidP="003B7D99">
            <w:pPr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857B82" w:rsidRDefault="005C1D08" w:rsidP="005C1D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23863-60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857B82" w:rsidRDefault="005C1D08" w:rsidP="005C1D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18818-20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857B82" w:rsidRDefault="005C1D08" w:rsidP="005C1D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11454-50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857B82" w:rsidRDefault="005C1D08" w:rsidP="005C1D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857B82" w:rsidRDefault="005C1D08" w:rsidP="005C1D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108-30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Default="005C1D08" w:rsidP="005C1D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8661-80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Default="005C1D08" w:rsidP="005C1D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3248-20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Default="005C1D08" w:rsidP="005C1D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2761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5C1D08">
        <w:tc>
          <w:tcPr>
            <w:tcW w:w="4785" w:type="dxa"/>
            <w:tcBorders>
              <w:left w:val="nil"/>
            </w:tcBorders>
          </w:tcPr>
          <w:p w:rsidR="005C1D08" w:rsidRPr="00231E63" w:rsidRDefault="005C1D08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93655-60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231E63" w:rsidRDefault="005C1D08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93655-60</w:t>
            </w:r>
          </w:p>
        </w:tc>
      </w:tr>
    </w:tbl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857B82" w:rsidRDefault="00355526" w:rsidP="005C1D08">
      <w:pPr>
        <w:jc w:val="both"/>
        <w:rPr>
          <w:sz w:val="26"/>
          <w:szCs w:val="26"/>
        </w:rPr>
      </w:pPr>
      <w:r w:rsidRPr="00857B82">
        <w:rPr>
          <w:sz w:val="26"/>
          <w:szCs w:val="26"/>
        </w:rPr>
        <w:t xml:space="preserve">Дебет </w:t>
      </w:r>
      <w:r w:rsidRPr="00857B82">
        <w:rPr>
          <w:sz w:val="26"/>
          <w:szCs w:val="26"/>
        </w:rPr>
        <w:tab/>
      </w:r>
      <w:r w:rsidRPr="00857B82">
        <w:rPr>
          <w:sz w:val="26"/>
          <w:szCs w:val="26"/>
        </w:rPr>
        <w:tab/>
      </w:r>
      <w:r w:rsidRPr="00857B82">
        <w:rPr>
          <w:sz w:val="26"/>
          <w:szCs w:val="26"/>
        </w:rPr>
        <w:tab/>
      </w:r>
      <w:r w:rsidRPr="00857B82">
        <w:rPr>
          <w:sz w:val="26"/>
          <w:szCs w:val="26"/>
        </w:rPr>
        <w:tab/>
      </w:r>
      <w:r w:rsidRPr="00857B82">
        <w:rPr>
          <w:sz w:val="26"/>
          <w:szCs w:val="26"/>
        </w:rPr>
        <w:tab/>
      </w:r>
      <w:r>
        <w:rPr>
          <w:sz w:val="26"/>
          <w:szCs w:val="26"/>
        </w:rPr>
        <w:t>26</w:t>
      </w:r>
      <w:r w:rsidRPr="00857B82">
        <w:rPr>
          <w:sz w:val="26"/>
          <w:szCs w:val="26"/>
        </w:rPr>
        <w:t xml:space="preserve"> «</w:t>
      </w:r>
      <w:r>
        <w:rPr>
          <w:sz w:val="26"/>
          <w:szCs w:val="26"/>
        </w:rPr>
        <w:t>Общехозяйственные расходы</w:t>
      </w:r>
      <w:r w:rsidR="005C1D08">
        <w:rPr>
          <w:sz w:val="26"/>
          <w:szCs w:val="26"/>
        </w:rPr>
        <w:t>»</w:t>
      </w:r>
      <w:r w:rsidR="005C1D08">
        <w:rPr>
          <w:sz w:val="26"/>
          <w:szCs w:val="26"/>
        </w:rPr>
        <w:tab/>
      </w:r>
      <w:r w:rsidRPr="00857B82">
        <w:rPr>
          <w:sz w:val="26"/>
          <w:szCs w:val="26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5C1D08" w:rsidRPr="00857B82" w:rsidTr="003B7D99">
        <w:tc>
          <w:tcPr>
            <w:tcW w:w="4785" w:type="dxa"/>
            <w:tcBorders>
              <w:lef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15300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174486-90</w:t>
            </w:r>
          </w:p>
        </w:tc>
      </w:tr>
      <w:tr w:rsidR="00355526" w:rsidRPr="00857B82" w:rsidTr="003B7D99">
        <w:tc>
          <w:tcPr>
            <w:tcW w:w="4785" w:type="dxa"/>
            <w:tcBorders>
              <w:left w:val="nil"/>
            </w:tcBorders>
          </w:tcPr>
          <w:p w:rsidR="00355526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857B82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3B7D99">
        <w:tc>
          <w:tcPr>
            <w:tcW w:w="4785" w:type="dxa"/>
            <w:tcBorders>
              <w:lef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36363-60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3B7D99">
        <w:tc>
          <w:tcPr>
            <w:tcW w:w="4785" w:type="dxa"/>
            <w:tcBorders>
              <w:lef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16363-60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3B7D99">
        <w:tc>
          <w:tcPr>
            <w:tcW w:w="4785" w:type="dxa"/>
            <w:tcBorders>
              <w:lef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7727-30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355526" w:rsidRPr="00857B82" w:rsidTr="003B7D99">
        <w:tc>
          <w:tcPr>
            <w:tcW w:w="4785" w:type="dxa"/>
            <w:tcBorders>
              <w:left w:val="nil"/>
            </w:tcBorders>
          </w:tcPr>
          <w:p w:rsidR="00355526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15272-70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857B82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355526" w:rsidRPr="00857B82" w:rsidTr="003B7D99">
        <w:tc>
          <w:tcPr>
            <w:tcW w:w="4785" w:type="dxa"/>
            <w:tcBorders>
              <w:left w:val="nil"/>
            </w:tcBorders>
          </w:tcPr>
          <w:p w:rsidR="00355526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3501-10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857B82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355526" w:rsidRPr="00857B82" w:rsidTr="003B7D99">
        <w:tc>
          <w:tcPr>
            <w:tcW w:w="4785" w:type="dxa"/>
            <w:tcBorders>
              <w:left w:val="nil"/>
            </w:tcBorders>
          </w:tcPr>
          <w:p w:rsidR="00355526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19316-40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857B82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3B7D99">
        <w:tc>
          <w:tcPr>
            <w:tcW w:w="4785" w:type="dxa"/>
            <w:tcBorders>
              <w:lef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7243-60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3B7D99">
        <w:tc>
          <w:tcPr>
            <w:tcW w:w="4785" w:type="dxa"/>
            <w:tcBorders>
              <w:lef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241-50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3B7D99">
        <w:tc>
          <w:tcPr>
            <w:tcW w:w="4785" w:type="dxa"/>
            <w:tcBorders>
              <w:lef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6157-10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5C1D08" w:rsidRPr="00857B82" w:rsidTr="003B7D99">
        <w:tc>
          <w:tcPr>
            <w:tcW w:w="4785" w:type="dxa"/>
            <w:tcBorders>
              <w:left w:val="nil"/>
            </w:tcBorders>
          </w:tcPr>
          <w:p w:rsidR="005C1D08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  <w:tc>
          <w:tcPr>
            <w:tcW w:w="4786" w:type="dxa"/>
            <w:tcBorders>
              <w:right w:val="nil"/>
            </w:tcBorders>
          </w:tcPr>
          <w:p w:rsidR="005C1D08" w:rsidRPr="00857B82" w:rsidRDefault="005C1D08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355526" w:rsidRPr="00857B82" w:rsidTr="003B7D99">
        <w:tc>
          <w:tcPr>
            <w:tcW w:w="4785" w:type="dxa"/>
            <w:tcBorders>
              <w:left w:val="nil"/>
            </w:tcBorders>
          </w:tcPr>
          <w:p w:rsidR="00355526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174486-90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857B82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174486-90</w:t>
            </w:r>
          </w:p>
        </w:tc>
      </w:tr>
    </w:tbl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50 «Касса»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7"/>
        <w:gridCol w:w="4734"/>
      </w:tblGrid>
      <w:tr w:rsidR="00355526" w:rsidRPr="00231E63" w:rsidTr="003B7D99">
        <w:tc>
          <w:tcPr>
            <w:tcW w:w="4837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- </w:t>
            </w:r>
            <w:r w:rsidR="003B7D99">
              <w:rPr>
                <w:sz w:val="26"/>
                <w:szCs w:val="26"/>
              </w:rPr>
              <w:t>38000</w:t>
            </w:r>
          </w:p>
        </w:tc>
        <w:tc>
          <w:tcPr>
            <w:tcW w:w="473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3B7D99">
        <w:tc>
          <w:tcPr>
            <w:tcW w:w="4837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30000</w:t>
            </w:r>
          </w:p>
        </w:tc>
        <w:tc>
          <w:tcPr>
            <w:tcW w:w="4734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</w:tr>
      <w:tr w:rsidR="00355526" w:rsidRPr="00231E63" w:rsidTr="003B7D99">
        <w:tc>
          <w:tcPr>
            <w:tcW w:w="4837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Оборот:30000</w:t>
            </w:r>
          </w:p>
        </w:tc>
        <w:tc>
          <w:tcPr>
            <w:tcW w:w="4734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2000</w:t>
            </w:r>
          </w:p>
        </w:tc>
      </w:tr>
      <w:tr w:rsidR="00355526" w:rsidRPr="00231E63" w:rsidTr="003B7D99">
        <w:tc>
          <w:tcPr>
            <w:tcW w:w="4837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 w:rsidR="003B7D99">
              <w:rPr>
                <w:sz w:val="26"/>
                <w:szCs w:val="26"/>
              </w:rPr>
              <w:t>66000</w:t>
            </w:r>
          </w:p>
        </w:tc>
        <w:tc>
          <w:tcPr>
            <w:tcW w:w="473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51 «Расчетные счета»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14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8"/>
        <w:gridCol w:w="4733"/>
        <w:gridCol w:w="4733"/>
      </w:tblGrid>
      <w:tr w:rsidR="00355526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</w:t>
            </w:r>
            <w:r w:rsidR="003B7D99">
              <w:rPr>
                <w:sz w:val="26"/>
                <w:szCs w:val="26"/>
              </w:rPr>
              <w:t>–</w:t>
            </w:r>
            <w:r w:rsidRPr="00231E63">
              <w:rPr>
                <w:sz w:val="26"/>
                <w:szCs w:val="26"/>
              </w:rPr>
              <w:t xml:space="preserve"> </w:t>
            </w:r>
            <w:r w:rsidR="003B7D99">
              <w:rPr>
                <w:sz w:val="26"/>
                <w:szCs w:val="26"/>
              </w:rPr>
              <w:t>12060000</w:t>
            </w:r>
          </w:p>
        </w:tc>
        <w:tc>
          <w:tcPr>
            <w:tcW w:w="4733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B7D99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790000</w:t>
            </w: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10148000</w:t>
            </w:r>
          </w:p>
        </w:tc>
      </w:tr>
      <w:tr w:rsidR="003B7D99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3600000</w:t>
            </w: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295000</w:t>
            </w:r>
          </w:p>
        </w:tc>
      </w:tr>
      <w:tr w:rsidR="003B7D99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120000</w:t>
            </w:r>
          </w:p>
        </w:tc>
      </w:tr>
      <w:tr w:rsidR="003B7D99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241600</w:t>
            </w:r>
          </w:p>
        </w:tc>
      </w:tr>
      <w:tr w:rsidR="003B7D99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800000</w:t>
            </w:r>
          </w:p>
        </w:tc>
      </w:tr>
      <w:tr w:rsidR="003B7D99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</w:t>
            </w:r>
          </w:p>
        </w:tc>
      </w:tr>
      <w:tr w:rsidR="003B7D99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7800</w:t>
            </w:r>
          </w:p>
        </w:tc>
      </w:tr>
      <w:tr w:rsidR="003B7D99" w:rsidRPr="00231E63" w:rsidTr="003B7D99">
        <w:trPr>
          <w:gridAfter w:val="1"/>
          <w:wAfter w:w="4733" w:type="dxa"/>
        </w:trPr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30000</w:t>
            </w:r>
          </w:p>
        </w:tc>
      </w:tr>
      <w:tr w:rsidR="003B7D99" w:rsidRPr="00231E63" w:rsidTr="003B7D99"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Оборот:4390000</w:t>
            </w: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11644900</w:t>
            </w:r>
          </w:p>
        </w:tc>
        <w:tc>
          <w:tcPr>
            <w:tcW w:w="4733" w:type="dxa"/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</w:tr>
      <w:tr w:rsidR="003B7D99" w:rsidRPr="00231E63" w:rsidTr="003B7D99">
        <w:tc>
          <w:tcPr>
            <w:tcW w:w="4838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>
              <w:rPr>
                <w:sz w:val="26"/>
                <w:szCs w:val="26"/>
              </w:rPr>
              <w:t>4805100</w:t>
            </w:r>
          </w:p>
        </w:tc>
        <w:tc>
          <w:tcPr>
            <w:tcW w:w="4733" w:type="dxa"/>
            <w:tcBorders>
              <w:right w:val="nil"/>
            </w:tcBorders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33" w:type="dxa"/>
          </w:tcPr>
          <w:p w:rsidR="003B7D99" w:rsidRPr="00231E63" w:rsidRDefault="003B7D99" w:rsidP="003B7D99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Default="00355526" w:rsidP="00355526">
      <w:pPr>
        <w:ind w:left="786"/>
        <w:jc w:val="both"/>
        <w:rPr>
          <w:sz w:val="26"/>
          <w:szCs w:val="26"/>
        </w:rPr>
      </w:pPr>
    </w:p>
    <w:p w:rsidR="00355526" w:rsidRPr="0066528A" w:rsidRDefault="00355526" w:rsidP="00355526">
      <w:pPr>
        <w:ind w:left="786"/>
        <w:jc w:val="both"/>
        <w:rPr>
          <w:sz w:val="26"/>
          <w:szCs w:val="26"/>
        </w:rPr>
      </w:pPr>
    </w:p>
    <w:p w:rsidR="00355526" w:rsidRPr="0066528A" w:rsidRDefault="00355526" w:rsidP="00355526">
      <w:pPr>
        <w:ind w:left="786"/>
        <w:jc w:val="both"/>
        <w:rPr>
          <w:sz w:val="26"/>
          <w:szCs w:val="26"/>
        </w:rPr>
      </w:pPr>
      <w:r w:rsidRPr="0066528A">
        <w:rPr>
          <w:sz w:val="26"/>
          <w:szCs w:val="26"/>
        </w:rPr>
        <w:t xml:space="preserve">Дебет </w:t>
      </w:r>
      <w:r w:rsidRPr="0066528A">
        <w:rPr>
          <w:sz w:val="26"/>
          <w:szCs w:val="26"/>
        </w:rPr>
        <w:tab/>
      </w:r>
      <w:r w:rsidRPr="0066528A">
        <w:rPr>
          <w:sz w:val="26"/>
          <w:szCs w:val="26"/>
        </w:rPr>
        <w:tab/>
      </w:r>
      <w:r w:rsidRPr="0066528A">
        <w:rPr>
          <w:sz w:val="26"/>
          <w:szCs w:val="26"/>
        </w:rPr>
        <w:tab/>
      </w:r>
      <w:r w:rsidRPr="0066528A">
        <w:rPr>
          <w:sz w:val="26"/>
          <w:szCs w:val="26"/>
        </w:rPr>
        <w:tab/>
        <w:t>5</w:t>
      </w:r>
      <w:r>
        <w:rPr>
          <w:sz w:val="26"/>
          <w:szCs w:val="26"/>
        </w:rPr>
        <w:t>8</w:t>
      </w:r>
      <w:r w:rsidRPr="0066528A">
        <w:rPr>
          <w:sz w:val="26"/>
          <w:szCs w:val="26"/>
        </w:rPr>
        <w:t xml:space="preserve"> «</w:t>
      </w:r>
      <w:r>
        <w:rPr>
          <w:sz w:val="26"/>
          <w:szCs w:val="26"/>
        </w:rPr>
        <w:t>Финансовые вложения</w:t>
      </w:r>
      <w:r w:rsidR="003B7D99">
        <w:rPr>
          <w:sz w:val="26"/>
          <w:szCs w:val="26"/>
        </w:rPr>
        <w:t>»</w:t>
      </w:r>
      <w:r w:rsidR="003B7D99">
        <w:rPr>
          <w:sz w:val="26"/>
          <w:szCs w:val="26"/>
        </w:rPr>
        <w:tab/>
      </w:r>
      <w:r w:rsidR="003B7D99">
        <w:rPr>
          <w:sz w:val="26"/>
          <w:szCs w:val="26"/>
        </w:rPr>
        <w:tab/>
      </w:r>
      <w:r w:rsidRPr="0066528A">
        <w:rPr>
          <w:sz w:val="26"/>
          <w:szCs w:val="26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9"/>
        <w:gridCol w:w="4672"/>
      </w:tblGrid>
      <w:tr w:rsidR="00355526" w:rsidRPr="0066528A" w:rsidTr="003B7D99">
        <w:tc>
          <w:tcPr>
            <w:tcW w:w="4899" w:type="dxa"/>
            <w:tcBorders>
              <w:left w:val="nil"/>
            </w:tcBorders>
          </w:tcPr>
          <w:p w:rsidR="00355526" w:rsidRPr="0066528A" w:rsidRDefault="00355526" w:rsidP="00452E9B">
            <w:pPr>
              <w:ind w:left="786"/>
              <w:jc w:val="both"/>
              <w:rPr>
                <w:sz w:val="26"/>
                <w:szCs w:val="26"/>
              </w:rPr>
            </w:pPr>
            <w:r w:rsidRPr="0066528A">
              <w:rPr>
                <w:sz w:val="26"/>
                <w:szCs w:val="26"/>
              </w:rPr>
              <w:t xml:space="preserve">Сальдо на начало - </w:t>
            </w:r>
            <w:r w:rsidR="003B7D99">
              <w:rPr>
                <w:sz w:val="26"/>
                <w:szCs w:val="26"/>
              </w:rPr>
              <w:t>700000</w:t>
            </w:r>
          </w:p>
        </w:tc>
        <w:tc>
          <w:tcPr>
            <w:tcW w:w="4672" w:type="dxa"/>
            <w:tcBorders>
              <w:right w:val="nil"/>
            </w:tcBorders>
          </w:tcPr>
          <w:p w:rsidR="00355526" w:rsidRPr="0066528A" w:rsidRDefault="00355526" w:rsidP="00452E9B">
            <w:pPr>
              <w:ind w:left="786"/>
              <w:jc w:val="both"/>
              <w:rPr>
                <w:sz w:val="26"/>
                <w:szCs w:val="26"/>
              </w:rPr>
            </w:pPr>
          </w:p>
        </w:tc>
      </w:tr>
      <w:tr w:rsidR="00355526" w:rsidRPr="0066528A" w:rsidTr="003B7D99">
        <w:tc>
          <w:tcPr>
            <w:tcW w:w="4899" w:type="dxa"/>
            <w:tcBorders>
              <w:left w:val="nil"/>
            </w:tcBorders>
          </w:tcPr>
          <w:p w:rsidR="00355526" w:rsidRPr="0066528A" w:rsidRDefault="00355526" w:rsidP="00452E9B">
            <w:pPr>
              <w:ind w:left="786"/>
              <w:jc w:val="both"/>
              <w:rPr>
                <w:sz w:val="26"/>
                <w:szCs w:val="26"/>
              </w:rPr>
            </w:pPr>
          </w:p>
        </w:tc>
        <w:tc>
          <w:tcPr>
            <w:tcW w:w="4672" w:type="dxa"/>
            <w:tcBorders>
              <w:right w:val="nil"/>
            </w:tcBorders>
          </w:tcPr>
          <w:p w:rsidR="00355526" w:rsidRPr="0066528A" w:rsidRDefault="00355526" w:rsidP="00452E9B">
            <w:pPr>
              <w:ind w:left="786"/>
              <w:jc w:val="both"/>
              <w:rPr>
                <w:sz w:val="26"/>
                <w:szCs w:val="26"/>
              </w:rPr>
            </w:pPr>
          </w:p>
        </w:tc>
      </w:tr>
      <w:tr w:rsidR="00355526" w:rsidRPr="0066528A" w:rsidTr="003B7D99">
        <w:tc>
          <w:tcPr>
            <w:tcW w:w="4899" w:type="dxa"/>
            <w:tcBorders>
              <w:left w:val="nil"/>
            </w:tcBorders>
          </w:tcPr>
          <w:p w:rsidR="00355526" w:rsidRPr="0066528A" w:rsidRDefault="00355526" w:rsidP="00452E9B">
            <w:pPr>
              <w:ind w:left="786"/>
              <w:jc w:val="both"/>
              <w:rPr>
                <w:sz w:val="26"/>
                <w:szCs w:val="26"/>
              </w:rPr>
            </w:pPr>
            <w:r w:rsidRPr="0066528A">
              <w:rPr>
                <w:sz w:val="26"/>
                <w:szCs w:val="26"/>
              </w:rPr>
              <w:t xml:space="preserve">Сальдо на конец - </w:t>
            </w:r>
            <w:r w:rsidR="003B7D99">
              <w:rPr>
                <w:sz w:val="26"/>
                <w:szCs w:val="26"/>
              </w:rPr>
              <w:t>700000</w:t>
            </w:r>
          </w:p>
        </w:tc>
        <w:tc>
          <w:tcPr>
            <w:tcW w:w="4672" w:type="dxa"/>
            <w:tcBorders>
              <w:right w:val="nil"/>
            </w:tcBorders>
          </w:tcPr>
          <w:p w:rsidR="00355526" w:rsidRPr="0066528A" w:rsidRDefault="00355526" w:rsidP="00452E9B">
            <w:pPr>
              <w:ind w:left="786"/>
              <w:jc w:val="both"/>
              <w:rPr>
                <w:sz w:val="26"/>
                <w:szCs w:val="26"/>
              </w:rPr>
            </w:pPr>
          </w:p>
        </w:tc>
      </w:tr>
    </w:tbl>
    <w:p w:rsidR="00355526" w:rsidRPr="00231E63" w:rsidRDefault="00355526" w:rsidP="00355526">
      <w:pPr>
        <w:ind w:left="78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60 «Расчеты с поставщиками и подрядчиками»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3B7D99">
              <w:rPr>
                <w:sz w:val="26"/>
                <w:szCs w:val="26"/>
              </w:rPr>
              <w:t>540000</w:t>
            </w:r>
          </w:p>
        </w:tc>
      </w:tr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10148000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8600000</w:t>
            </w:r>
          </w:p>
        </w:tc>
      </w:tr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1548000</w:t>
            </w:r>
          </w:p>
        </w:tc>
      </w:tr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Оборот:10153000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Оборот:10148000</w:t>
            </w:r>
          </w:p>
        </w:tc>
      </w:tr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3B7D99">
              <w:rPr>
                <w:sz w:val="26"/>
                <w:szCs w:val="26"/>
              </w:rPr>
              <w:t>535000</w:t>
            </w: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62 «Расчеты с покупателями и заказчиками»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</w:t>
            </w:r>
            <w:r w:rsidR="003B7D99">
              <w:rPr>
                <w:sz w:val="26"/>
                <w:szCs w:val="26"/>
              </w:rPr>
              <w:t>–</w:t>
            </w:r>
            <w:r w:rsidRPr="00231E63">
              <w:rPr>
                <w:sz w:val="26"/>
                <w:szCs w:val="26"/>
              </w:rPr>
              <w:t xml:space="preserve"> </w:t>
            </w:r>
            <w:r w:rsidR="003B7D99">
              <w:rPr>
                <w:sz w:val="26"/>
                <w:szCs w:val="26"/>
              </w:rPr>
              <w:t>320000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790000</w:t>
            </w:r>
          </w:p>
        </w:tc>
      </w:tr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3600000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3600000</w:t>
            </w:r>
          </w:p>
        </w:tc>
      </w:tr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Оборот:4390000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Оборот:4390000</w:t>
            </w:r>
          </w:p>
        </w:tc>
      </w:tr>
      <w:tr w:rsidR="00355526" w:rsidRPr="00231E63" w:rsidTr="003B7D99">
        <w:tc>
          <w:tcPr>
            <w:tcW w:w="478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 w:rsidR="003B7D99">
              <w:rPr>
                <w:sz w:val="26"/>
                <w:szCs w:val="26"/>
              </w:rPr>
              <w:t>320000</w:t>
            </w:r>
          </w:p>
        </w:tc>
        <w:tc>
          <w:tcPr>
            <w:tcW w:w="478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Pr="00231E63" w:rsidRDefault="00355526" w:rsidP="00355526">
      <w:pPr>
        <w:ind w:left="786"/>
        <w:jc w:val="both"/>
        <w:rPr>
          <w:sz w:val="26"/>
          <w:szCs w:val="26"/>
        </w:rPr>
      </w:pPr>
    </w:p>
    <w:p w:rsidR="00355526" w:rsidRDefault="00355526" w:rsidP="00355526">
      <w:pPr>
        <w:ind w:left="78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66 «Расчеты по краткосрочным кредитам и займам»</w:t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839"/>
      </w:tblGrid>
      <w:tr w:rsidR="00355526" w:rsidRPr="00231E63" w:rsidTr="003B7D99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3B7D99">
              <w:rPr>
                <w:sz w:val="26"/>
                <w:szCs w:val="26"/>
              </w:rPr>
              <w:t>400000</w:t>
            </w:r>
          </w:p>
        </w:tc>
      </w:tr>
      <w:tr w:rsidR="00355526" w:rsidRPr="00231E63" w:rsidTr="003B7D99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3B7D99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3B7D99">
              <w:rPr>
                <w:sz w:val="26"/>
                <w:szCs w:val="26"/>
              </w:rPr>
              <w:t>400000</w:t>
            </w:r>
          </w:p>
        </w:tc>
      </w:tr>
    </w:tbl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6</w:t>
      </w:r>
      <w:r>
        <w:rPr>
          <w:sz w:val="26"/>
          <w:szCs w:val="26"/>
        </w:rPr>
        <w:t>7</w:t>
      </w:r>
      <w:r w:rsidRPr="00231E63">
        <w:rPr>
          <w:sz w:val="26"/>
          <w:szCs w:val="26"/>
        </w:rPr>
        <w:t xml:space="preserve"> «Расчеты по </w:t>
      </w:r>
      <w:r>
        <w:rPr>
          <w:sz w:val="26"/>
          <w:szCs w:val="26"/>
        </w:rPr>
        <w:t>долго</w:t>
      </w:r>
      <w:r w:rsidRPr="00231E63">
        <w:rPr>
          <w:sz w:val="26"/>
          <w:szCs w:val="26"/>
        </w:rPr>
        <w:t>срочным кредитам и займам»</w:t>
      </w:r>
      <w:r w:rsidRPr="00231E63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31E63">
        <w:rPr>
          <w:sz w:val="26"/>
          <w:szCs w:val="26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5"/>
        <w:gridCol w:w="4856"/>
      </w:tblGrid>
      <w:tr w:rsidR="00355526" w:rsidRPr="00231E63" w:rsidTr="003B7D99">
        <w:tc>
          <w:tcPr>
            <w:tcW w:w="471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5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3B7D99">
              <w:rPr>
                <w:sz w:val="26"/>
                <w:szCs w:val="26"/>
              </w:rPr>
              <w:t>12300000</w:t>
            </w:r>
          </w:p>
        </w:tc>
      </w:tr>
      <w:tr w:rsidR="00355526" w:rsidRPr="00231E63" w:rsidTr="003B7D99">
        <w:tc>
          <w:tcPr>
            <w:tcW w:w="471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5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3B7D99">
        <w:tc>
          <w:tcPr>
            <w:tcW w:w="4715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56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3B7D99">
              <w:rPr>
                <w:sz w:val="26"/>
                <w:szCs w:val="26"/>
              </w:rPr>
              <w:t>12300000</w:t>
            </w:r>
          </w:p>
        </w:tc>
      </w:tr>
    </w:tbl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68 «Расчеты по налогам и сборам»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7"/>
        <w:gridCol w:w="4794"/>
      </w:tblGrid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1548000</w:t>
            </w: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45000</w:t>
            </w: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5840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120000</w:t>
            </w: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4727-30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2127-30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2446-40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1489-10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1004-50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1985-50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3102-30</w:t>
            </w:r>
          </w:p>
        </w:tc>
      </w:tr>
      <w:tr w:rsidR="003B7D99" w:rsidRPr="00231E63" w:rsidTr="00452E9B">
        <w:tc>
          <w:tcPr>
            <w:tcW w:w="5423" w:type="dxa"/>
            <w:tcBorders>
              <w:lef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B7D99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120508-50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549152-50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549939-30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Оборот:1713000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B7D99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Оборот:1267832-70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AD3466">
              <w:rPr>
                <w:sz w:val="26"/>
                <w:szCs w:val="26"/>
              </w:rPr>
              <w:t>325167-30</w:t>
            </w: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AB5A7C" w:rsidRDefault="00AD3466" w:rsidP="00AD346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Дебет </w:t>
      </w:r>
      <w:r>
        <w:rPr>
          <w:sz w:val="26"/>
          <w:szCs w:val="26"/>
        </w:rPr>
        <w:tab/>
      </w:r>
      <w:r w:rsidR="00355526" w:rsidRPr="00AB5A7C">
        <w:rPr>
          <w:sz w:val="26"/>
          <w:szCs w:val="26"/>
        </w:rPr>
        <w:t>6</w:t>
      </w:r>
      <w:r w:rsidR="00355526">
        <w:rPr>
          <w:sz w:val="26"/>
          <w:szCs w:val="26"/>
        </w:rPr>
        <w:t>9</w:t>
      </w:r>
      <w:r w:rsidR="00355526" w:rsidRPr="00AB5A7C">
        <w:rPr>
          <w:sz w:val="26"/>
          <w:szCs w:val="26"/>
        </w:rPr>
        <w:t xml:space="preserve"> «Расчеты по </w:t>
      </w:r>
      <w:r w:rsidR="00355526">
        <w:rPr>
          <w:sz w:val="26"/>
          <w:szCs w:val="26"/>
        </w:rPr>
        <w:t>социальному страхованию и обеспечению»</w:t>
      </w:r>
      <w:r>
        <w:rPr>
          <w:sz w:val="26"/>
          <w:szCs w:val="26"/>
        </w:rPr>
        <w:t xml:space="preserve"> </w:t>
      </w:r>
      <w:r w:rsidR="00355526" w:rsidRPr="00AB5A7C">
        <w:rPr>
          <w:sz w:val="26"/>
          <w:szCs w:val="26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55526" w:rsidRPr="00AB5A7C" w:rsidTr="00AD3466">
        <w:tc>
          <w:tcPr>
            <w:tcW w:w="4785" w:type="dxa"/>
            <w:tcBorders>
              <w:left w:val="nil"/>
            </w:tcBorders>
          </w:tcPr>
          <w:p w:rsidR="00355526" w:rsidRPr="00AB5A7C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right w:val="nil"/>
            </w:tcBorders>
          </w:tcPr>
          <w:p w:rsidR="00355526" w:rsidRPr="00AB5A7C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  <w:r w:rsidRPr="00AB5A7C">
              <w:rPr>
                <w:sz w:val="26"/>
                <w:szCs w:val="26"/>
              </w:rPr>
              <w:t>Сальдо на начало -</w:t>
            </w:r>
          </w:p>
        </w:tc>
      </w:tr>
      <w:tr w:rsidR="00AD3466" w:rsidRPr="00AB5A7C" w:rsidTr="00387FE9">
        <w:trPr>
          <w:trHeight w:val="40"/>
        </w:trPr>
        <w:tc>
          <w:tcPr>
            <w:tcW w:w="4785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241600</w:t>
            </w:r>
          </w:p>
        </w:tc>
        <w:tc>
          <w:tcPr>
            <w:tcW w:w="4786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1570</w:t>
            </w:r>
          </w:p>
        </w:tc>
      </w:tr>
      <w:tr w:rsidR="00AD3466" w:rsidRPr="00AB5A7C" w:rsidTr="00387FE9">
        <w:trPr>
          <w:trHeight w:val="35"/>
        </w:trPr>
        <w:tc>
          <w:tcPr>
            <w:tcW w:w="4785" w:type="dxa"/>
            <w:tcBorders>
              <w:left w:val="nil"/>
            </w:tcBorders>
          </w:tcPr>
          <w:p w:rsidR="00AD3466" w:rsidRPr="00AB5A7C" w:rsidRDefault="00AD346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108-30</w:t>
            </w:r>
          </w:p>
        </w:tc>
      </w:tr>
      <w:tr w:rsidR="00AD3466" w:rsidRPr="00AB5A7C" w:rsidTr="00387FE9">
        <w:trPr>
          <w:trHeight w:val="35"/>
        </w:trPr>
        <w:tc>
          <w:tcPr>
            <w:tcW w:w="4785" w:type="dxa"/>
            <w:tcBorders>
              <w:left w:val="nil"/>
            </w:tcBorders>
          </w:tcPr>
          <w:p w:rsidR="00AD3466" w:rsidRPr="00AB5A7C" w:rsidRDefault="00AD346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8661-80</w:t>
            </w:r>
          </w:p>
        </w:tc>
      </w:tr>
      <w:tr w:rsidR="00AD3466" w:rsidRPr="00AB5A7C" w:rsidTr="00387FE9">
        <w:trPr>
          <w:trHeight w:val="35"/>
        </w:trPr>
        <w:tc>
          <w:tcPr>
            <w:tcW w:w="4785" w:type="dxa"/>
            <w:tcBorders>
              <w:left w:val="nil"/>
            </w:tcBorders>
          </w:tcPr>
          <w:p w:rsidR="00AD3466" w:rsidRPr="00AB5A7C" w:rsidRDefault="00AD346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3248-20</w:t>
            </w:r>
          </w:p>
        </w:tc>
      </w:tr>
      <w:tr w:rsidR="00AD3466" w:rsidRPr="00AB5A7C" w:rsidTr="00387FE9">
        <w:trPr>
          <w:trHeight w:val="35"/>
        </w:trPr>
        <w:tc>
          <w:tcPr>
            <w:tcW w:w="4785" w:type="dxa"/>
            <w:tcBorders>
              <w:left w:val="nil"/>
            </w:tcBorders>
          </w:tcPr>
          <w:p w:rsidR="00AD3466" w:rsidRPr="00AB5A7C" w:rsidRDefault="00AD346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2761</w:t>
            </w:r>
          </w:p>
        </w:tc>
      </w:tr>
      <w:tr w:rsidR="00AD3466" w:rsidRPr="00AB5A7C" w:rsidTr="00387FE9">
        <w:trPr>
          <w:trHeight w:val="35"/>
        </w:trPr>
        <w:tc>
          <w:tcPr>
            <w:tcW w:w="4785" w:type="dxa"/>
            <w:tcBorders>
              <w:left w:val="nil"/>
            </w:tcBorders>
          </w:tcPr>
          <w:p w:rsidR="00AD3466" w:rsidRPr="00AB5A7C" w:rsidRDefault="00AD346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3501-10</w:t>
            </w:r>
          </w:p>
        </w:tc>
      </w:tr>
      <w:tr w:rsidR="00AD3466" w:rsidRPr="00AB5A7C" w:rsidTr="00387FE9">
        <w:trPr>
          <w:trHeight w:val="35"/>
        </w:trPr>
        <w:tc>
          <w:tcPr>
            <w:tcW w:w="4785" w:type="dxa"/>
            <w:tcBorders>
              <w:left w:val="nil"/>
            </w:tcBorders>
          </w:tcPr>
          <w:p w:rsidR="00AD3466" w:rsidRPr="00AB5A7C" w:rsidRDefault="00AD346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241-50</w:t>
            </w:r>
          </w:p>
        </w:tc>
      </w:tr>
      <w:tr w:rsidR="00355526" w:rsidRPr="00AB5A7C" w:rsidTr="00AD3466">
        <w:tc>
          <w:tcPr>
            <w:tcW w:w="4785" w:type="dxa"/>
            <w:tcBorders>
              <w:left w:val="nil"/>
            </w:tcBorders>
          </w:tcPr>
          <w:p w:rsidR="00355526" w:rsidRPr="00AB5A7C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right w:val="nil"/>
            </w:tcBorders>
          </w:tcPr>
          <w:p w:rsidR="0035552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19316-40</w:t>
            </w:r>
          </w:p>
        </w:tc>
      </w:tr>
      <w:tr w:rsidR="00355526" w:rsidRPr="00AB5A7C" w:rsidTr="00AD3466">
        <w:tc>
          <w:tcPr>
            <w:tcW w:w="4785" w:type="dxa"/>
            <w:tcBorders>
              <w:left w:val="nil"/>
            </w:tcBorders>
          </w:tcPr>
          <w:p w:rsidR="00355526" w:rsidRPr="00AB5A7C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right w:val="nil"/>
            </w:tcBorders>
          </w:tcPr>
          <w:p w:rsidR="0035552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7243-60</w:t>
            </w:r>
          </w:p>
        </w:tc>
      </w:tr>
      <w:tr w:rsidR="00355526" w:rsidRPr="00AB5A7C" w:rsidTr="00AD3466">
        <w:tc>
          <w:tcPr>
            <w:tcW w:w="4785" w:type="dxa"/>
            <w:tcBorders>
              <w:left w:val="nil"/>
            </w:tcBorders>
          </w:tcPr>
          <w:p w:rsidR="00355526" w:rsidRPr="00AB5A7C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right w:val="nil"/>
            </w:tcBorders>
          </w:tcPr>
          <w:p w:rsidR="0035552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6157-10</w:t>
            </w:r>
          </w:p>
        </w:tc>
      </w:tr>
      <w:tr w:rsidR="00AD3466" w:rsidRPr="00AB5A7C" w:rsidTr="00AD3466">
        <w:tc>
          <w:tcPr>
            <w:tcW w:w="4785" w:type="dxa"/>
            <w:tcBorders>
              <w:left w:val="nil"/>
            </w:tcBorders>
          </w:tcPr>
          <w:p w:rsidR="00AD3466" w:rsidRPr="00AB5A7C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Оборот:241600</w:t>
            </w:r>
          </w:p>
        </w:tc>
        <w:tc>
          <w:tcPr>
            <w:tcW w:w="4786" w:type="dxa"/>
            <w:tcBorders>
              <w:right w:val="nil"/>
            </w:tcBorders>
          </w:tcPr>
          <w:p w:rsidR="00AD3466" w:rsidRDefault="00AD3466" w:rsidP="00AD34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Оборот:52809</w:t>
            </w:r>
          </w:p>
        </w:tc>
      </w:tr>
      <w:tr w:rsidR="00355526" w:rsidRPr="00AB5A7C" w:rsidTr="00AD3466">
        <w:tc>
          <w:tcPr>
            <w:tcW w:w="4785" w:type="dxa"/>
            <w:tcBorders>
              <w:left w:val="nil"/>
            </w:tcBorders>
          </w:tcPr>
          <w:p w:rsidR="00355526" w:rsidRPr="00AB5A7C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right w:val="nil"/>
            </w:tcBorders>
          </w:tcPr>
          <w:p w:rsidR="00355526" w:rsidRPr="00AB5A7C" w:rsidRDefault="00355526" w:rsidP="00452E9B">
            <w:pPr>
              <w:ind w:firstLine="426"/>
              <w:jc w:val="both"/>
              <w:rPr>
                <w:sz w:val="26"/>
                <w:szCs w:val="26"/>
              </w:rPr>
            </w:pPr>
            <w:r w:rsidRPr="00AB5A7C">
              <w:rPr>
                <w:sz w:val="26"/>
                <w:szCs w:val="26"/>
              </w:rPr>
              <w:t>Сальдо на конец -</w:t>
            </w:r>
            <w:r w:rsidR="00AD3466">
              <w:rPr>
                <w:sz w:val="26"/>
                <w:szCs w:val="26"/>
              </w:rPr>
              <w:t>52809</w:t>
            </w:r>
          </w:p>
        </w:tc>
      </w:tr>
    </w:tbl>
    <w:p w:rsidR="00355526" w:rsidRPr="00AB5A7C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70 «Расчеты с персоналом по оплате труда»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27"/>
      </w:tblGrid>
      <w:tr w:rsidR="00355526" w:rsidRPr="00231E63" w:rsidTr="00AD3466">
        <w:tc>
          <w:tcPr>
            <w:tcW w:w="4644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27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AD3466">
              <w:rPr>
                <w:sz w:val="26"/>
                <w:szCs w:val="26"/>
              </w:rPr>
              <w:t>800000</w:t>
            </w:r>
          </w:p>
        </w:tc>
      </w:tr>
      <w:tr w:rsidR="00AD3466" w:rsidRPr="00231E63" w:rsidTr="00AD3466">
        <w:trPr>
          <w:trHeight w:val="33"/>
        </w:trPr>
        <w:tc>
          <w:tcPr>
            <w:tcW w:w="4644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800000</w:t>
            </w:r>
          </w:p>
        </w:tc>
        <w:tc>
          <w:tcPr>
            <w:tcW w:w="4927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45000</w:t>
            </w:r>
          </w:p>
        </w:tc>
      </w:tr>
      <w:tr w:rsidR="00AD3466" w:rsidRPr="00231E63" w:rsidTr="00AD3466">
        <w:trPr>
          <w:trHeight w:val="31"/>
        </w:trPr>
        <w:tc>
          <w:tcPr>
            <w:tcW w:w="4644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5850</w:t>
            </w:r>
          </w:p>
        </w:tc>
        <w:tc>
          <w:tcPr>
            <w:tcW w:w="4927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36363-60</w:t>
            </w:r>
          </w:p>
        </w:tc>
      </w:tr>
      <w:tr w:rsidR="00AD3466" w:rsidRPr="00231E63" w:rsidTr="00AD3466">
        <w:trPr>
          <w:trHeight w:val="31"/>
        </w:trPr>
        <w:tc>
          <w:tcPr>
            <w:tcW w:w="4644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4727-30</w:t>
            </w:r>
          </w:p>
        </w:tc>
        <w:tc>
          <w:tcPr>
            <w:tcW w:w="4927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16363-60</w:t>
            </w:r>
          </w:p>
        </w:tc>
      </w:tr>
      <w:tr w:rsidR="00AD3466" w:rsidRPr="00231E63" w:rsidTr="00AD3466">
        <w:trPr>
          <w:trHeight w:val="31"/>
        </w:trPr>
        <w:tc>
          <w:tcPr>
            <w:tcW w:w="4644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2127-30</w:t>
            </w:r>
          </w:p>
        </w:tc>
        <w:tc>
          <w:tcPr>
            <w:tcW w:w="4927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7727-30</w:t>
            </w:r>
          </w:p>
        </w:tc>
      </w:tr>
      <w:tr w:rsidR="00AD3466" w:rsidRPr="00231E63" w:rsidTr="00AD3466">
        <w:trPr>
          <w:trHeight w:val="31"/>
        </w:trPr>
        <w:tc>
          <w:tcPr>
            <w:tcW w:w="4644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1004-50</w:t>
            </w:r>
          </w:p>
        </w:tc>
        <w:tc>
          <w:tcPr>
            <w:tcW w:w="4927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15272-70</w:t>
            </w:r>
          </w:p>
        </w:tc>
      </w:tr>
      <w:tr w:rsidR="00AD3466" w:rsidRPr="00231E63" w:rsidTr="00AD3466">
        <w:trPr>
          <w:trHeight w:val="31"/>
        </w:trPr>
        <w:tc>
          <w:tcPr>
            <w:tcW w:w="4644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1985-50</w:t>
            </w:r>
          </w:p>
        </w:tc>
        <w:tc>
          <w:tcPr>
            <w:tcW w:w="4927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23863-60</w:t>
            </w:r>
          </w:p>
        </w:tc>
      </w:tr>
      <w:tr w:rsidR="00AD3466" w:rsidRPr="00231E63" w:rsidTr="00AD3466">
        <w:trPr>
          <w:trHeight w:val="31"/>
        </w:trPr>
        <w:tc>
          <w:tcPr>
            <w:tcW w:w="4644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3102-30</w:t>
            </w:r>
          </w:p>
        </w:tc>
        <w:tc>
          <w:tcPr>
            <w:tcW w:w="4927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18818-20</w:t>
            </w:r>
          </w:p>
        </w:tc>
      </w:tr>
      <w:tr w:rsidR="00AD3466" w:rsidRPr="00231E63" w:rsidTr="00AD3466">
        <w:trPr>
          <w:trHeight w:val="31"/>
        </w:trPr>
        <w:tc>
          <w:tcPr>
            <w:tcW w:w="4644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2446-40</w:t>
            </w:r>
          </w:p>
        </w:tc>
        <w:tc>
          <w:tcPr>
            <w:tcW w:w="4927" w:type="dxa"/>
            <w:tcBorders>
              <w:left w:val="nil"/>
            </w:tcBorders>
          </w:tcPr>
          <w:p w:rsidR="00AD346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11454-50</w:t>
            </w:r>
          </w:p>
        </w:tc>
      </w:tr>
      <w:tr w:rsidR="00355526" w:rsidRPr="00231E63" w:rsidTr="00AD3466">
        <w:tc>
          <w:tcPr>
            <w:tcW w:w="4644" w:type="dxa"/>
            <w:tcBorders>
              <w:lef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1489-10</w:t>
            </w:r>
          </w:p>
        </w:tc>
        <w:tc>
          <w:tcPr>
            <w:tcW w:w="4927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AD3466">
        <w:tc>
          <w:tcPr>
            <w:tcW w:w="4644" w:type="dxa"/>
            <w:tcBorders>
              <w:lef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Оборот:822732-40</w:t>
            </w:r>
          </w:p>
        </w:tc>
        <w:tc>
          <w:tcPr>
            <w:tcW w:w="4927" w:type="dxa"/>
            <w:tcBorders>
              <w:righ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</w:t>
            </w:r>
          </w:p>
        </w:tc>
      </w:tr>
      <w:tr w:rsidR="00355526" w:rsidRPr="00231E63" w:rsidTr="00AD3466">
        <w:tc>
          <w:tcPr>
            <w:tcW w:w="4644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27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AD3466">
              <w:rPr>
                <w:sz w:val="26"/>
                <w:szCs w:val="26"/>
              </w:rPr>
              <w:t>152131-10</w:t>
            </w: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71 «Расчеты с подотчетными лицами»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4"/>
        <w:gridCol w:w="4827"/>
      </w:tblGrid>
      <w:tr w:rsidR="00355526" w:rsidRPr="00231E63" w:rsidTr="00AD3466">
        <w:tc>
          <w:tcPr>
            <w:tcW w:w="4744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</w:t>
            </w:r>
            <w:r w:rsidR="00AD3466">
              <w:rPr>
                <w:sz w:val="26"/>
                <w:szCs w:val="26"/>
              </w:rPr>
              <w:t>–</w:t>
            </w:r>
            <w:r w:rsidRPr="00231E63">
              <w:rPr>
                <w:sz w:val="26"/>
                <w:szCs w:val="26"/>
              </w:rPr>
              <w:t xml:space="preserve"> </w:t>
            </w:r>
            <w:r w:rsidR="00AD3466">
              <w:rPr>
                <w:sz w:val="26"/>
                <w:szCs w:val="26"/>
              </w:rPr>
              <w:t>3000</w:t>
            </w:r>
          </w:p>
        </w:tc>
        <w:tc>
          <w:tcPr>
            <w:tcW w:w="4827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AD3466">
        <w:tc>
          <w:tcPr>
            <w:tcW w:w="4744" w:type="dxa"/>
            <w:tcBorders>
              <w:lef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  <w:tc>
          <w:tcPr>
            <w:tcW w:w="4827" w:type="dxa"/>
            <w:tcBorders>
              <w:righ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</w:tr>
      <w:tr w:rsidR="00355526" w:rsidRPr="00231E63" w:rsidTr="00AD3466">
        <w:tc>
          <w:tcPr>
            <w:tcW w:w="4744" w:type="dxa"/>
            <w:tcBorders>
              <w:lef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2000</w:t>
            </w:r>
          </w:p>
        </w:tc>
        <w:tc>
          <w:tcPr>
            <w:tcW w:w="4827" w:type="dxa"/>
            <w:tcBorders>
              <w:righ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Оборот:2000</w:t>
            </w:r>
          </w:p>
        </w:tc>
      </w:tr>
      <w:tr w:rsidR="00355526" w:rsidRPr="00231E63" w:rsidTr="00AD3466">
        <w:tc>
          <w:tcPr>
            <w:tcW w:w="4744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 w:rsidR="00AD3466">
              <w:rPr>
                <w:sz w:val="26"/>
                <w:szCs w:val="26"/>
              </w:rPr>
              <w:t>3000</w:t>
            </w:r>
          </w:p>
        </w:tc>
        <w:tc>
          <w:tcPr>
            <w:tcW w:w="4827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lastRenderedPageBreak/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7</w:t>
      </w:r>
      <w:r>
        <w:rPr>
          <w:sz w:val="26"/>
          <w:szCs w:val="26"/>
        </w:rPr>
        <w:t>3</w:t>
      </w:r>
      <w:r w:rsidRPr="00231E63">
        <w:rPr>
          <w:sz w:val="26"/>
          <w:szCs w:val="26"/>
        </w:rPr>
        <w:t xml:space="preserve"> «Расчеты с </w:t>
      </w:r>
      <w:r>
        <w:rPr>
          <w:sz w:val="26"/>
          <w:szCs w:val="26"/>
        </w:rPr>
        <w:t>персоналом по прочим операциям</w:t>
      </w:r>
      <w:r w:rsidRPr="00231E63">
        <w:rPr>
          <w:sz w:val="26"/>
          <w:szCs w:val="26"/>
        </w:rPr>
        <w:t>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8"/>
        <w:gridCol w:w="4733"/>
      </w:tblGrid>
      <w:tr w:rsidR="00355526" w:rsidRPr="00231E63" w:rsidTr="00AD3466">
        <w:tc>
          <w:tcPr>
            <w:tcW w:w="4838" w:type="dxa"/>
            <w:tcBorders>
              <w:left w:val="nil"/>
            </w:tcBorders>
          </w:tcPr>
          <w:p w:rsidR="00355526" w:rsidRPr="00231E63" w:rsidRDefault="00355526" w:rsidP="00AD3466">
            <w:pPr>
              <w:tabs>
                <w:tab w:val="left" w:pos="2905"/>
              </w:tabs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</w:t>
            </w:r>
            <w:r w:rsidR="00AD3466">
              <w:rPr>
                <w:sz w:val="26"/>
                <w:szCs w:val="26"/>
              </w:rPr>
              <w:t>–</w:t>
            </w:r>
            <w:r w:rsidRPr="00231E63">
              <w:rPr>
                <w:sz w:val="26"/>
                <w:szCs w:val="26"/>
              </w:rPr>
              <w:t xml:space="preserve"> </w:t>
            </w:r>
            <w:r w:rsidR="00AD3466">
              <w:rPr>
                <w:sz w:val="26"/>
                <w:szCs w:val="26"/>
              </w:rPr>
              <w:t>5000</w:t>
            </w:r>
          </w:p>
        </w:tc>
        <w:tc>
          <w:tcPr>
            <w:tcW w:w="4733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AD3466">
        <w:tc>
          <w:tcPr>
            <w:tcW w:w="4838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33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AD3466">
        <w:tc>
          <w:tcPr>
            <w:tcW w:w="4838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 w:rsidR="00AD3466">
              <w:rPr>
                <w:sz w:val="26"/>
                <w:szCs w:val="26"/>
              </w:rPr>
              <w:t>5000</w:t>
            </w:r>
          </w:p>
        </w:tc>
        <w:tc>
          <w:tcPr>
            <w:tcW w:w="4733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  <w:t>76 «Расчеты с разными дебиторами и кредиторами»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2"/>
        <w:gridCol w:w="4849"/>
      </w:tblGrid>
      <w:tr w:rsidR="00355526" w:rsidRPr="00231E63" w:rsidTr="00927944">
        <w:tc>
          <w:tcPr>
            <w:tcW w:w="472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начало </w:t>
            </w:r>
            <w:r w:rsidR="00AD3466">
              <w:rPr>
                <w:sz w:val="26"/>
                <w:szCs w:val="26"/>
              </w:rPr>
              <w:t>–</w:t>
            </w:r>
            <w:r w:rsidRPr="00231E63">
              <w:rPr>
                <w:sz w:val="26"/>
                <w:szCs w:val="26"/>
              </w:rPr>
              <w:t xml:space="preserve"> </w:t>
            </w:r>
            <w:r w:rsidR="00AD3466">
              <w:rPr>
                <w:sz w:val="26"/>
                <w:szCs w:val="26"/>
              </w:rPr>
              <w:t>17000</w:t>
            </w:r>
          </w:p>
        </w:tc>
        <w:tc>
          <w:tcPr>
            <w:tcW w:w="4849" w:type="dxa"/>
            <w:tcBorders>
              <w:righ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</w:t>
            </w:r>
            <w:r>
              <w:rPr>
                <w:sz w:val="26"/>
                <w:szCs w:val="26"/>
              </w:rPr>
              <w:t xml:space="preserve"> - 50000</w:t>
            </w:r>
          </w:p>
        </w:tc>
      </w:tr>
      <w:tr w:rsidR="00355526" w:rsidRPr="00231E63" w:rsidTr="00927944">
        <w:tc>
          <w:tcPr>
            <w:tcW w:w="4722" w:type="dxa"/>
            <w:tcBorders>
              <w:lef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295000</w:t>
            </w:r>
          </w:p>
        </w:tc>
        <w:tc>
          <w:tcPr>
            <w:tcW w:w="4849" w:type="dxa"/>
            <w:tcBorders>
              <w:righ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250000</w:t>
            </w:r>
          </w:p>
        </w:tc>
      </w:tr>
      <w:tr w:rsidR="00355526" w:rsidRPr="00231E63" w:rsidTr="00927944">
        <w:tc>
          <w:tcPr>
            <w:tcW w:w="4722" w:type="dxa"/>
            <w:tcBorders>
              <w:lef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7800</w:t>
            </w:r>
          </w:p>
        </w:tc>
        <w:tc>
          <w:tcPr>
            <w:tcW w:w="4849" w:type="dxa"/>
            <w:tcBorders>
              <w:righ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45000</w:t>
            </w:r>
          </w:p>
        </w:tc>
      </w:tr>
      <w:tr w:rsidR="00355526" w:rsidRPr="00231E63" w:rsidTr="00927944">
        <w:tc>
          <w:tcPr>
            <w:tcW w:w="4722" w:type="dxa"/>
            <w:tcBorders>
              <w:lef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302800</w:t>
            </w:r>
          </w:p>
        </w:tc>
        <w:tc>
          <w:tcPr>
            <w:tcW w:w="4849" w:type="dxa"/>
            <w:tcBorders>
              <w:right w:val="nil"/>
            </w:tcBorders>
          </w:tcPr>
          <w:p w:rsidR="00355526" w:rsidRPr="00231E63" w:rsidRDefault="00AD3466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</w:t>
            </w:r>
            <w:r w:rsidR="00927944">
              <w:rPr>
                <w:sz w:val="26"/>
                <w:szCs w:val="26"/>
              </w:rPr>
              <w:t>295000</w:t>
            </w:r>
          </w:p>
        </w:tc>
      </w:tr>
      <w:tr w:rsidR="00355526" w:rsidRPr="00231E63" w:rsidTr="00927944">
        <w:tc>
          <w:tcPr>
            <w:tcW w:w="472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 xml:space="preserve">Сальдо на конец - </w:t>
            </w:r>
            <w:r w:rsidR="00927944">
              <w:rPr>
                <w:sz w:val="26"/>
                <w:szCs w:val="26"/>
              </w:rPr>
              <w:t>319800</w:t>
            </w:r>
          </w:p>
        </w:tc>
        <w:tc>
          <w:tcPr>
            <w:tcW w:w="4849" w:type="dxa"/>
            <w:tcBorders>
              <w:righ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>
              <w:rPr>
                <w:sz w:val="26"/>
                <w:szCs w:val="26"/>
              </w:rPr>
              <w:t>345000</w:t>
            </w:r>
          </w:p>
        </w:tc>
      </w:tr>
    </w:tbl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80 «Уставный капитал»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839"/>
      </w:tblGrid>
      <w:tr w:rsidR="00355526" w:rsidRPr="00231E63" w:rsidTr="00927944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927944">
              <w:rPr>
                <w:sz w:val="26"/>
                <w:szCs w:val="26"/>
              </w:rPr>
              <w:t>50000</w:t>
            </w:r>
          </w:p>
        </w:tc>
      </w:tr>
      <w:tr w:rsidR="00355526" w:rsidRPr="00231E63" w:rsidTr="00927944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927944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927944">
              <w:rPr>
                <w:sz w:val="26"/>
                <w:szCs w:val="26"/>
              </w:rPr>
              <w:t>50000</w:t>
            </w:r>
          </w:p>
        </w:tc>
      </w:tr>
    </w:tbl>
    <w:p w:rsidR="00355526" w:rsidRPr="00231E63" w:rsidRDefault="00355526" w:rsidP="00355526">
      <w:pPr>
        <w:jc w:val="both"/>
      </w:pPr>
    </w:p>
    <w:p w:rsidR="00355526" w:rsidRDefault="00355526" w:rsidP="00355526"/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8</w:t>
      </w:r>
      <w:r>
        <w:rPr>
          <w:sz w:val="26"/>
          <w:szCs w:val="26"/>
        </w:rPr>
        <w:t>3</w:t>
      </w:r>
      <w:r w:rsidRPr="00231E63">
        <w:rPr>
          <w:sz w:val="26"/>
          <w:szCs w:val="26"/>
        </w:rPr>
        <w:t xml:space="preserve"> «</w:t>
      </w:r>
      <w:r>
        <w:rPr>
          <w:sz w:val="26"/>
          <w:szCs w:val="26"/>
        </w:rPr>
        <w:t>Добавочный капитал</w:t>
      </w:r>
      <w:r w:rsidRPr="00231E63">
        <w:rPr>
          <w:sz w:val="26"/>
          <w:szCs w:val="26"/>
        </w:rPr>
        <w:t>»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839"/>
      </w:tblGrid>
      <w:tr w:rsidR="00355526" w:rsidRPr="00231E63" w:rsidTr="00927944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927944">
              <w:rPr>
                <w:sz w:val="26"/>
                <w:szCs w:val="26"/>
              </w:rPr>
              <w:t>25000</w:t>
            </w:r>
          </w:p>
        </w:tc>
      </w:tr>
      <w:tr w:rsidR="00355526" w:rsidRPr="00231E63" w:rsidTr="00927944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927944">
        <w:tc>
          <w:tcPr>
            <w:tcW w:w="4732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39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927944">
              <w:rPr>
                <w:sz w:val="26"/>
                <w:szCs w:val="26"/>
              </w:rPr>
              <w:t>25000</w:t>
            </w:r>
          </w:p>
        </w:tc>
      </w:tr>
    </w:tbl>
    <w:p w:rsidR="00355526" w:rsidRPr="00231E63" w:rsidRDefault="00355526" w:rsidP="00355526">
      <w:pPr>
        <w:jc w:val="both"/>
      </w:pPr>
    </w:p>
    <w:p w:rsidR="00355526" w:rsidRDefault="00355526" w:rsidP="00355526"/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8</w:t>
      </w:r>
      <w:r>
        <w:rPr>
          <w:sz w:val="26"/>
          <w:szCs w:val="26"/>
        </w:rPr>
        <w:t xml:space="preserve">4 </w:t>
      </w:r>
      <w:r w:rsidRPr="00231E63">
        <w:rPr>
          <w:sz w:val="26"/>
          <w:szCs w:val="26"/>
        </w:rPr>
        <w:t>«</w:t>
      </w:r>
      <w:r>
        <w:rPr>
          <w:sz w:val="26"/>
          <w:szCs w:val="26"/>
        </w:rPr>
        <w:t>Нераспределенная прибыль»</w:t>
      </w:r>
      <w:r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8"/>
        <w:gridCol w:w="4853"/>
      </w:tblGrid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927944">
              <w:rPr>
                <w:sz w:val="26"/>
                <w:szCs w:val="26"/>
              </w:rPr>
              <w:t>4800000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2299757-20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2299757-20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927944">
              <w:rPr>
                <w:sz w:val="26"/>
                <w:szCs w:val="26"/>
              </w:rPr>
              <w:t>7099757-20</w:t>
            </w:r>
          </w:p>
        </w:tc>
      </w:tr>
    </w:tbl>
    <w:p w:rsidR="00355526" w:rsidRDefault="00355526" w:rsidP="00355526">
      <w:pPr>
        <w:jc w:val="both"/>
      </w:pPr>
    </w:p>
    <w:p w:rsidR="00355526" w:rsidRDefault="00355526" w:rsidP="00355526">
      <w:pPr>
        <w:jc w:val="both"/>
      </w:pPr>
    </w:p>
    <w:p w:rsidR="00355526" w:rsidRPr="00141EBD" w:rsidRDefault="00355526" w:rsidP="00355526">
      <w:pPr>
        <w:jc w:val="both"/>
      </w:pPr>
      <w:r w:rsidRPr="00141EBD">
        <w:t xml:space="preserve">Дебет </w:t>
      </w:r>
      <w:r w:rsidRPr="00141EBD">
        <w:tab/>
      </w:r>
      <w:r w:rsidRPr="00141EBD">
        <w:tab/>
      </w:r>
      <w:r>
        <w:tab/>
      </w:r>
      <w:r w:rsidRPr="00141EBD">
        <w:tab/>
      </w:r>
      <w:r>
        <w:tab/>
      </w:r>
      <w:r w:rsidRPr="00141EBD">
        <w:t>9</w:t>
      </w:r>
      <w:r>
        <w:t>0</w:t>
      </w:r>
      <w:r w:rsidRPr="00141EBD">
        <w:t xml:space="preserve"> «</w:t>
      </w:r>
      <w:r>
        <w:t>Продажи</w:t>
      </w:r>
      <w:r w:rsidRPr="00141EBD">
        <w:t>»</w:t>
      </w:r>
      <w:r w:rsidRPr="00141EBD">
        <w:tab/>
      </w:r>
      <w:r w:rsidRPr="00141EBD">
        <w:tab/>
      </w:r>
      <w:r w:rsidRPr="00141EBD">
        <w:tab/>
      </w:r>
      <w:r w:rsidRPr="00141EBD">
        <w:tab/>
      </w:r>
      <w:r w:rsidRPr="00141EBD"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3"/>
        <w:gridCol w:w="4778"/>
      </w:tblGrid>
      <w:tr w:rsidR="00355526" w:rsidRPr="00141EBD" w:rsidTr="00927944">
        <w:tc>
          <w:tcPr>
            <w:tcW w:w="479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t>549152-50</w:t>
            </w:r>
          </w:p>
        </w:tc>
        <w:tc>
          <w:tcPr>
            <w:tcW w:w="4778" w:type="dxa"/>
            <w:tcBorders>
              <w:right w:val="nil"/>
            </w:tcBorders>
          </w:tcPr>
          <w:p w:rsidR="00355526" w:rsidRPr="00141EBD" w:rsidRDefault="00927944" w:rsidP="00452E9B">
            <w:pPr>
              <w:jc w:val="both"/>
            </w:pPr>
            <w:r>
              <w:t>3600000</w:t>
            </w:r>
          </w:p>
        </w:tc>
      </w:tr>
      <w:tr w:rsidR="00355526" w:rsidRPr="00141EBD" w:rsidTr="00927944">
        <w:tc>
          <w:tcPr>
            <w:tcW w:w="479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t>93655-6</w:t>
            </w:r>
          </w:p>
        </w:tc>
        <w:tc>
          <w:tcPr>
            <w:tcW w:w="4778" w:type="dxa"/>
            <w:tcBorders>
              <w:right w:val="nil"/>
            </w:tcBorders>
          </w:tcPr>
          <w:p w:rsidR="00355526" w:rsidRPr="00141EBD" w:rsidRDefault="00355526" w:rsidP="00452E9B">
            <w:pPr>
              <w:jc w:val="both"/>
            </w:pPr>
          </w:p>
        </w:tc>
      </w:tr>
      <w:tr w:rsidR="00355526" w:rsidRPr="00141EBD" w:rsidTr="00927944">
        <w:tc>
          <w:tcPr>
            <w:tcW w:w="479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t>174486-90</w:t>
            </w:r>
          </w:p>
        </w:tc>
        <w:tc>
          <w:tcPr>
            <w:tcW w:w="4778" w:type="dxa"/>
            <w:tcBorders>
              <w:right w:val="nil"/>
            </w:tcBorders>
          </w:tcPr>
          <w:p w:rsidR="00355526" w:rsidRPr="00141EBD" w:rsidRDefault="00355526" w:rsidP="00452E9B">
            <w:pPr>
              <w:jc w:val="both"/>
            </w:pPr>
          </w:p>
        </w:tc>
      </w:tr>
      <w:tr w:rsidR="00355526" w:rsidRPr="00141EBD" w:rsidTr="00927944">
        <w:tc>
          <w:tcPr>
            <w:tcW w:w="479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t>2874696-50</w:t>
            </w:r>
          </w:p>
        </w:tc>
        <w:tc>
          <w:tcPr>
            <w:tcW w:w="4778" w:type="dxa"/>
            <w:tcBorders>
              <w:right w:val="nil"/>
            </w:tcBorders>
          </w:tcPr>
          <w:p w:rsidR="00355526" w:rsidRPr="00141EBD" w:rsidRDefault="00355526" w:rsidP="00452E9B">
            <w:pPr>
              <w:jc w:val="both"/>
            </w:pPr>
          </w:p>
        </w:tc>
      </w:tr>
      <w:tr w:rsidR="00355526" w:rsidRPr="00141EBD" w:rsidTr="00927944">
        <w:tc>
          <w:tcPr>
            <w:tcW w:w="479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rPr>
                <w:sz w:val="26"/>
                <w:szCs w:val="26"/>
              </w:rPr>
              <w:t>Оборот:3691991-50</w:t>
            </w:r>
          </w:p>
        </w:tc>
        <w:tc>
          <w:tcPr>
            <w:tcW w:w="4778" w:type="dxa"/>
            <w:tcBorders>
              <w:right w:val="nil"/>
            </w:tcBorders>
          </w:tcPr>
          <w:p w:rsidR="00355526" w:rsidRPr="00141EBD" w:rsidRDefault="00927944" w:rsidP="00452E9B">
            <w:pPr>
              <w:jc w:val="both"/>
            </w:pPr>
            <w:r>
              <w:rPr>
                <w:sz w:val="26"/>
                <w:szCs w:val="26"/>
              </w:rPr>
              <w:t>Оборот:3600000</w:t>
            </w:r>
          </w:p>
        </w:tc>
      </w:tr>
    </w:tbl>
    <w:p w:rsidR="00355526" w:rsidRDefault="00355526" w:rsidP="00355526">
      <w:pPr>
        <w:jc w:val="both"/>
      </w:pPr>
    </w:p>
    <w:p w:rsidR="00355526" w:rsidRDefault="00355526" w:rsidP="00355526">
      <w:pPr>
        <w:jc w:val="both"/>
      </w:pPr>
    </w:p>
    <w:p w:rsidR="00927944" w:rsidRPr="00141EBD" w:rsidRDefault="00927944" w:rsidP="00355526">
      <w:pPr>
        <w:jc w:val="both"/>
      </w:pPr>
    </w:p>
    <w:p w:rsidR="00355526" w:rsidRPr="00141EBD" w:rsidRDefault="00355526" w:rsidP="00355526">
      <w:pPr>
        <w:jc w:val="both"/>
      </w:pPr>
      <w:r w:rsidRPr="00141EBD">
        <w:lastRenderedPageBreak/>
        <w:t xml:space="preserve">Дебет </w:t>
      </w:r>
      <w:r w:rsidRPr="00141EBD">
        <w:tab/>
      </w:r>
      <w:r w:rsidRPr="00141EBD">
        <w:tab/>
      </w:r>
      <w:r w:rsidRPr="00141EBD">
        <w:tab/>
      </w:r>
      <w:r w:rsidRPr="00141EBD">
        <w:tab/>
      </w:r>
      <w:r w:rsidRPr="00141EBD">
        <w:tab/>
        <w:t>9</w:t>
      </w:r>
      <w:r>
        <w:t>1</w:t>
      </w:r>
      <w:r w:rsidRPr="00141EBD">
        <w:t xml:space="preserve"> «Про</w:t>
      </w:r>
      <w:r>
        <w:t>чие доходы и расходы</w:t>
      </w:r>
      <w:r w:rsidR="00927944">
        <w:t>»</w:t>
      </w:r>
      <w:r w:rsidR="00927944">
        <w:tab/>
      </w:r>
      <w:r w:rsidR="00927944">
        <w:tab/>
      </w:r>
      <w:r w:rsidR="00927944">
        <w:tab/>
      </w:r>
      <w:r w:rsidRPr="00141EBD"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3"/>
        <w:gridCol w:w="4778"/>
      </w:tblGrid>
      <w:tr w:rsidR="00355526" w:rsidRPr="00141EBD" w:rsidTr="00452E9B">
        <w:tc>
          <w:tcPr>
            <w:tcW w:w="542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t>2500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141EBD" w:rsidRDefault="00927944" w:rsidP="00452E9B">
            <w:pPr>
              <w:jc w:val="both"/>
            </w:pPr>
            <w:r>
              <w:t>5000</w:t>
            </w:r>
          </w:p>
        </w:tc>
      </w:tr>
      <w:tr w:rsidR="00355526" w:rsidRPr="00141EBD" w:rsidTr="00452E9B">
        <w:tc>
          <w:tcPr>
            <w:tcW w:w="542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t>120508-50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141EBD" w:rsidRDefault="00927944" w:rsidP="00452E9B">
            <w:pPr>
              <w:jc w:val="both"/>
            </w:pPr>
            <w:r>
              <w:t>790000</w:t>
            </w:r>
          </w:p>
        </w:tc>
      </w:tr>
      <w:tr w:rsidR="00355526" w:rsidRPr="00141EBD" w:rsidTr="00452E9B">
        <w:tc>
          <w:tcPr>
            <w:tcW w:w="542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t>580000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141EBD" w:rsidRDefault="00355526" w:rsidP="00452E9B">
            <w:pPr>
              <w:jc w:val="both"/>
            </w:pPr>
          </w:p>
        </w:tc>
      </w:tr>
      <w:tr w:rsidR="00355526" w:rsidRPr="00141EBD" w:rsidTr="00452E9B">
        <w:tc>
          <w:tcPr>
            <w:tcW w:w="5423" w:type="dxa"/>
            <w:tcBorders>
              <w:left w:val="nil"/>
            </w:tcBorders>
          </w:tcPr>
          <w:p w:rsidR="00355526" w:rsidRPr="00141EBD" w:rsidRDefault="00927944" w:rsidP="00452E9B">
            <w:pPr>
              <w:jc w:val="both"/>
            </w:pPr>
            <w:r>
              <w:rPr>
                <w:sz w:val="26"/>
                <w:szCs w:val="26"/>
              </w:rPr>
              <w:t>Оборот:703008-50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141EBD" w:rsidRDefault="00927944" w:rsidP="00452E9B">
            <w:pPr>
              <w:jc w:val="both"/>
            </w:pPr>
            <w:r>
              <w:rPr>
                <w:sz w:val="26"/>
                <w:szCs w:val="26"/>
              </w:rPr>
              <w:t>Оборот:735000</w:t>
            </w:r>
          </w:p>
        </w:tc>
      </w:tr>
      <w:tr w:rsidR="00355526" w:rsidRPr="00141EBD" w:rsidTr="00452E9B">
        <w:tc>
          <w:tcPr>
            <w:tcW w:w="5423" w:type="dxa"/>
            <w:tcBorders>
              <w:left w:val="nil"/>
            </w:tcBorders>
          </w:tcPr>
          <w:p w:rsidR="00355526" w:rsidRPr="00141EBD" w:rsidRDefault="00355526" w:rsidP="00452E9B">
            <w:pPr>
              <w:jc w:val="both"/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141EBD" w:rsidRDefault="00355526" w:rsidP="00452E9B">
            <w:pPr>
              <w:jc w:val="both"/>
            </w:pPr>
          </w:p>
        </w:tc>
      </w:tr>
      <w:tr w:rsidR="00355526" w:rsidRPr="00141EBD" w:rsidTr="00452E9B">
        <w:tc>
          <w:tcPr>
            <w:tcW w:w="5423" w:type="dxa"/>
            <w:tcBorders>
              <w:left w:val="nil"/>
            </w:tcBorders>
          </w:tcPr>
          <w:p w:rsidR="00355526" w:rsidRPr="00141EBD" w:rsidRDefault="00355526" w:rsidP="00452E9B">
            <w:pPr>
              <w:jc w:val="both"/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141EBD" w:rsidRDefault="00355526" w:rsidP="00452E9B">
            <w:pPr>
              <w:jc w:val="both"/>
            </w:pPr>
          </w:p>
        </w:tc>
      </w:tr>
    </w:tbl>
    <w:p w:rsidR="00355526" w:rsidRPr="00141EBD" w:rsidRDefault="00355526" w:rsidP="00355526">
      <w:pPr>
        <w:jc w:val="both"/>
      </w:pPr>
    </w:p>
    <w:p w:rsidR="00355526" w:rsidRPr="00231E63" w:rsidRDefault="00355526" w:rsidP="00355526">
      <w:pPr>
        <w:jc w:val="both"/>
      </w:pPr>
    </w:p>
    <w:p w:rsidR="00355526" w:rsidRPr="00231E63" w:rsidRDefault="00355526" w:rsidP="00355526">
      <w:pPr>
        <w:ind w:firstLine="426"/>
        <w:jc w:val="both"/>
        <w:rPr>
          <w:sz w:val="26"/>
          <w:szCs w:val="26"/>
        </w:rPr>
      </w:pPr>
      <w:r w:rsidRPr="00231E63">
        <w:rPr>
          <w:sz w:val="26"/>
          <w:szCs w:val="26"/>
        </w:rPr>
        <w:t xml:space="preserve">Дебет </w:t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>
        <w:rPr>
          <w:sz w:val="26"/>
          <w:szCs w:val="26"/>
        </w:rPr>
        <w:t xml:space="preserve">99 </w:t>
      </w:r>
      <w:r w:rsidRPr="00231E63">
        <w:rPr>
          <w:sz w:val="26"/>
          <w:szCs w:val="26"/>
        </w:rPr>
        <w:t>«</w:t>
      </w:r>
      <w:r>
        <w:rPr>
          <w:sz w:val="26"/>
          <w:szCs w:val="26"/>
        </w:rPr>
        <w:t>Прибыли и убытки»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</w:r>
      <w:r w:rsidRPr="00231E63">
        <w:rPr>
          <w:sz w:val="26"/>
          <w:szCs w:val="26"/>
        </w:rPr>
        <w:tab/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начало -</w:t>
            </w:r>
            <w:r w:rsidR="00927944">
              <w:rPr>
                <w:sz w:val="26"/>
                <w:szCs w:val="26"/>
              </w:rPr>
              <w:t>671400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574939-30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2874696-50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2299757-20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2874696-50</w:t>
            </w: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927944" w:rsidP="00452E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Оборот: 2874696-50</w:t>
            </w: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</w:tr>
      <w:tr w:rsidR="00355526" w:rsidRPr="00231E63" w:rsidTr="00452E9B">
        <w:tc>
          <w:tcPr>
            <w:tcW w:w="5423" w:type="dxa"/>
            <w:tcBorders>
              <w:lef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24" w:type="dxa"/>
            <w:tcBorders>
              <w:right w:val="nil"/>
            </w:tcBorders>
          </w:tcPr>
          <w:p w:rsidR="00355526" w:rsidRPr="00231E63" w:rsidRDefault="00355526" w:rsidP="00452E9B">
            <w:pPr>
              <w:jc w:val="both"/>
              <w:rPr>
                <w:sz w:val="26"/>
                <w:szCs w:val="26"/>
              </w:rPr>
            </w:pPr>
            <w:r w:rsidRPr="00231E63">
              <w:rPr>
                <w:sz w:val="26"/>
                <w:szCs w:val="26"/>
              </w:rPr>
              <w:t>Сальдо на конец -</w:t>
            </w:r>
            <w:r w:rsidR="00927944">
              <w:rPr>
                <w:sz w:val="26"/>
                <w:szCs w:val="26"/>
              </w:rPr>
              <w:t>671400</w:t>
            </w:r>
          </w:p>
        </w:tc>
      </w:tr>
    </w:tbl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355526"/>
    <w:p w:rsidR="00355526" w:rsidRDefault="00355526" w:rsidP="00927944"/>
    <w:p w:rsidR="00355526" w:rsidRDefault="00355526" w:rsidP="0035552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 2</w:t>
      </w:r>
    </w:p>
    <w:tbl>
      <w:tblPr>
        <w:tblStyle w:val="a3"/>
        <w:tblpPr w:leftFromText="180" w:rightFromText="180" w:vertAnchor="text" w:horzAnchor="margin" w:tblpXSpec="center" w:tblpY="439"/>
        <w:tblW w:w="10773" w:type="dxa"/>
        <w:tblLook w:val="04A0"/>
      </w:tblPr>
      <w:tblGrid>
        <w:gridCol w:w="754"/>
        <w:gridCol w:w="2742"/>
        <w:gridCol w:w="1197"/>
        <w:gridCol w:w="1103"/>
        <w:gridCol w:w="1170"/>
        <w:gridCol w:w="1301"/>
        <w:gridCol w:w="1250"/>
        <w:gridCol w:w="1256"/>
      </w:tblGrid>
      <w:tr w:rsidR="00355526" w:rsidRPr="006B218A" w:rsidTr="00927944">
        <w:trPr>
          <w:trHeight w:val="269"/>
        </w:trPr>
        <w:tc>
          <w:tcPr>
            <w:tcW w:w="754" w:type="dxa"/>
            <w:vMerge w:val="restart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№ счета</w:t>
            </w:r>
          </w:p>
        </w:tc>
        <w:tc>
          <w:tcPr>
            <w:tcW w:w="2742" w:type="dxa"/>
            <w:vMerge w:val="restart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Наименование счета</w:t>
            </w:r>
          </w:p>
        </w:tc>
        <w:tc>
          <w:tcPr>
            <w:tcW w:w="2300" w:type="dxa"/>
            <w:gridSpan w:val="2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Сальдо на 01.12.201Х</w:t>
            </w:r>
          </w:p>
        </w:tc>
        <w:tc>
          <w:tcPr>
            <w:tcW w:w="2471" w:type="dxa"/>
            <w:gridSpan w:val="2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Обороты</w:t>
            </w:r>
          </w:p>
        </w:tc>
        <w:tc>
          <w:tcPr>
            <w:tcW w:w="2506" w:type="dxa"/>
            <w:gridSpan w:val="2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Сальдо на 31.12.201Х</w:t>
            </w:r>
          </w:p>
        </w:tc>
      </w:tr>
      <w:tr w:rsidR="00355526" w:rsidRPr="006B218A" w:rsidTr="00927944">
        <w:trPr>
          <w:trHeight w:val="269"/>
        </w:trPr>
        <w:tc>
          <w:tcPr>
            <w:tcW w:w="754" w:type="dxa"/>
            <w:vMerge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42" w:type="dxa"/>
            <w:vMerge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7" w:type="dxa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Дебет</w:t>
            </w:r>
          </w:p>
        </w:tc>
        <w:tc>
          <w:tcPr>
            <w:tcW w:w="1103" w:type="dxa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Кредит</w:t>
            </w:r>
          </w:p>
        </w:tc>
        <w:tc>
          <w:tcPr>
            <w:tcW w:w="1170" w:type="dxa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Дебет</w:t>
            </w:r>
          </w:p>
        </w:tc>
        <w:tc>
          <w:tcPr>
            <w:tcW w:w="1301" w:type="dxa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Кредит</w:t>
            </w:r>
          </w:p>
        </w:tc>
        <w:tc>
          <w:tcPr>
            <w:tcW w:w="1250" w:type="dxa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Дебет</w:t>
            </w:r>
          </w:p>
        </w:tc>
        <w:tc>
          <w:tcPr>
            <w:tcW w:w="1256" w:type="dxa"/>
          </w:tcPr>
          <w:p w:rsidR="00355526" w:rsidRPr="00D24EE8" w:rsidRDefault="00355526" w:rsidP="00355526">
            <w:pPr>
              <w:jc w:val="center"/>
              <w:rPr>
                <w:b/>
                <w:sz w:val="22"/>
                <w:szCs w:val="22"/>
              </w:rPr>
            </w:pPr>
            <w:r w:rsidRPr="00D24EE8">
              <w:rPr>
                <w:b/>
                <w:sz w:val="22"/>
                <w:szCs w:val="22"/>
              </w:rPr>
              <w:t>Кредит</w:t>
            </w:r>
          </w:p>
        </w:tc>
      </w:tr>
      <w:tr w:rsidR="00355526" w:rsidRPr="006B218A" w:rsidTr="00927944">
        <w:tc>
          <w:tcPr>
            <w:tcW w:w="754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01</w:t>
            </w:r>
          </w:p>
        </w:tc>
        <w:tc>
          <w:tcPr>
            <w:tcW w:w="2742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1197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12500000</w:t>
            </w:r>
          </w:p>
        </w:tc>
        <w:tc>
          <w:tcPr>
            <w:tcW w:w="1103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9750500</w:t>
            </w:r>
          </w:p>
        </w:tc>
        <w:tc>
          <w:tcPr>
            <w:tcW w:w="1301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1800000</w:t>
            </w:r>
          </w:p>
        </w:tc>
        <w:tc>
          <w:tcPr>
            <w:tcW w:w="1250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20450500</w:t>
            </w:r>
          </w:p>
        </w:tc>
        <w:tc>
          <w:tcPr>
            <w:tcW w:w="1256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</w:tr>
      <w:tr w:rsidR="00355526" w:rsidRPr="006B218A" w:rsidTr="00927944">
        <w:tc>
          <w:tcPr>
            <w:tcW w:w="754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02</w:t>
            </w:r>
          </w:p>
        </w:tc>
        <w:tc>
          <w:tcPr>
            <w:tcW w:w="2742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1197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7800000</w:t>
            </w:r>
          </w:p>
        </w:tc>
        <w:tc>
          <w:tcPr>
            <w:tcW w:w="1170" w:type="dxa"/>
          </w:tcPr>
          <w:p w:rsidR="00355526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320000</w:t>
            </w:r>
          </w:p>
        </w:tc>
        <w:tc>
          <w:tcPr>
            <w:tcW w:w="1301" w:type="dxa"/>
          </w:tcPr>
          <w:p w:rsidR="00355526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38470</w:t>
            </w:r>
          </w:p>
        </w:tc>
        <w:tc>
          <w:tcPr>
            <w:tcW w:w="1250" w:type="dxa"/>
          </w:tcPr>
          <w:p w:rsidR="00355526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355526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7518470</w:t>
            </w:r>
          </w:p>
        </w:tc>
      </w:tr>
      <w:tr w:rsidR="00355526" w:rsidRPr="006B218A" w:rsidTr="00927944">
        <w:tc>
          <w:tcPr>
            <w:tcW w:w="754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08</w:t>
            </w:r>
          </w:p>
        </w:tc>
        <w:tc>
          <w:tcPr>
            <w:tcW w:w="2742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Вложения во внеоборотные активы</w:t>
            </w:r>
          </w:p>
        </w:tc>
        <w:tc>
          <w:tcPr>
            <w:tcW w:w="1197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1350000</w:t>
            </w:r>
          </w:p>
        </w:tc>
        <w:tc>
          <w:tcPr>
            <w:tcW w:w="1103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8850500</w:t>
            </w:r>
          </w:p>
        </w:tc>
        <w:tc>
          <w:tcPr>
            <w:tcW w:w="1301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8850500</w:t>
            </w:r>
          </w:p>
        </w:tc>
        <w:tc>
          <w:tcPr>
            <w:tcW w:w="1250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1350000</w:t>
            </w:r>
          </w:p>
        </w:tc>
        <w:tc>
          <w:tcPr>
            <w:tcW w:w="1256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</w:tr>
      <w:tr w:rsidR="00355526" w:rsidRPr="006B218A" w:rsidTr="00927944">
        <w:tc>
          <w:tcPr>
            <w:tcW w:w="754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10</w:t>
            </w:r>
          </w:p>
        </w:tc>
        <w:tc>
          <w:tcPr>
            <w:tcW w:w="2742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Материалы</w:t>
            </w:r>
          </w:p>
        </w:tc>
        <w:tc>
          <w:tcPr>
            <w:tcW w:w="1197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800000</w:t>
            </w:r>
          </w:p>
        </w:tc>
        <w:tc>
          <w:tcPr>
            <w:tcW w:w="1103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301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250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800000</w:t>
            </w:r>
          </w:p>
        </w:tc>
        <w:tc>
          <w:tcPr>
            <w:tcW w:w="1256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</w:tr>
      <w:tr w:rsidR="00355526" w:rsidRPr="006B218A" w:rsidTr="00927944">
        <w:tc>
          <w:tcPr>
            <w:tcW w:w="754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19</w:t>
            </w:r>
          </w:p>
        </w:tc>
        <w:tc>
          <w:tcPr>
            <w:tcW w:w="2742" w:type="dxa"/>
          </w:tcPr>
          <w:p w:rsidR="00355526" w:rsidRPr="006B218A" w:rsidRDefault="00355526" w:rsidP="00355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НДС </w:t>
            </w:r>
            <w:r w:rsidRPr="006B218A">
              <w:rPr>
                <w:sz w:val="22"/>
                <w:szCs w:val="22"/>
              </w:rPr>
              <w:t xml:space="preserve"> по приобретенным ценностям</w:t>
            </w:r>
          </w:p>
        </w:tc>
        <w:tc>
          <w:tcPr>
            <w:tcW w:w="1197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103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1593000</w:t>
            </w:r>
          </w:p>
        </w:tc>
        <w:tc>
          <w:tcPr>
            <w:tcW w:w="1301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1593000</w:t>
            </w:r>
          </w:p>
        </w:tc>
        <w:tc>
          <w:tcPr>
            <w:tcW w:w="1250" w:type="dxa"/>
          </w:tcPr>
          <w:p w:rsidR="00355526" w:rsidRPr="006B218A" w:rsidRDefault="00927944" w:rsidP="003555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256" w:type="dxa"/>
          </w:tcPr>
          <w:p w:rsidR="00355526" w:rsidRPr="006B218A" w:rsidRDefault="00355526" w:rsidP="00355526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производство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93655-60</w:t>
            </w:r>
          </w:p>
        </w:tc>
        <w:tc>
          <w:tcPr>
            <w:tcW w:w="1301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93655-60</w:t>
            </w:r>
          </w:p>
        </w:tc>
        <w:tc>
          <w:tcPr>
            <w:tcW w:w="125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Общехозяйственные расходы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174486-90</w:t>
            </w:r>
          </w:p>
        </w:tc>
        <w:tc>
          <w:tcPr>
            <w:tcW w:w="1301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174486-90</w:t>
            </w:r>
          </w:p>
        </w:tc>
        <w:tc>
          <w:tcPr>
            <w:tcW w:w="125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50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Касса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38000</w:t>
            </w: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</w:t>
            </w:r>
          </w:p>
        </w:tc>
        <w:tc>
          <w:tcPr>
            <w:tcW w:w="1301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25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66000</w:t>
            </w:r>
          </w:p>
        </w:tc>
        <w:tc>
          <w:tcPr>
            <w:tcW w:w="1256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51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Расчетные счета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12060000</w:t>
            </w: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4390000</w:t>
            </w:r>
          </w:p>
        </w:tc>
        <w:tc>
          <w:tcPr>
            <w:tcW w:w="1301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11644900</w:t>
            </w:r>
          </w:p>
        </w:tc>
        <w:tc>
          <w:tcPr>
            <w:tcW w:w="125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4805100</w:t>
            </w:r>
          </w:p>
        </w:tc>
        <w:tc>
          <w:tcPr>
            <w:tcW w:w="1256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58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Финансовые вложения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700000</w:t>
            </w: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700000</w:t>
            </w:r>
          </w:p>
        </w:tc>
        <w:tc>
          <w:tcPr>
            <w:tcW w:w="1256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60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поставщиками и подрядчиками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10153000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10148000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535000</w:t>
            </w: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62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покупателями и заказчиками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320000</w:t>
            </w: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4390000</w:t>
            </w:r>
          </w:p>
        </w:tc>
        <w:tc>
          <w:tcPr>
            <w:tcW w:w="1301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4390000</w:t>
            </w:r>
          </w:p>
        </w:tc>
        <w:tc>
          <w:tcPr>
            <w:tcW w:w="125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320000</w:t>
            </w:r>
          </w:p>
        </w:tc>
        <w:tc>
          <w:tcPr>
            <w:tcW w:w="1256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66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по краткосрочным кредитам и займам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400000</w:t>
            </w: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67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по долгосрочным кредитам и займам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12300000</w:t>
            </w: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68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по налогам и сборам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1713000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1267832-70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325167-30</w:t>
            </w: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69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по социальному страхованию и</w:t>
            </w:r>
            <w:r>
              <w:rPr>
                <w:sz w:val="22"/>
                <w:szCs w:val="22"/>
              </w:rPr>
              <w:t xml:space="preserve"> обеспечению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241600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241600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52809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52809</w:t>
            </w: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70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персоналом по оплате труда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822732-40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174863-50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158131-10</w:t>
            </w: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71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подотчетными лицами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301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25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256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73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персоналом по прочим операциям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0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256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76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Расчеты с разными дебиторами и кредиторами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</w:t>
            </w: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302800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295000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379800</w:t>
            </w: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345000</w:t>
            </w: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80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Уставный капитал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83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Добавочный капитал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84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2299757-20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7099757-20</w:t>
            </w: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Продажи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3691997-50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3600000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и расходы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703008-50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795000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</w:tr>
      <w:tr w:rsidR="00927944" w:rsidRPr="006B218A" w:rsidTr="00927944">
        <w:tc>
          <w:tcPr>
            <w:tcW w:w="754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99</w:t>
            </w:r>
          </w:p>
        </w:tc>
        <w:tc>
          <w:tcPr>
            <w:tcW w:w="2742" w:type="dxa"/>
          </w:tcPr>
          <w:p w:rsidR="00927944" w:rsidRPr="006B218A" w:rsidRDefault="00927944" w:rsidP="00927944">
            <w:pPr>
              <w:rPr>
                <w:sz w:val="22"/>
                <w:szCs w:val="22"/>
              </w:rPr>
            </w:pPr>
            <w:r w:rsidRPr="006B218A">
              <w:rPr>
                <w:sz w:val="22"/>
                <w:szCs w:val="22"/>
              </w:rPr>
              <w:t>Прибыли и убытки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671400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874696-50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2874696-50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671400</w:t>
            </w:r>
          </w:p>
        </w:tc>
      </w:tr>
      <w:tr w:rsidR="00927944" w:rsidRPr="006B218A" w:rsidTr="00927944">
        <w:tc>
          <w:tcPr>
            <w:tcW w:w="3496" w:type="dxa"/>
            <w:gridSpan w:val="2"/>
          </w:tcPr>
          <w:p w:rsidR="00927944" w:rsidRPr="006B218A" w:rsidRDefault="00927944" w:rsidP="00927944">
            <w:pPr>
              <w:jc w:val="right"/>
              <w:rPr>
                <w:b/>
                <w:sz w:val="22"/>
                <w:szCs w:val="22"/>
              </w:rPr>
            </w:pPr>
            <w:r w:rsidRPr="006B218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197" w:type="dxa"/>
          </w:tcPr>
          <w:p w:rsidR="00927944" w:rsidRPr="006B218A" w:rsidRDefault="00927944" w:rsidP="009279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27798000</w:t>
            </w:r>
          </w:p>
        </w:tc>
        <w:tc>
          <w:tcPr>
            <w:tcW w:w="1103" w:type="dxa"/>
          </w:tcPr>
          <w:p w:rsidR="00927944" w:rsidRPr="006B218A" w:rsidRDefault="00927944" w:rsidP="009279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27798000</w:t>
            </w:r>
          </w:p>
        </w:tc>
        <w:tc>
          <w:tcPr>
            <w:tcW w:w="1170" w:type="dxa"/>
          </w:tcPr>
          <w:p w:rsidR="00927944" w:rsidRDefault="00927944" w:rsidP="009279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50098971-40</w:t>
            </w:r>
          </w:p>
        </w:tc>
        <w:tc>
          <w:tcPr>
            <w:tcW w:w="1301" w:type="dxa"/>
          </w:tcPr>
          <w:p w:rsidR="00927944" w:rsidRDefault="00927944" w:rsidP="009279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50098971-40</w:t>
            </w:r>
          </w:p>
        </w:tc>
        <w:tc>
          <w:tcPr>
            <w:tcW w:w="1250" w:type="dxa"/>
          </w:tcPr>
          <w:p w:rsidR="00927944" w:rsidRDefault="00927944" w:rsidP="009279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29149567-30</w:t>
            </w:r>
          </w:p>
        </w:tc>
        <w:tc>
          <w:tcPr>
            <w:tcW w:w="1256" w:type="dxa"/>
          </w:tcPr>
          <w:p w:rsidR="00927944" w:rsidRDefault="00927944" w:rsidP="009279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29149567-30</w:t>
            </w:r>
          </w:p>
        </w:tc>
      </w:tr>
    </w:tbl>
    <w:p w:rsidR="00355526" w:rsidRDefault="00355526" w:rsidP="00355526">
      <w:pPr>
        <w:jc w:val="center"/>
        <w:rPr>
          <w:b/>
          <w:sz w:val="22"/>
          <w:szCs w:val="22"/>
        </w:rPr>
      </w:pPr>
      <w:r w:rsidRPr="00C21A6F">
        <w:rPr>
          <w:b/>
          <w:sz w:val="22"/>
          <w:szCs w:val="22"/>
        </w:rPr>
        <w:t>Оборотно - сальдовая ведомость за 201Хг.</w:t>
      </w:r>
    </w:p>
    <w:p w:rsidR="00355526" w:rsidRDefault="00355526" w:rsidP="00355526">
      <w:pPr>
        <w:jc w:val="center"/>
        <w:rPr>
          <w:b/>
          <w:sz w:val="22"/>
          <w:szCs w:val="22"/>
        </w:rPr>
      </w:pPr>
    </w:p>
    <w:p w:rsidR="00A170EE" w:rsidRDefault="00A170EE" w:rsidP="00A170EE">
      <w:pPr>
        <w:jc w:val="right"/>
        <w:rPr>
          <w:b/>
          <w:sz w:val="22"/>
          <w:szCs w:val="22"/>
        </w:rPr>
      </w:pPr>
    </w:p>
    <w:p w:rsidR="00A170EE" w:rsidRDefault="00A170EE" w:rsidP="00A170E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 3</w:t>
      </w:r>
    </w:p>
    <w:p w:rsidR="00A170EE" w:rsidRPr="00F37B3D" w:rsidRDefault="00A170EE" w:rsidP="00A170EE">
      <w:pPr>
        <w:autoSpaceDE w:val="0"/>
        <w:autoSpaceDN w:val="0"/>
        <w:ind w:left="6917"/>
        <w:rPr>
          <w:sz w:val="18"/>
          <w:szCs w:val="18"/>
        </w:rPr>
      </w:pPr>
      <w:r w:rsidRPr="00F37B3D">
        <w:rPr>
          <w:sz w:val="18"/>
          <w:szCs w:val="18"/>
        </w:rPr>
        <w:t>Приложение № 1</w:t>
      </w:r>
      <w:r w:rsidRPr="00F37B3D">
        <w:rPr>
          <w:sz w:val="18"/>
          <w:szCs w:val="18"/>
        </w:rPr>
        <w:br/>
        <w:t>к Приказу Министерства финансов</w:t>
      </w:r>
      <w:r w:rsidRPr="00F37B3D">
        <w:rPr>
          <w:sz w:val="18"/>
          <w:szCs w:val="18"/>
        </w:rPr>
        <w:br/>
        <w:t>Российской Федерации</w:t>
      </w:r>
      <w:r w:rsidRPr="00F37B3D">
        <w:rPr>
          <w:sz w:val="18"/>
          <w:szCs w:val="18"/>
        </w:rPr>
        <w:br/>
        <w:t>от 02.07.2010 № 66н</w:t>
      </w:r>
    </w:p>
    <w:p w:rsidR="00A170EE" w:rsidRPr="00F37B3D" w:rsidRDefault="00A170EE" w:rsidP="00A170EE">
      <w:pPr>
        <w:autoSpaceDE w:val="0"/>
        <w:autoSpaceDN w:val="0"/>
        <w:spacing w:before="60"/>
        <w:ind w:left="6917"/>
        <w:rPr>
          <w:sz w:val="16"/>
          <w:szCs w:val="16"/>
        </w:rPr>
      </w:pPr>
      <w:r w:rsidRPr="00F37B3D">
        <w:rPr>
          <w:sz w:val="16"/>
          <w:szCs w:val="16"/>
        </w:rPr>
        <w:t>(в ред. Приказа Минфина РФ</w:t>
      </w:r>
      <w:r w:rsidRPr="00F37B3D">
        <w:rPr>
          <w:sz w:val="16"/>
          <w:szCs w:val="16"/>
        </w:rPr>
        <w:br/>
        <w:t>от 05.10.2011 № 124н)</w:t>
      </w:r>
    </w:p>
    <w:p w:rsidR="00A170EE" w:rsidRPr="00F37B3D" w:rsidRDefault="00A170EE" w:rsidP="00A170EE">
      <w:pPr>
        <w:autoSpaceDE w:val="0"/>
        <w:autoSpaceDN w:val="0"/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 w:rsidRPr="00F37B3D">
        <w:rPr>
          <w:rFonts w:ascii="Arial" w:hAnsi="Arial" w:cs="Arial"/>
          <w:b/>
          <w:bCs/>
          <w:sz w:val="22"/>
          <w:szCs w:val="22"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B3D">
              <w:rPr>
                <w:rFonts w:ascii="Arial" w:hAnsi="Arial" w:cs="Arial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декабрь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B3D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1х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lef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B3D">
              <w:rPr>
                <w:rFonts w:ascii="Arial" w:hAnsi="Arial" w:cs="Arial"/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F42AB4" w:rsidP="00F42AB4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 «Экстра»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 w:rsidRPr="00F37B3D"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по</w:t>
            </w:r>
            <w:r w:rsidRPr="00F37B3D"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A170EE" w:rsidRPr="00F37B3D" w:rsidRDefault="00A170EE" w:rsidP="00A170EE">
      <w:pPr>
        <w:autoSpaceDE w:val="0"/>
        <w:autoSpaceDN w:val="0"/>
        <w:spacing w:before="60"/>
        <w:rPr>
          <w:rFonts w:ascii="Arial" w:hAnsi="Arial" w:cs="Arial"/>
          <w:sz w:val="18"/>
          <w:szCs w:val="18"/>
        </w:rPr>
      </w:pPr>
      <w:r w:rsidRPr="00F37B3D">
        <w:rPr>
          <w:rFonts w:ascii="Arial" w:hAnsi="Arial" w:cs="Arial"/>
          <w:sz w:val="18"/>
          <w:szCs w:val="18"/>
        </w:rPr>
        <w:t xml:space="preserve">Местонахождение (адрес)  </w:t>
      </w:r>
    </w:p>
    <w:p w:rsidR="00A170EE" w:rsidRPr="00F37B3D" w:rsidRDefault="00A170EE" w:rsidP="00A170EE">
      <w:pPr>
        <w:pBdr>
          <w:top w:val="single" w:sz="6" w:space="1" w:color="auto"/>
        </w:pBdr>
        <w:autoSpaceDE w:val="0"/>
        <w:autoSpaceDN w:val="0"/>
        <w:ind w:left="2334" w:right="2267"/>
        <w:rPr>
          <w:rFonts w:ascii="Arial" w:hAnsi="Arial" w:cs="Arial"/>
          <w:sz w:val="2"/>
          <w:szCs w:val="2"/>
        </w:rPr>
      </w:pPr>
    </w:p>
    <w:p w:rsidR="00A170EE" w:rsidRPr="00F37B3D" w:rsidRDefault="00A170EE" w:rsidP="00A170EE">
      <w:pPr>
        <w:autoSpaceDE w:val="0"/>
        <w:autoSpaceDN w:val="0"/>
        <w:rPr>
          <w:rFonts w:ascii="Arial" w:hAnsi="Arial" w:cs="Arial"/>
          <w:sz w:val="18"/>
          <w:szCs w:val="18"/>
        </w:rPr>
      </w:pPr>
    </w:p>
    <w:p w:rsidR="00A170EE" w:rsidRPr="00F37B3D" w:rsidRDefault="00A170EE" w:rsidP="00A170EE">
      <w:pPr>
        <w:pBdr>
          <w:top w:val="single" w:sz="6" w:space="1" w:color="auto"/>
        </w:pBdr>
        <w:autoSpaceDE w:val="0"/>
        <w:autoSpaceDN w:val="0"/>
        <w:spacing w:after="360"/>
        <w:ind w:right="2268"/>
        <w:rPr>
          <w:rFonts w:ascii="Arial" w:hAnsi="Arial" w:cs="Arial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425"/>
        <w:gridCol w:w="142"/>
        <w:gridCol w:w="425"/>
        <w:gridCol w:w="524"/>
        <w:gridCol w:w="76"/>
        <w:gridCol w:w="643"/>
        <w:gridCol w:w="415"/>
        <w:gridCol w:w="538"/>
      </w:tblGrid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На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42AB4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2AB4">
              <w:rPr>
                <w:rFonts w:ascii="Arial" w:hAnsi="Arial" w:cs="Arial"/>
                <w:sz w:val="18"/>
                <w:szCs w:val="18"/>
              </w:rPr>
              <w:t>01 декабря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На 31 декабря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 Narrow" w:hAnsi="Arial Narrow" w:cs="Arial Narrow"/>
                <w:sz w:val="20"/>
                <w:szCs w:val="20"/>
              </w:rPr>
              <w:t>Пояснения</w:t>
            </w:r>
            <w:r w:rsidRPr="00F37B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1х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г.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1х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г.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nil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>АКТИВ</w:t>
            </w:r>
          </w:p>
        </w:tc>
        <w:tc>
          <w:tcPr>
            <w:tcW w:w="1592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>I. ВНЕОБОРОТНЫЕ АКТИВЫ</w:t>
            </w:r>
          </w:p>
        </w:tc>
        <w:tc>
          <w:tcPr>
            <w:tcW w:w="1592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Нематериальные активы</w:t>
            </w:r>
          </w:p>
        </w:tc>
        <w:tc>
          <w:tcPr>
            <w:tcW w:w="1592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Нематериальные поисковые активы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Материальные поисковые активы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Основные средства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6050000</w:t>
            </w: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14282030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Финансовые вложения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700000</w:t>
            </w: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Прочие внеоборотные активы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Итого по разделу I</w:t>
            </w:r>
          </w:p>
        </w:tc>
        <w:tc>
          <w:tcPr>
            <w:tcW w:w="159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6750000</w:t>
            </w:r>
          </w:p>
        </w:tc>
        <w:tc>
          <w:tcPr>
            <w:tcW w:w="159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14982030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>II. ОБОРОТНЫЕ АКТИВЫ</w:t>
            </w:r>
          </w:p>
        </w:tc>
        <w:tc>
          <w:tcPr>
            <w:tcW w:w="1592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Запасы</w:t>
            </w:r>
          </w:p>
        </w:tc>
        <w:tc>
          <w:tcPr>
            <w:tcW w:w="1592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800000</w:t>
            </w: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345000</w:t>
            </w: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972967-30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Финансовые вложения (за исключением денежных эквивалентов)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12098000</w:t>
            </w: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4871100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Прочие оборотные активы</w:t>
            </w:r>
          </w:p>
        </w:tc>
        <w:tc>
          <w:tcPr>
            <w:tcW w:w="1592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Итого по разделу II</w:t>
            </w:r>
          </w:p>
        </w:tc>
        <w:tc>
          <w:tcPr>
            <w:tcW w:w="159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13248000</w:t>
            </w:r>
          </w:p>
        </w:tc>
        <w:tc>
          <w:tcPr>
            <w:tcW w:w="159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6649067-30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59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19998000</w:t>
            </w:r>
          </w:p>
        </w:tc>
        <w:tc>
          <w:tcPr>
            <w:tcW w:w="159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21631097</w:t>
            </w:r>
          </w:p>
        </w:tc>
      </w:tr>
    </w:tbl>
    <w:p w:rsidR="00A170EE" w:rsidRPr="00F37B3D" w:rsidRDefault="00A170EE" w:rsidP="00A170EE">
      <w:pPr>
        <w:pageBreakBefore/>
        <w:autoSpaceDE w:val="0"/>
        <w:autoSpaceDN w:val="0"/>
        <w:spacing w:after="120"/>
        <w:jc w:val="right"/>
        <w:rPr>
          <w:rFonts w:ascii="Arial" w:hAnsi="Arial" w:cs="Arial"/>
          <w:sz w:val="18"/>
          <w:szCs w:val="18"/>
        </w:rPr>
      </w:pPr>
      <w:r w:rsidRPr="00F37B3D">
        <w:rPr>
          <w:rFonts w:ascii="Arial" w:hAnsi="Arial" w:cs="Arial"/>
          <w:sz w:val="18"/>
          <w:szCs w:val="18"/>
        </w:rPr>
        <w:lastRenderedPageBreak/>
        <w:t>Форма 0710001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164"/>
        <w:gridCol w:w="261"/>
        <w:gridCol w:w="142"/>
        <w:gridCol w:w="425"/>
        <w:gridCol w:w="426"/>
        <w:gridCol w:w="141"/>
        <w:gridCol w:w="76"/>
        <w:gridCol w:w="360"/>
        <w:gridCol w:w="415"/>
        <w:gridCol w:w="427"/>
        <w:gridCol w:w="111"/>
        <w:gridCol w:w="32"/>
      </w:tblGrid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На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2AB4">
              <w:rPr>
                <w:rFonts w:ascii="Arial" w:hAnsi="Arial" w:cs="Arial"/>
                <w:sz w:val="18"/>
                <w:szCs w:val="18"/>
              </w:rPr>
              <w:t>01 декабря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На 31 декабря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 Narrow" w:hAnsi="Arial Narrow" w:cs="Arial Narrow"/>
                <w:sz w:val="20"/>
                <w:szCs w:val="20"/>
              </w:rPr>
              <w:t>Пояснения</w:t>
            </w:r>
            <w:r w:rsidRPr="00F37B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г.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1х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г.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>ПАССИВ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III. КАПИТАЛ И РЕЗЕРВЫ </w:t>
            </w:r>
            <w:r w:rsidRPr="00F37B3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1389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37B3D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37B3D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37B3D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37B3D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Переоценка внеоборотных активов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25000</w:t>
            </w: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Резервный капитал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5471400</w:t>
            </w: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7771157-20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Итого по разделу III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5546500</w:t>
            </w:r>
          </w:p>
        </w:tc>
        <w:tc>
          <w:tcPr>
            <w:tcW w:w="1389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7846157-20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12300000</w:t>
            </w:r>
          </w:p>
        </w:tc>
        <w:tc>
          <w:tcPr>
            <w:tcW w:w="1389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12300000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Заемные средства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Итого по разделу IV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12300000</w:t>
            </w:r>
          </w:p>
        </w:tc>
        <w:tc>
          <w:tcPr>
            <w:tcW w:w="138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12300000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Заемные средства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400000</w:t>
            </w:r>
          </w:p>
        </w:tc>
        <w:tc>
          <w:tcPr>
            <w:tcW w:w="1389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1751600</w:t>
            </w: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1084940-10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Доходы будущих периодов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Итого по разделу V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2151600</w:t>
            </w:r>
          </w:p>
        </w:tc>
        <w:tc>
          <w:tcPr>
            <w:tcW w:w="138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1484940-10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B3D"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19998000</w:t>
            </w:r>
          </w:p>
        </w:tc>
        <w:tc>
          <w:tcPr>
            <w:tcW w:w="138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21631097</w:t>
            </w:r>
          </w:p>
        </w:tc>
      </w:tr>
    </w:tbl>
    <w:p w:rsidR="00A170EE" w:rsidRPr="00F37B3D" w:rsidRDefault="00A170EE" w:rsidP="00A170EE">
      <w:pPr>
        <w:autoSpaceDE w:val="0"/>
        <w:autoSpaceDN w:val="0"/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A170EE" w:rsidRPr="00F37B3D" w:rsidTr="00D03F2A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Главный</w:t>
            </w:r>
            <w:r w:rsidRPr="00F37B3D"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7B3D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7B3D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7B3D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7B3D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A170EE" w:rsidRPr="00F37B3D" w:rsidRDefault="00A170EE" w:rsidP="00A170EE">
      <w:pPr>
        <w:autoSpaceDE w:val="0"/>
        <w:autoSpaceDN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A170EE" w:rsidRPr="00F37B3D" w:rsidTr="00D03F2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A170EE" w:rsidRPr="00F37B3D" w:rsidRDefault="00A170EE" w:rsidP="00A170EE">
      <w:pPr>
        <w:autoSpaceDE w:val="0"/>
        <w:autoSpaceDN w:val="0"/>
        <w:spacing w:before="360"/>
        <w:ind w:firstLine="567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Примечания</w:t>
      </w:r>
    </w:p>
    <w:p w:rsidR="00A170EE" w:rsidRPr="00F37B3D" w:rsidRDefault="00A170EE" w:rsidP="00A170EE">
      <w:pPr>
        <w:autoSpaceDE w:val="0"/>
        <w:autoSpaceDN w:val="0"/>
        <w:ind w:firstLine="567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2. 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указанным Приказ в государственной регистрации не нуждается), показатели об отдельных активах, обязательствах могут приводиться общей суммой с раскрытием в пояснениях к бухгалтерскому балансу,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3. Указывается отчетная дата отчетного периода.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4. Указывается предыдущий год.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5. Указывается год, предшествующий предыдущему.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6. Некоммерческая организация именует указанный раздел "Целевое финансирование". 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"Резервный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A170EE" w:rsidRDefault="00A170EE" w:rsidP="00A170EE"/>
    <w:p w:rsidR="00A170EE" w:rsidRDefault="00A170EE" w:rsidP="00A170EE">
      <w:r>
        <w:br w:type="page"/>
      </w:r>
    </w:p>
    <w:p w:rsidR="00A170EE" w:rsidRDefault="00A170EE" w:rsidP="00A170E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 4</w:t>
      </w:r>
    </w:p>
    <w:p w:rsidR="00A170EE" w:rsidRPr="00F37B3D" w:rsidRDefault="00A170EE" w:rsidP="00A170EE">
      <w:pPr>
        <w:autoSpaceDE w:val="0"/>
        <w:autoSpaceDN w:val="0"/>
        <w:spacing w:before="120"/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 w:rsidRPr="00F37B3D">
        <w:rPr>
          <w:rFonts w:ascii="Arial" w:hAnsi="Arial" w:cs="Arial"/>
          <w:b/>
          <w:bCs/>
          <w:sz w:val="22"/>
          <w:szCs w:val="22"/>
        </w:rPr>
        <w:t xml:space="preserve">Отчет о </w:t>
      </w:r>
      <w:r>
        <w:rPr>
          <w:rFonts w:ascii="Arial" w:hAnsi="Arial" w:cs="Arial"/>
          <w:b/>
          <w:bCs/>
          <w:sz w:val="22"/>
          <w:szCs w:val="22"/>
        </w:rPr>
        <w:t>финансовых результатах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B3D">
              <w:rPr>
                <w:rFonts w:ascii="Arial" w:hAnsi="Arial" w:cs="Arial"/>
                <w:b/>
                <w:bCs/>
                <w:sz w:val="22"/>
                <w:szCs w:val="22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декабоь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B3D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1х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lef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B3D">
              <w:rPr>
                <w:rFonts w:ascii="Arial" w:hAnsi="Arial" w:cs="Arial"/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0710002</w:t>
            </w: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«Экстра»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 w:rsidRPr="00F37B3D"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по</w:t>
            </w:r>
            <w:r w:rsidRPr="00F37B3D"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A170EE" w:rsidRPr="00F37B3D" w:rsidRDefault="00A170EE" w:rsidP="00A170EE">
      <w:pPr>
        <w:autoSpaceDE w:val="0"/>
        <w:autoSpaceDN w:val="0"/>
        <w:spacing w:after="36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536"/>
        <w:gridCol w:w="249"/>
        <w:gridCol w:w="226"/>
        <w:gridCol w:w="341"/>
        <w:gridCol w:w="425"/>
        <w:gridCol w:w="464"/>
        <w:gridCol w:w="103"/>
        <w:gridCol w:w="971"/>
      </w:tblGrid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декабрь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 Narrow" w:hAnsi="Arial Narrow" w:cs="Arial Narrow"/>
                <w:sz w:val="20"/>
                <w:szCs w:val="20"/>
              </w:rPr>
              <w:t>Пояснения</w:t>
            </w:r>
            <w:r w:rsidRPr="00F37B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 xml:space="preserve">Наименование показателя </w:t>
            </w:r>
            <w:r w:rsidRPr="00F37B3D">
              <w:rPr>
                <w:rFonts w:ascii="Arial" w:hAnsi="Arial" w:cs="Arial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1х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г.</w:t>
            </w:r>
            <w:r w:rsidRPr="00F37B3D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 xml:space="preserve">Выручка </w:t>
            </w:r>
            <w:r w:rsidRPr="00F37B3D">
              <w:rPr>
                <w:rFonts w:ascii="Arial" w:hAnsi="Arial" w:cs="Arial"/>
                <w:sz w:val="19"/>
                <w:szCs w:val="19"/>
                <w:vertAlign w:val="superscript"/>
              </w:rPr>
              <w:t>5</w:t>
            </w:r>
          </w:p>
        </w:tc>
        <w:tc>
          <w:tcPr>
            <w:tcW w:w="2779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3050847-50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Себестоимость продаж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95655-60</w:t>
            </w:r>
          </w:p>
        </w:tc>
        <w:tc>
          <w:tcPr>
            <w:tcW w:w="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Валовая прибыль (убыток)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2957191-90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Коммерческие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Управленческие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174486-90</w:t>
            </w:r>
          </w:p>
        </w:tc>
        <w:tc>
          <w:tcPr>
            <w:tcW w:w="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 w:firstLine="284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Прибыль (убыток) от продаж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2782705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Доходы от участия в других организациях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Проценты к получению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Проценты к уплате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Прочие доходы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795000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Прочие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703008-50</w:t>
            </w:r>
          </w:p>
        </w:tc>
        <w:tc>
          <w:tcPr>
            <w:tcW w:w="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 w:firstLine="284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Прибыль (убыток) до налогообложения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2894696-50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Текущий налог на прибыль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574939-30</w:t>
            </w:r>
          </w:p>
        </w:tc>
        <w:tc>
          <w:tcPr>
            <w:tcW w:w="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 w:firstLine="284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в т.ч. постоянные налоговые обязательства (активы)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Изменение отложенных налоговых обязательств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Изменение отложенных налоговых активов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Прочее</w:t>
            </w:r>
          </w:p>
        </w:tc>
        <w:tc>
          <w:tcPr>
            <w:tcW w:w="2779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 w:firstLine="284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Чистая прибыль (убыток)</w:t>
            </w:r>
          </w:p>
        </w:tc>
        <w:tc>
          <w:tcPr>
            <w:tcW w:w="2779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2299757-20</w:t>
            </w:r>
          </w:p>
        </w:tc>
      </w:tr>
    </w:tbl>
    <w:p w:rsidR="00A170EE" w:rsidRPr="00F37B3D" w:rsidRDefault="00A170EE" w:rsidP="00A170EE">
      <w:pPr>
        <w:pageBreakBefore/>
        <w:autoSpaceDE w:val="0"/>
        <w:autoSpaceDN w:val="0"/>
        <w:spacing w:after="120"/>
        <w:jc w:val="right"/>
        <w:rPr>
          <w:rFonts w:ascii="Arial" w:hAnsi="Arial" w:cs="Arial"/>
          <w:sz w:val="18"/>
          <w:szCs w:val="18"/>
        </w:rPr>
      </w:pPr>
      <w:r w:rsidRPr="00F37B3D">
        <w:rPr>
          <w:rFonts w:ascii="Arial" w:hAnsi="Arial" w:cs="Arial"/>
          <w:sz w:val="18"/>
          <w:szCs w:val="18"/>
        </w:rPr>
        <w:lastRenderedPageBreak/>
        <w:t>Форма 0710002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536"/>
        <w:gridCol w:w="475"/>
        <w:gridCol w:w="341"/>
        <w:gridCol w:w="425"/>
        <w:gridCol w:w="464"/>
        <w:gridCol w:w="790"/>
      </w:tblGrid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декабрь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 Narrow" w:hAnsi="Arial Narrow" w:cs="Arial Narrow"/>
                <w:sz w:val="20"/>
                <w:szCs w:val="20"/>
              </w:rPr>
              <w:t>Пояснения</w:t>
            </w:r>
            <w:r w:rsidRPr="00F37B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1х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F37B3D">
              <w:rPr>
                <w:rFonts w:ascii="Arial" w:hAnsi="Arial" w:cs="Arial"/>
                <w:sz w:val="20"/>
                <w:szCs w:val="20"/>
              </w:rPr>
              <w:t>г.</w:t>
            </w:r>
            <w:r w:rsidRPr="00F37B3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F42AB4" w:rsidRPr="00F37B3D" w:rsidRDefault="00F42AB4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F37B3D">
              <w:rPr>
                <w:rFonts w:ascii="Arial" w:hAnsi="Arial" w:cs="Arial"/>
                <w:b/>
                <w:bCs/>
                <w:sz w:val="19"/>
                <w:szCs w:val="19"/>
              </w:rPr>
              <w:t>СПРАВОЧНО</w:t>
            </w:r>
          </w:p>
        </w:tc>
        <w:tc>
          <w:tcPr>
            <w:tcW w:w="2495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spacing w:before="24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49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spacing w:before="6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49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 xml:space="preserve">Совокупный финансовый результат периода </w:t>
            </w:r>
            <w:r w:rsidRPr="00F37B3D"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249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2299757-20</w:t>
            </w: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Базовая прибыль (убыток) на акцию</w:t>
            </w:r>
          </w:p>
        </w:tc>
        <w:tc>
          <w:tcPr>
            <w:tcW w:w="249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42AB4" w:rsidRPr="00F37B3D" w:rsidTr="00F42AB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F37B3D">
              <w:rPr>
                <w:rFonts w:ascii="Arial" w:hAnsi="Arial" w:cs="Arial"/>
                <w:sz w:val="19"/>
                <w:szCs w:val="19"/>
              </w:rPr>
              <w:t>Разводненная прибыль (убыток) на акцию</w:t>
            </w:r>
          </w:p>
        </w:tc>
        <w:tc>
          <w:tcPr>
            <w:tcW w:w="2495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42AB4" w:rsidRPr="00F37B3D" w:rsidRDefault="00F42AB4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A170EE" w:rsidRPr="00F37B3D" w:rsidRDefault="00A170EE" w:rsidP="00A170EE">
      <w:pPr>
        <w:autoSpaceDE w:val="0"/>
        <w:autoSpaceDN w:val="0"/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A170EE" w:rsidRPr="00F37B3D" w:rsidTr="00D03F2A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Главный</w:t>
            </w:r>
            <w:r w:rsidRPr="00F37B3D"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70EE" w:rsidRPr="00F37B3D" w:rsidTr="00D03F2A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7B3D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7B3D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7B3D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7B3D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A170EE" w:rsidRPr="00F37B3D" w:rsidRDefault="00A170EE" w:rsidP="00A170EE">
      <w:pPr>
        <w:autoSpaceDE w:val="0"/>
        <w:autoSpaceDN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A170EE" w:rsidRPr="00F37B3D" w:rsidTr="00D03F2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EE" w:rsidRPr="00F37B3D" w:rsidRDefault="00A170EE" w:rsidP="00D03F2A">
            <w:pPr>
              <w:autoSpaceDE w:val="0"/>
              <w:autoSpaceDN w:val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37B3D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A170EE" w:rsidRPr="00F37B3D" w:rsidRDefault="00A170EE" w:rsidP="00A170EE">
      <w:pPr>
        <w:autoSpaceDE w:val="0"/>
        <w:autoSpaceDN w:val="0"/>
        <w:spacing w:before="360"/>
        <w:ind w:firstLine="567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Примечания</w:t>
      </w:r>
    </w:p>
    <w:p w:rsidR="00A170EE" w:rsidRPr="00F37B3D" w:rsidRDefault="00A170EE" w:rsidP="00A170EE">
      <w:pPr>
        <w:autoSpaceDE w:val="0"/>
        <w:autoSpaceDN w:val="0"/>
        <w:ind w:firstLine="567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2. 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указанный Приказ в государственной регистрации не нуждается), показатели об отдельных доходах и расходах могут приводиться в отчете о прибылях и убытках общей суммой с раскрытием в пояснениях к отчету о прибылях и убытках,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3. Указывается отчетный период.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4. Указывается период предыдущего года, аналогичный отчетному периоду.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5. Выручка отражается за минусом налога на добавленную стоимость, акцизов.</w:t>
      </w:r>
    </w:p>
    <w:p w:rsidR="00A170EE" w:rsidRPr="00F37B3D" w:rsidRDefault="00A170EE" w:rsidP="00A170EE">
      <w:pPr>
        <w:autoSpaceDE w:val="0"/>
        <w:autoSpaceDN w:val="0"/>
        <w:ind w:firstLine="567"/>
        <w:jc w:val="both"/>
        <w:rPr>
          <w:rFonts w:ascii="Arial" w:hAnsi="Arial" w:cs="Arial"/>
          <w:sz w:val="14"/>
          <w:szCs w:val="14"/>
        </w:rPr>
      </w:pPr>
      <w:r w:rsidRPr="00F37B3D">
        <w:rPr>
          <w:rFonts w:ascii="Arial" w:hAnsi="Arial" w:cs="Arial"/>
          <w:sz w:val="14"/>
          <w:szCs w:val="14"/>
        </w:rPr>
        <w:t>6. Совокупный финансовый результат периода определяется как сумма строк "Чистая прибыль (убыток)", "Результат от переоценки внеоборотных активов, не включаемый в чистую прибыль (убыток) периода" и "Результат от прочих операций, не включаемый в чистую прибыль (убыток) отчетного периода".</w:t>
      </w:r>
    </w:p>
    <w:p w:rsidR="00A170EE" w:rsidRDefault="00A170EE" w:rsidP="00A170EE">
      <w:pPr>
        <w:jc w:val="both"/>
      </w:pPr>
    </w:p>
    <w:p w:rsidR="00C36EEB" w:rsidRDefault="00C36EEB" w:rsidP="00F42AB4"/>
    <w:sectPr w:rsidR="00C36EEB" w:rsidSect="00D80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A72" w:rsidRDefault="00441A72" w:rsidP="00000BDC">
      <w:r>
        <w:separator/>
      </w:r>
    </w:p>
  </w:endnote>
  <w:endnote w:type="continuationSeparator" w:id="1">
    <w:p w:rsidR="00441A72" w:rsidRDefault="00441A72" w:rsidP="00000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A72" w:rsidRDefault="00441A72" w:rsidP="00000BDC">
      <w:r>
        <w:separator/>
      </w:r>
    </w:p>
  </w:footnote>
  <w:footnote w:type="continuationSeparator" w:id="1">
    <w:p w:rsidR="00441A72" w:rsidRDefault="00441A72" w:rsidP="00000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99" w:rsidRDefault="003B7D9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99" w:rsidRDefault="003B7D99">
    <w:pPr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158"/>
    <w:rsid w:val="00000BDC"/>
    <w:rsid w:val="000134AA"/>
    <w:rsid w:val="000A35A3"/>
    <w:rsid w:val="000E1186"/>
    <w:rsid w:val="000E4456"/>
    <w:rsid w:val="001075C1"/>
    <w:rsid w:val="00196D45"/>
    <w:rsid w:val="001A1BFA"/>
    <w:rsid w:val="00230BDB"/>
    <w:rsid w:val="002508E8"/>
    <w:rsid w:val="00274C24"/>
    <w:rsid w:val="00295784"/>
    <w:rsid w:val="002E78CE"/>
    <w:rsid w:val="002F2A9D"/>
    <w:rsid w:val="003151A6"/>
    <w:rsid w:val="00355526"/>
    <w:rsid w:val="003B6F3E"/>
    <w:rsid w:val="003B7D99"/>
    <w:rsid w:val="003C33D3"/>
    <w:rsid w:val="00411FB2"/>
    <w:rsid w:val="004154C2"/>
    <w:rsid w:val="00441A72"/>
    <w:rsid w:val="00446770"/>
    <w:rsid w:val="00452E9B"/>
    <w:rsid w:val="00493D35"/>
    <w:rsid w:val="0050471F"/>
    <w:rsid w:val="005145FF"/>
    <w:rsid w:val="00533E2B"/>
    <w:rsid w:val="00551CE7"/>
    <w:rsid w:val="005B3579"/>
    <w:rsid w:val="005C1D08"/>
    <w:rsid w:val="005C2B81"/>
    <w:rsid w:val="005F2E33"/>
    <w:rsid w:val="00624158"/>
    <w:rsid w:val="006320E3"/>
    <w:rsid w:val="006E4AD5"/>
    <w:rsid w:val="00702C11"/>
    <w:rsid w:val="00747DA4"/>
    <w:rsid w:val="007A71EB"/>
    <w:rsid w:val="007B08CC"/>
    <w:rsid w:val="007B1C79"/>
    <w:rsid w:val="00822108"/>
    <w:rsid w:val="00874A31"/>
    <w:rsid w:val="00894A59"/>
    <w:rsid w:val="00927944"/>
    <w:rsid w:val="00947121"/>
    <w:rsid w:val="00975514"/>
    <w:rsid w:val="00984C42"/>
    <w:rsid w:val="009A4FA4"/>
    <w:rsid w:val="009D688B"/>
    <w:rsid w:val="00A170EE"/>
    <w:rsid w:val="00A30569"/>
    <w:rsid w:val="00AB1524"/>
    <w:rsid w:val="00AD3466"/>
    <w:rsid w:val="00B028EB"/>
    <w:rsid w:val="00C05306"/>
    <w:rsid w:val="00C36EEB"/>
    <w:rsid w:val="00C4216F"/>
    <w:rsid w:val="00C42BE6"/>
    <w:rsid w:val="00CF6726"/>
    <w:rsid w:val="00D4135F"/>
    <w:rsid w:val="00D80854"/>
    <w:rsid w:val="00D90DE6"/>
    <w:rsid w:val="00D931B2"/>
    <w:rsid w:val="00DA7C3B"/>
    <w:rsid w:val="00DD31C0"/>
    <w:rsid w:val="00DD47AE"/>
    <w:rsid w:val="00DD72DD"/>
    <w:rsid w:val="00E00F55"/>
    <w:rsid w:val="00E33148"/>
    <w:rsid w:val="00F42AB4"/>
    <w:rsid w:val="00F95AE6"/>
    <w:rsid w:val="00FA6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624158"/>
    <w:pPr>
      <w:shd w:val="clear" w:color="auto" w:fill="FFFFFF"/>
      <w:spacing w:before="60" w:after="480" w:line="250" w:lineRule="exact"/>
      <w:jc w:val="center"/>
    </w:pPr>
    <w:rPr>
      <w:rFonts w:eastAsia="Arial Unicode MS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624158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7">
    <w:name w:val="Основной текст (7)"/>
    <w:basedOn w:val="a0"/>
    <w:uiPriority w:val="99"/>
    <w:rsid w:val="00624158"/>
    <w:rPr>
      <w:rFonts w:ascii="Microsoft Sans Serif" w:hAnsi="Microsoft Sans Serif" w:cs="Microsoft Sans Serif"/>
      <w:b/>
      <w:bCs/>
      <w:spacing w:val="0"/>
      <w:sz w:val="16"/>
      <w:szCs w:val="16"/>
    </w:rPr>
  </w:style>
  <w:style w:type="character" w:customStyle="1" w:styleId="5">
    <w:name w:val="Заголовок №5_"/>
    <w:basedOn w:val="a0"/>
    <w:link w:val="51"/>
    <w:uiPriority w:val="99"/>
    <w:locked/>
    <w:rsid w:val="00493D35"/>
    <w:rPr>
      <w:rFonts w:ascii="Microsoft Sans Serif" w:hAnsi="Microsoft Sans Serif" w:cs="Microsoft Sans Serif"/>
      <w:b/>
      <w:bCs/>
      <w:sz w:val="16"/>
      <w:szCs w:val="16"/>
      <w:shd w:val="clear" w:color="auto" w:fill="FFFFFF"/>
    </w:rPr>
  </w:style>
  <w:style w:type="character" w:customStyle="1" w:styleId="50">
    <w:name w:val="Заголовок №5"/>
    <w:basedOn w:val="5"/>
    <w:uiPriority w:val="99"/>
    <w:rsid w:val="00493D35"/>
    <w:rPr>
      <w:rFonts w:ascii="Microsoft Sans Serif" w:hAnsi="Microsoft Sans Serif" w:cs="Microsoft Sans Serif"/>
      <w:b/>
      <w:bCs/>
      <w:sz w:val="16"/>
      <w:szCs w:val="16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493D35"/>
    <w:pPr>
      <w:shd w:val="clear" w:color="auto" w:fill="FFFFFF"/>
      <w:spacing w:after="120" w:line="216" w:lineRule="exact"/>
      <w:jc w:val="center"/>
      <w:outlineLvl w:val="4"/>
    </w:pPr>
    <w:rPr>
      <w:rFonts w:ascii="Microsoft Sans Serif" w:eastAsiaTheme="minorHAnsi" w:hAnsi="Microsoft Sans Serif" w:cs="Microsoft Sans Serif"/>
      <w:b/>
      <w:bCs/>
      <w:sz w:val="16"/>
      <w:szCs w:val="16"/>
      <w:lang w:eastAsia="en-US"/>
    </w:rPr>
  </w:style>
  <w:style w:type="character" w:customStyle="1" w:styleId="37">
    <w:name w:val="Заголовок №37"/>
    <w:basedOn w:val="a0"/>
    <w:uiPriority w:val="99"/>
    <w:rsid w:val="001075C1"/>
    <w:rPr>
      <w:rFonts w:ascii="Times New Roman" w:hAnsi="Times New Roman" w:cs="Times New Roman"/>
      <w:b/>
      <w:bCs/>
      <w:spacing w:val="0"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6320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2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320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320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35EFB-0A31-49A8-A3FF-03B1C8EE5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27</Pages>
  <Words>5678</Words>
  <Characters>32370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Никита</cp:lastModifiedBy>
  <cp:revision>4</cp:revision>
  <dcterms:created xsi:type="dcterms:W3CDTF">2014-05-18T13:19:00Z</dcterms:created>
  <dcterms:modified xsi:type="dcterms:W3CDTF">2014-05-21T22:05:00Z</dcterms:modified>
</cp:coreProperties>
</file>